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49F38" w14:textId="7A003AF6" w:rsidR="00607FAC" w:rsidRPr="00865EE1" w:rsidRDefault="00607FAC" w:rsidP="00607F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hAnsi="Calibri" w:cs="Calibri"/>
          <w:sz w:val="22"/>
          <w:szCs w:val="22"/>
        </w:rPr>
      </w:pPr>
      <w:r w:rsidRPr="00865EE1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0B6D8" wp14:editId="1926A12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" name="Text Box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4F600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CCgLxC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 w:rsidRPr="00865EE1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735F00" wp14:editId="72F315D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" name="Text Box 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8C8FC" id="Text Box 2" o:spid="_x0000_s1026" type="#_x0000_t202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D5FoIB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  <w:r w:rsidRPr="00865EE1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10575F" wp14:editId="6778EB3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" name="Text Box 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6FFB5" id="Text Box 1" o:spid="_x0000_s1026" type="#_x0000_t202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" filled="f" stroked="f">
                <o:lock v:ext="edit" selection="t" text="t" shapetype="t"/>
              </v:shape>
            </w:pict>
          </mc:Fallback>
        </mc:AlternateContent>
      </w:r>
    </w:p>
    <w:p w14:paraId="618CFAAA" w14:textId="77777777" w:rsidR="00607FAC" w:rsidRPr="00865EE1" w:rsidRDefault="00607FAC" w:rsidP="00607F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Arial" w:hAnsi="Calibri" w:cs="Calibri"/>
          <w:color w:val="000000"/>
          <w:sz w:val="22"/>
          <w:szCs w:val="22"/>
        </w:rPr>
      </w:pPr>
    </w:p>
    <w:p w14:paraId="787924FF" w14:textId="77777777" w:rsidR="00607FAC" w:rsidRPr="00865EE1" w:rsidRDefault="00607FAC" w:rsidP="00607FAC">
      <w:pPr>
        <w:jc w:val="center"/>
        <w:rPr>
          <w:rFonts w:ascii="Calibri" w:eastAsia="Arial" w:hAnsi="Calibri" w:cs="Calibri"/>
          <w:b/>
          <w:sz w:val="22"/>
          <w:szCs w:val="22"/>
        </w:rPr>
      </w:pPr>
    </w:p>
    <w:p w14:paraId="64A8BDB5" w14:textId="77777777" w:rsidR="00607FAC" w:rsidRPr="00865EE1" w:rsidRDefault="00607FAC" w:rsidP="00607FAC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AE238CB" w14:textId="77777777" w:rsidR="00607FAC" w:rsidRPr="00865EE1" w:rsidRDefault="00607FAC" w:rsidP="00607FAC">
      <w:pPr>
        <w:jc w:val="center"/>
        <w:rPr>
          <w:rFonts w:ascii="Calibri" w:eastAsia="Calibri" w:hAnsi="Calibri" w:cs="Calibri"/>
          <w:b/>
          <w:sz w:val="40"/>
          <w:szCs w:val="40"/>
        </w:rPr>
      </w:pPr>
    </w:p>
    <w:p w14:paraId="0F1BCF2A" w14:textId="77777777" w:rsidR="00C5684D" w:rsidRDefault="00C5684D" w:rsidP="00607FAC">
      <w:pPr>
        <w:pStyle w:val="CommentText"/>
        <w:spacing w:before="120"/>
        <w:jc w:val="center"/>
        <w:rPr>
          <w:rFonts w:ascii="Calibri" w:hAnsi="Calibri" w:cs="Calibri"/>
          <w:b/>
          <w:bCs/>
          <w:color w:val="C45911" w:themeColor="accent2" w:themeShade="BF"/>
          <w:sz w:val="40"/>
          <w:szCs w:val="40"/>
        </w:rPr>
      </w:pPr>
    </w:p>
    <w:p w14:paraId="1B3D4A83" w14:textId="77777777" w:rsidR="00C5684D" w:rsidRDefault="00C5684D" w:rsidP="00607FAC">
      <w:pPr>
        <w:pStyle w:val="CommentText"/>
        <w:spacing w:before="120"/>
        <w:jc w:val="center"/>
        <w:rPr>
          <w:rFonts w:ascii="Calibri" w:hAnsi="Calibri" w:cs="Calibri"/>
          <w:b/>
          <w:bCs/>
          <w:color w:val="C45911" w:themeColor="accent2" w:themeShade="BF"/>
          <w:sz w:val="40"/>
          <w:szCs w:val="40"/>
        </w:rPr>
      </w:pPr>
    </w:p>
    <w:p w14:paraId="64247572" w14:textId="6E627069" w:rsidR="00607FAC" w:rsidRPr="004F4B5B" w:rsidRDefault="00607FAC" w:rsidP="00607FAC">
      <w:pPr>
        <w:pStyle w:val="CommentText"/>
        <w:spacing w:before="120"/>
        <w:jc w:val="center"/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ka-GE"/>
        </w:rPr>
      </w:pPr>
      <w:r w:rsidRPr="00F71A04">
        <w:rPr>
          <w:rFonts w:ascii="Calibri" w:hAnsi="Calibri" w:cs="Calibri"/>
          <w:b/>
          <w:bCs/>
          <w:color w:val="C45911" w:themeColor="accent2" w:themeShade="BF"/>
          <w:sz w:val="40"/>
          <w:szCs w:val="40"/>
        </w:rPr>
        <w:t xml:space="preserve">COVID-19 </w:t>
      </w:r>
      <w:r w:rsidR="004F4B5B"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ka-GE"/>
        </w:rPr>
        <w:t>სოლიდარობის პროგრამა</w:t>
      </w:r>
    </w:p>
    <w:p w14:paraId="3D4315D8" w14:textId="76AEFA8C" w:rsidR="00607FAC" w:rsidRPr="004F4B5B" w:rsidRDefault="00CA5FC9" w:rsidP="00607FAC">
      <w:pPr>
        <w:pStyle w:val="CommentText"/>
        <w:spacing w:before="120"/>
        <w:jc w:val="center"/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ka-GE"/>
        </w:rPr>
      </w:pPr>
      <w:bookmarkStart w:id="0" w:name="_Hlk45651260"/>
      <w:r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en-US"/>
        </w:rPr>
        <w:t xml:space="preserve"> </w:t>
      </w:r>
      <w:r w:rsidR="004F4B5B"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ka-GE"/>
        </w:rPr>
        <w:t>საქართველო</w:t>
      </w:r>
    </w:p>
    <w:bookmarkEnd w:id="0"/>
    <w:p w14:paraId="3DEE5665" w14:textId="77777777" w:rsidR="00865EE1" w:rsidRPr="00F71A04" w:rsidRDefault="00865EE1" w:rsidP="00607FAC">
      <w:pPr>
        <w:jc w:val="center"/>
        <w:rPr>
          <w:rFonts w:ascii="Calibri" w:hAnsi="Calibri" w:cs="Calibri"/>
          <w:b/>
          <w:bCs/>
          <w:color w:val="C45911" w:themeColor="accent2" w:themeShade="BF"/>
          <w:sz w:val="40"/>
          <w:szCs w:val="40"/>
        </w:rPr>
      </w:pPr>
    </w:p>
    <w:p w14:paraId="7CDA13AB" w14:textId="7B5B0A7D" w:rsidR="00607FAC" w:rsidRPr="004F4B5B" w:rsidRDefault="004F4B5B" w:rsidP="00607FAC">
      <w:pPr>
        <w:jc w:val="center"/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ka-GE"/>
        </w:rPr>
      </w:pPr>
      <w:r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ka-GE"/>
        </w:rPr>
        <w:t>საგრანტო კონკურსი</w:t>
      </w:r>
      <w:r w:rsidR="00292500" w:rsidRPr="00F71A04">
        <w:rPr>
          <w:rFonts w:ascii="Calibri" w:hAnsi="Calibri" w:cs="Calibri"/>
          <w:b/>
          <w:bCs/>
          <w:color w:val="C45911" w:themeColor="accent2" w:themeShade="BF"/>
          <w:sz w:val="40"/>
          <w:szCs w:val="40"/>
        </w:rPr>
        <w:t xml:space="preserve"> </w:t>
      </w:r>
      <w:r w:rsidR="00C5684D" w:rsidRPr="00F71A04">
        <w:rPr>
          <w:rFonts w:ascii="Calibri" w:hAnsi="Calibri" w:cs="Calibri"/>
          <w:b/>
          <w:bCs/>
          <w:color w:val="C45911" w:themeColor="accent2" w:themeShade="BF"/>
          <w:sz w:val="40"/>
          <w:szCs w:val="40"/>
        </w:rPr>
        <w:t>–</w:t>
      </w:r>
      <w:r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ka-GE"/>
        </w:rPr>
        <w:t xml:space="preserve">  </w:t>
      </w:r>
      <w:r w:rsidR="00DF5209"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en-US"/>
        </w:rPr>
        <w:t>I</w:t>
      </w:r>
      <w:r w:rsidR="005A3044">
        <w:rPr>
          <w:rFonts w:ascii="Calibri" w:hAnsi="Calibri" w:cs="Calibri"/>
          <w:b/>
          <w:bCs/>
          <w:color w:val="C45911" w:themeColor="accent2" w:themeShade="BF"/>
          <w:sz w:val="40"/>
          <w:szCs w:val="40"/>
        </w:rPr>
        <w:t>I</w:t>
      </w:r>
      <w:r w:rsidR="00C5684D" w:rsidRPr="00F71A04">
        <w:rPr>
          <w:rFonts w:ascii="Calibri" w:hAnsi="Calibri" w:cs="Calibri"/>
          <w:b/>
          <w:bCs/>
          <w:color w:val="C45911" w:themeColor="accent2" w:themeShade="BF"/>
          <w:sz w:val="40"/>
          <w:szCs w:val="40"/>
        </w:rPr>
        <w:t xml:space="preserve"> </w:t>
      </w:r>
      <w:r>
        <w:rPr>
          <w:rFonts w:ascii="Calibri" w:hAnsi="Calibri" w:cs="Calibri"/>
          <w:b/>
          <w:bCs/>
          <w:color w:val="C45911" w:themeColor="accent2" w:themeShade="BF"/>
          <w:sz w:val="40"/>
          <w:szCs w:val="40"/>
          <w:lang w:val="ka-GE"/>
        </w:rPr>
        <w:t>ეტაპი</w:t>
      </w:r>
    </w:p>
    <w:p w14:paraId="553184B3" w14:textId="77777777" w:rsidR="00607FAC" w:rsidRPr="00865EE1" w:rsidRDefault="00607FAC" w:rsidP="00607FAC">
      <w:pPr>
        <w:jc w:val="center"/>
        <w:rPr>
          <w:rFonts w:ascii="Calibri" w:hAnsi="Calibri" w:cs="Calibri"/>
          <w:b/>
          <w:bCs/>
          <w:color w:val="C45911" w:themeColor="accent2" w:themeShade="BF"/>
          <w:sz w:val="40"/>
          <w:szCs w:val="40"/>
        </w:rPr>
      </w:pPr>
    </w:p>
    <w:p w14:paraId="2BD7C120" w14:textId="77777777" w:rsidR="00607FAC" w:rsidRPr="00865EE1" w:rsidRDefault="00607FAC" w:rsidP="00607FAC">
      <w:pPr>
        <w:jc w:val="center"/>
        <w:rPr>
          <w:rFonts w:ascii="Calibri" w:eastAsia="Arial" w:hAnsi="Calibri" w:cs="Calibri"/>
          <w:sz w:val="32"/>
          <w:szCs w:val="32"/>
        </w:rPr>
      </w:pPr>
    </w:p>
    <w:p w14:paraId="0F18BC8C" w14:textId="77777777" w:rsidR="00607FAC" w:rsidRPr="00865EE1" w:rsidRDefault="00607FAC" w:rsidP="00607FAC">
      <w:pPr>
        <w:jc w:val="center"/>
        <w:rPr>
          <w:rFonts w:ascii="Calibri" w:eastAsia="Arial" w:hAnsi="Calibri" w:cs="Calibri"/>
          <w:sz w:val="32"/>
          <w:szCs w:val="32"/>
        </w:rPr>
      </w:pPr>
    </w:p>
    <w:p w14:paraId="43060B1F" w14:textId="77777777" w:rsidR="00607FAC" w:rsidRPr="00865EE1" w:rsidRDefault="00607FAC" w:rsidP="00607FAC">
      <w:pPr>
        <w:jc w:val="center"/>
        <w:rPr>
          <w:rFonts w:ascii="Calibri" w:eastAsia="Arial" w:hAnsi="Calibri" w:cs="Calibri"/>
          <w:sz w:val="32"/>
          <w:szCs w:val="32"/>
        </w:rPr>
      </w:pPr>
    </w:p>
    <w:p w14:paraId="59E569F2" w14:textId="77777777" w:rsidR="00607FAC" w:rsidRPr="002F6D19" w:rsidRDefault="00607FAC" w:rsidP="00607FAC">
      <w:pPr>
        <w:jc w:val="center"/>
        <w:rPr>
          <w:rFonts w:ascii="Calibri" w:eastAsia="Arial" w:hAnsi="Calibri" w:cs="Calibri"/>
          <w:sz w:val="32"/>
          <w:szCs w:val="32"/>
          <w:lang w:val="en-US"/>
        </w:rPr>
      </w:pPr>
    </w:p>
    <w:p w14:paraId="511E3FE8" w14:textId="77777777" w:rsidR="00607FAC" w:rsidRPr="00865EE1" w:rsidRDefault="00607FAC" w:rsidP="00607FAC">
      <w:pPr>
        <w:jc w:val="center"/>
        <w:rPr>
          <w:rFonts w:ascii="Calibri" w:eastAsia="Arial" w:hAnsi="Calibri" w:cs="Calibri"/>
          <w:sz w:val="32"/>
          <w:szCs w:val="32"/>
        </w:rPr>
      </w:pPr>
    </w:p>
    <w:p w14:paraId="10867CB4" w14:textId="77777777" w:rsidR="00607FAC" w:rsidRPr="00865EE1" w:rsidRDefault="00607FAC" w:rsidP="00607FAC">
      <w:pPr>
        <w:jc w:val="center"/>
        <w:rPr>
          <w:rFonts w:ascii="Calibri" w:eastAsia="Arial" w:hAnsi="Calibri" w:cs="Calibri"/>
          <w:sz w:val="32"/>
          <w:szCs w:val="32"/>
        </w:rPr>
      </w:pPr>
    </w:p>
    <w:p w14:paraId="126ABB91" w14:textId="77777777" w:rsidR="00607FAC" w:rsidRPr="00865EE1" w:rsidRDefault="00607FAC" w:rsidP="00607FAC">
      <w:pPr>
        <w:jc w:val="center"/>
        <w:rPr>
          <w:rFonts w:ascii="Calibri" w:eastAsia="Arial" w:hAnsi="Calibri" w:cs="Calibri"/>
          <w:sz w:val="32"/>
          <w:szCs w:val="32"/>
        </w:rPr>
      </w:pPr>
    </w:p>
    <w:p w14:paraId="23AA69AB" w14:textId="77777777" w:rsidR="00607FAC" w:rsidRPr="00865EE1" w:rsidRDefault="00607FAC" w:rsidP="00607FAC">
      <w:pPr>
        <w:jc w:val="center"/>
        <w:rPr>
          <w:rFonts w:ascii="Calibri" w:eastAsia="Arial" w:hAnsi="Calibri" w:cs="Calibri"/>
          <w:sz w:val="32"/>
          <w:szCs w:val="32"/>
        </w:rPr>
      </w:pPr>
      <w:r w:rsidRPr="00865EE1">
        <w:rPr>
          <w:rFonts w:ascii="Calibri" w:eastAsia="Arial" w:hAnsi="Calibri" w:cs="Calibri"/>
          <w:sz w:val="32"/>
          <w:szCs w:val="32"/>
        </w:rPr>
        <w:tab/>
      </w:r>
    </w:p>
    <w:p w14:paraId="5BA47D3E" w14:textId="77777777" w:rsidR="00607FAC" w:rsidRPr="00865EE1" w:rsidRDefault="00607FAC" w:rsidP="00607FAC">
      <w:pPr>
        <w:jc w:val="center"/>
        <w:rPr>
          <w:rFonts w:ascii="Calibri" w:eastAsia="Calibri" w:hAnsi="Calibri" w:cs="Calibri"/>
          <w:b/>
          <w:sz w:val="30"/>
          <w:szCs w:val="30"/>
        </w:rPr>
      </w:pPr>
    </w:p>
    <w:p w14:paraId="6334D739" w14:textId="77777777" w:rsidR="00607FAC" w:rsidRPr="00865EE1" w:rsidRDefault="00607FAC" w:rsidP="00607FAC">
      <w:pPr>
        <w:rPr>
          <w:rFonts w:ascii="Calibri" w:hAnsi="Calibri" w:cs="Calibri"/>
          <w:sz w:val="22"/>
          <w:szCs w:val="22"/>
        </w:rPr>
      </w:pPr>
      <w:r w:rsidRPr="00865EE1">
        <w:rPr>
          <w:rFonts w:ascii="Calibri" w:hAnsi="Calibri" w:cs="Calibri"/>
          <w:sz w:val="22"/>
          <w:szCs w:val="22"/>
        </w:rPr>
        <w:br w:type="page"/>
      </w:r>
    </w:p>
    <w:p w14:paraId="7D318B28" w14:textId="77777777" w:rsidR="00607FAC" w:rsidRPr="00865EE1" w:rsidRDefault="00607FAC" w:rsidP="00607FAC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5926"/>
        </w:tabs>
        <w:spacing w:before="240" w:line="259" w:lineRule="auto"/>
        <w:rPr>
          <w:rFonts w:ascii="Calibri" w:eastAsia="Calibri" w:hAnsi="Calibri" w:cs="Calibri"/>
          <w:b/>
          <w:color w:val="0070C0"/>
          <w:sz w:val="22"/>
          <w:szCs w:val="22"/>
        </w:rPr>
      </w:pPr>
    </w:p>
    <w:p w14:paraId="70B47B7C" w14:textId="77777777" w:rsidR="00607FAC" w:rsidRPr="00865EE1" w:rsidRDefault="00607FAC" w:rsidP="00607FAC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5926"/>
        </w:tabs>
        <w:spacing w:before="240" w:line="259" w:lineRule="auto"/>
        <w:rPr>
          <w:rFonts w:ascii="Calibri" w:eastAsia="Calibri" w:hAnsi="Calibri" w:cs="Calibri"/>
          <w:b/>
          <w:color w:val="0070C0"/>
          <w:sz w:val="22"/>
          <w:szCs w:val="22"/>
        </w:rPr>
      </w:pPr>
    </w:p>
    <w:p w14:paraId="56F22AEC" w14:textId="77777777" w:rsidR="00607FAC" w:rsidRPr="00865EE1" w:rsidRDefault="00607FAC" w:rsidP="00607FAC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5926"/>
        </w:tabs>
        <w:spacing w:before="240" w:line="259" w:lineRule="auto"/>
        <w:rPr>
          <w:rFonts w:ascii="Calibri" w:eastAsia="Calibri" w:hAnsi="Calibri" w:cs="Calibri"/>
          <w:b/>
          <w:color w:val="0070C0"/>
          <w:sz w:val="22"/>
          <w:szCs w:val="22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  <w:lang w:val="en-GB" w:eastAsia="en-GB"/>
        </w:rPr>
        <w:id w:val="50447801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634ED8C" w14:textId="255C4F3C" w:rsidR="00C5684D" w:rsidRPr="004F4B5B" w:rsidRDefault="004F4B5B">
          <w:pPr>
            <w:pStyle w:val="TOCHeading"/>
            <w:rPr>
              <w:color w:val="C45911" w:themeColor="accent2" w:themeShade="BF"/>
              <w:lang w:val="ka-GE"/>
            </w:rPr>
          </w:pPr>
          <w:r>
            <w:rPr>
              <w:color w:val="C45911" w:themeColor="accent2" w:themeShade="BF"/>
              <w:lang w:val="ka-GE"/>
            </w:rPr>
            <w:t>სარჩევი</w:t>
          </w:r>
        </w:p>
        <w:p w14:paraId="526AD2C6" w14:textId="1A72EC22" w:rsidR="009F067E" w:rsidRDefault="00C5684D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165600" w:history="1">
            <w:r w:rsidR="009F067E" w:rsidRPr="009E49DD">
              <w:rPr>
                <w:rStyle w:val="Hyperlink"/>
                <w:rFonts w:cstheme="majorHAnsi"/>
                <w:b/>
                <w:bCs/>
                <w:noProof/>
              </w:rPr>
              <w:t>1.</w:t>
            </w:r>
            <w:r w:rsidR="009F067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F067E" w:rsidRPr="009F067E">
              <w:rPr>
                <w:rStyle w:val="Hyperlink"/>
                <w:rFonts w:ascii="Calibri" w:eastAsia="Sylfaen" w:hAnsi="Calibri" w:cs="Calibri"/>
                <w:b/>
                <w:bCs/>
                <w:noProof/>
                <w:lang w:val="ka-GE"/>
              </w:rPr>
              <w:t>პროექტის მიმოხილვა</w:t>
            </w:r>
            <w:r w:rsidR="009F067E">
              <w:rPr>
                <w:noProof/>
                <w:webHidden/>
              </w:rPr>
              <w:tab/>
            </w:r>
            <w:r w:rsidR="009F067E">
              <w:rPr>
                <w:noProof/>
                <w:webHidden/>
              </w:rPr>
              <w:fldChar w:fldCharType="begin"/>
            </w:r>
            <w:r w:rsidR="009F067E">
              <w:rPr>
                <w:noProof/>
                <w:webHidden/>
              </w:rPr>
              <w:instrText xml:space="preserve"> PAGEREF _Toc46165600 \h </w:instrText>
            </w:r>
            <w:r w:rsidR="009F067E">
              <w:rPr>
                <w:noProof/>
                <w:webHidden/>
              </w:rPr>
            </w:r>
            <w:r w:rsidR="009F067E">
              <w:rPr>
                <w:noProof/>
                <w:webHidden/>
              </w:rPr>
              <w:fldChar w:fldCharType="separate"/>
            </w:r>
            <w:r w:rsidR="00CA5FC9">
              <w:rPr>
                <w:noProof/>
                <w:webHidden/>
              </w:rPr>
              <w:t>3</w:t>
            </w:r>
            <w:r w:rsidR="009F067E">
              <w:rPr>
                <w:noProof/>
                <w:webHidden/>
              </w:rPr>
              <w:fldChar w:fldCharType="end"/>
            </w:r>
          </w:hyperlink>
        </w:p>
        <w:p w14:paraId="6724DA42" w14:textId="21E7DB4B" w:rsidR="009F067E" w:rsidRDefault="001F2F69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165601" w:history="1">
            <w:r w:rsidR="009F067E" w:rsidRPr="009E49DD">
              <w:rPr>
                <w:rStyle w:val="Hyperlink"/>
                <w:rFonts w:asciiTheme="majorHAnsi" w:hAnsiTheme="majorHAnsi" w:cstheme="majorHAnsi"/>
                <w:b/>
                <w:bCs/>
                <w:noProof/>
                <w:lang w:val="ka-GE"/>
              </w:rPr>
              <w:t>2.</w:t>
            </w:r>
            <w:r w:rsidR="009F067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F067E" w:rsidRPr="009F067E">
              <w:rPr>
                <w:rStyle w:val="Hyperlink"/>
                <w:rFonts w:ascii="Calibri" w:eastAsia="Sylfaen" w:hAnsi="Calibri" w:cs="Calibri"/>
                <w:b/>
                <w:bCs/>
                <w:noProof/>
                <w:lang w:val="ka-GE"/>
              </w:rPr>
              <w:t>საგრანტო კონკურსის მიზანი</w:t>
            </w:r>
            <w:r w:rsidR="009F067E">
              <w:rPr>
                <w:noProof/>
                <w:webHidden/>
              </w:rPr>
              <w:tab/>
            </w:r>
            <w:r w:rsidR="009F067E">
              <w:rPr>
                <w:noProof/>
                <w:webHidden/>
              </w:rPr>
              <w:fldChar w:fldCharType="begin"/>
            </w:r>
            <w:r w:rsidR="009F067E">
              <w:rPr>
                <w:noProof/>
                <w:webHidden/>
              </w:rPr>
              <w:instrText xml:space="preserve"> PAGEREF _Toc46165601 \h </w:instrText>
            </w:r>
            <w:r w:rsidR="009F067E">
              <w:rPr>
                <w:noProof/>
                <w:webHidden/>
              </w:rPr>
            </w:r>
            <w:r w:rsidR="009F067E">
              <w:rPr>
                <w:noProof/>
                <w:webHidden/>
              </w:rPr>
              <w:fldChar w:fldCharType="separate"/>
            </w:r>
            <w:r w:rsidR="00CA5FC9">
              <w:rPr>
                <w:noProof/>
                <w:webHidden/>
              </w:rPr>
              <w:t>5</w:t>
            </w:r>
            <w:r w:rsidR="009F067E">
              <w:rPr>
                <w:noProof/>
                <w:webHidden/>
              </w:rPr>
              <w:fldChar w:fldCharType="end"/>
            </w:r>
          </w:hyperlink>
        </w:p>
        <w:p w14:paraId="0BD5F823" w14:textId="367E90F8" w:rsidR="009F067E" w:rsidRDefault="001F2F69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165602" w:history="1">
            <w:r w:rsidR="009F067E" w:rsidRPr="009E49DD">
              <w:rPr>
                <w:rStyle w:val="Hyperlink"/>
                <w:rFonts w:asciiTheme="majorHAnsi" w:hAnsiTheme="majorHAnsi" w:cstheme="majorHAnsi"/>
                <w:b/>
                <w:bCs/>
                <w:noProof/>
              </w:rPr>
              <w:t>3.</w:t>
            </w:r>
            <w:r w:rsidR="009F067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F067E" w:rsidRPr="009F067E">
              <w:rPr>
                <w:rStyle w:val="Hyperlink"/>
                <w:rFonts w:ascii="Calibri" w:eastAsia="Sylfaen" w:hAnsi="Calibri" w:cs="Calibri"/>
                <w:b/>
                <w:bCs/>
                <w:noProof/>
                <w:lang w:val="ka-GE"/>
              </w:rPr>
              <w:t>უფლებამოსილება</w:t>
            </w:r>
            <w:r w:rsidR="009F067E">
              <w:rPr>
                <w:noProof/>
                <w:webHidden/>
              </w:rPr>
              <w:tab/>
            </w:r>
            <w:r w:rsidR="009F067E">
              <w:rPr>
                <w:noProof/>
                <w:webHidden/>
              </w:rPr>
              <w:fldChar w:fldCharType="begin"/>
            </w:r>
            <w:r w:rsidR="009F067E">
              <w:rPr>
                <w:noProof/>
                <w:webHidden/>
              </w:rPr>
              <w:instrText xml:space="preserve"> PAGEREF _Toc46165602 \h </w:instrText>
            </w:r>
            <w:r w:rsidR="009F067E">
              <w:rPr>
                <w:noProof/>
                <w:webHidden/>
              </w:rPr>
            </w:r>
            <w:r w:rsidR="009F067E">
              <w:rPr>
                <w:noProof/>
                <w:webHidden/>
              </w:rPr>
              <w:fldChar w:fldCharType="separate"/>
            </w:r>
            <w:r w:rsidR="00CA5FC9">
              <w:rPr>
                <w:noProof/>
                <w:webHidden/>
              </w:rPr>
              <w:t>6</w:t>
            </w:r>
            <w:r w:rsidR="009F067E">
              <w:rPr>
                <w:noProof/>
                <w:webHidden/>
              </w:rPr>
              <w:fldChar w:fldCharType="end"/>
            </w:r>
          </w:hyperlink>
        </w:p>
        <w:p w14:paraId="2A9D083E" w14:textId="0EFED1B8" w:rsidR="009F067E" w:rsidRDefault="001F2F69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165603" w:history="1">
            <w:r w:rsidR="009F067E" w:rsidRPr="009E49DD">
              <w:rPr>
                <w:rStyle w:val="Hyperlink"/>
                <w:rFonts w:eastAsia="Sylfaen" w:cs="Calibri"/>
                <w:b/>
                <w:bCs/>
                <w:noProof/>
                <w:lang w:val="fr-FR"/>
              </w:rPr>
              <w:t>4.</w:t>
            </w:r>
            <w:r w:rsidR="009F067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F067E" w:rsidRPr="009E49DD">
              <w:rPr>
                <w:rStyle w:val="Hyperlink"/>
                <w:rFonts w:ascii="Calibri" w:eastAsia="Sylfaen" w:hAnsi="Calibri" w:cs="Calibri"/>
                <w:b/>
                <w:bCs/>
                <w:noProof/>
                <w:lang w:val="ka-GE"/>
              </w:rPr>
              <w:t>საგრანტო განაცხადის წარგდენის პროცესი</w:t>
            </w:r>
            <w:r w:rsidR="009F067E">
              <w:rPr>
                <w:noProof/>
                <w:webHidden/>
              </w:rPr>
              <w:tab/>
            </w:r>
            <w:r w:rsidR="009F067E">
              <w:rPr>
                <w:noProof/>
                <w:webHidden/>
              </w:rPr>
              <w:fldChar w:fldCharType="begin"/>
            </w:r>
            <w:r w:rsidR="009F067E">
              <w:rPr>
                <w:noProof/>
                <w:webHidden/>
              </w:rPr>
              <w:instrText xml:space="preserve"> PAGEREF _Toc46165603 \h </w:instrText>
            </w:r>
            <w:r w:rsidR="009F067E">
              <w:rPr>
                <w:noProof/>
                <w:webHidden/>
              </w:rPr>
            </w:r>
            <w:r w:rsidR="009F067E">
              <w:rPr>
                <w:noProof/>
                <w:webHidden/>
              </w:rPr>
              <w:fldChar w:fldCharType="separate"/>
            </w:r>
            <w:r w:rsidR="00CA5FC9">
              <w:rPr>
                <w:noProof/>
                <w:webHidden/>
              </w:rPr>
              <w:t>7</w:t>
            </w:r>
            <w:r w:rsidR="009F067E">
              <w:rPr>
                <w:noProof/>
                <w:webHidden/>
              </w:rPr>
              <w:fldChar w:fldCharType="end"/>
            </w:r>
          </w:hyperlink>
        </w:p>
        <w:p w14:paraId="65520ED5" w14:textId="4AC52835" w:rsidR="009F067E" w:rsidRDefault="001F2F69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165604" w:history="1">
            <w:r w:rsidR="009F067E" w:rsidRPr="009E49DD">
              <w:rPr>
                <w:rStyle w:val="Hyperlink"/>
                <w:rFonts w:ascii="Calibri" w:hAnsi="Calibri" w:cs="Calibri"/>
                <w:b/>
                <w:bCs/>
                <w:noProof/>
              </w:rPr>
              <w:t>5.</w:t>
            </w:r>
            <w:r w:rsidR="009F067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F067E" w:rsidRPr="009E49DD">
              <w:rPr>
                <w:rStyle w:val="Hyperlink"/>
                <w:rFonts w:ascii="Calibri" w:hAnsi="Calibri" w:cs="Calibri"/>
                <w:b/>
                <w:bCs/>
                <w:noProof/>
                <w:lang w:val="ka-GE"/>
              </w:rPr>
              <w:t>განაცხადთა შერჩევის პროცესი</w:t>
            </w:r>
            <w:r w:rsidR="009F067E">
              <w:rPr>
                <w:noProof/>
                <w:webHidden/>
              </w:rPr>
              <w:tab/>
            </w:r>
            <w:r w:rsidR="009F067E">
              <w:rPr>
                <w:noProof/>
                <w:webHidden/>
              </w:rPr>
              <w:fldChar w:fldCharType="begin"/>
            </w:r>
            <w:r w:rsidR="009F067E">
              <w:rPr>
                <w:noProof/>
                <w:webHidden/>
              </w:rPr>
              <w:instrText xml:space="preserve"> PAGEREF _Toc46165604 \h </w:instrText>
            </w:r>
            <w:r w:rsidR="009F067E">
              <w:rPr>
                <w:noProof/>
                <w:webHidden/>
              </w:rPr>
            </w:r>
            <w:r w:rsidR="009F067E">
              <w:rPr>
                <w:noProof/>
                <w:webHidden/>
              </w:rPr>
              <w:fldChar w:fldCharType="separate"/>
            </w:r>
            <w:r w:rsidR="00CA5FC9">
              <w:rPr>
                <w:noProof/>
                <w:webHidden/>
              </w:rPr>
              <w:t>8</w:t>
            </w:r>
            <w:r w:rsidR="009F067E">
              <w:rPr>
                <w:noProof/>
                <w:webHidden/>
              </w:rPr>
              <w:fldChar w:fldCharType="end"/>
            </w:r>
          </w:hyperlink>
        </w:p>
        <w:p w14:paraId="1789FF3C" w14:textId="7485F73D" w:rsidR="00C5684D" w:rsidRDefault="00C5684D">
          <w:r>
            <w:rPr>
              <w:b/>
              <w:bCs/>
              <w:noProof/>
            </w:rPr>
            <w:fldChar w:fldCharType="end"/>
          </w:r>
        </w:p>
      </w:sdtContent>
    </w:sdt>
    <w:p w14:paraId="65F107D0" w14:textId="78238E21" w:rsidR="00607FAC" w:rsidRPr="00865EE1" w:rsidRDefault="00607FAC" w:rsidP="00607FAC">
      <w:pPr>
        <w:pStyle w:val="Heading1"/>
        <w:numPr>
          <w:ilvl w:val="0"/>
          <w:numId w:val="0"/>
        </w:numPr>
        <w:spacing w:after="200"/>
        <w:rPr>
          <w:rFonts w:ascii="Calibri" w:hAnsi="Calibri" w:cs="Calibri"/>
          <w:b/>
          <w:bCs/>
          <w:color w:val="C45911" w:themeColor="accent2" w:themeShade="BF"/>
          <w:kern w:val="0"/>
          <w:szCs w:val="24"/>
        </w:rPr>
      </w:pPr>
    </w:p>
    <w:p w14:paraId="6AC5A348" w14:textId="77777777" w:rsidR="00607FAC" w:rsidRPr="00865EE1" w:rsidRDefault="00607FAC" w:rsidP="00607FAC">
      <w:pPr>
        <w:rPr>
          <w:rFonts w:ascii="Calibri" w:eastAsia="Arial" w:hAnsi="Calibri" w:cs="Calibri"/>
        </w:rPr>
      </w:pPr>
    </w:p>
    <w:p w14:paraId="3B15F080" w14:textId="77777777" w:rsidR="00607FAC" w:rsidRPr="00865EE1" w:rsidRDefault="00607FAC" w:rsidP="00607FAC">
      <w:pPr>
        <w:rPr>
          <w:rFonts w:ascii="Calibri" w:eastAsia="Arial" w:hAnsi="Calibri" w:cs="Calibri"/>
        </w:rPr>
      </w:pPr>
    </w:p>
    <w:p w14:paraId="53B83557" w14:textId="77777777" w:rsidR="00607FAC" w:rsidRPr="00865EE1" w:rsidRDefault="00607FAC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color w:val="C45911" w:themeColor="accent2" w:themeShade="BF"/>
          <w:szCs w:val="24"/>
        </w:rPr>
      </w:pPr>
    </w:p>
    <w:p w14:paraId="5CE33873" w14:textId="77777777" w:rsidR="00607FAC" w:rsidRPr="00865EE1" w:rsidRDefault="00607FAC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color w:val="C45911" w:themeColor="accent2" w:themeShade="BF"/>
          <w:szCs w:val="24"/>
        </w:rPr>
      </w:pPr>
    </w:p>
    <w:p w14:paraId="13F9788F" w14:textId="77777777" w:rsidR="00607FAC" w:rsidRPr="00865EE1" w:rsidRDefault="00607FAC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color w:val="C45911" w:themeColor="accent2" w:themeShade="BF"/>
          <w:szCs w:val="24"/>
        </w:rPr>
      </w:pPr>
    </w:p>
    <w:p w14:paraId="6492C530" w14:textId="77777777" w:rsidR="00607FAC" w:rsidRPr="00865EE1" w:rsidRDefault="00607FAC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color w:val="C45911" w:themeColor="accent2" w:themeShade="BF"/>
          <w:szCs w:val="24"/>
        </w:rPr>
      </w:pPr>
    </w:p>
    <w:p w14:paraId="6DA3A7F6" w14:textId="77777777" w:rsidR="00607FAC" w:rsidRPr="00865EE1" w:rsidRDefault="00607FAC" w:rsidP="009513B5">
      <w:pPr>
        <w:pStyle w:val="TOC1"/>
        <w:rPr>
          <w:rStyle w:val="Hyperlink"/>
          <w:rFonts w:ascii="Calibri" w:eastAsia="Arial" w:hAnsi="Calibri" w:cs="Calibri"/>
          <w:b/>
          <w:smallCaps/>
        </w:rPr>
      </w:pPr>
    </w:p>
    <w:p w14:paraId="3A6F8D4A" w14:textId="77777777" w:rsidR="00607FAC" w:rsidRPr="00865EE1" w:rsidRDefault="00607FAC" w:rsidP="00607FAC">
      <w:pPr>
        <w:jc w:val="center"/>
        <w:rPr>
          <w:rFonts w:ascii="Calibri" w:eastAsia="ConduitITCStd Light" w:hAnsi="Calibri" w:cs="Calibri"/>
          <w:b/>
          <w:sz w:val="22"/>
          <w:szCs w:val="22"/>
        </w:rPr>
      </w:pPr>
    </w:p>
    <w:p w14:paraId="648C32B6" w14:textId="77777777" w:rsidR="00607FAC" w:rsidRPr="00865EE1" w:rsidRDefault="00607FAC" w:rsidP="00607FAC">
      <w:pPr>
        <w:jc w:val="center"/>
        <w:rPr>
          <w:rFonts w:ascii="Calibri" w:eastAsia="ConduitITCStd Light" w:hAnsi="Calibri" w:cs="Calibri"/>
          <w:b/>
          <w:sz w:val="22"/>
          <w:szCs w:val="22"/>
        </w:rPr>
      </w:pPr>
    </w:p>
    <w:p w14:paraId="7182605B" w14:textId="77777777" w:rsidR="00607FAC" w:rsidRPr="00865EE1" w:rsidRDefault="00607FAC" w:rsidP="00607FAC">
      <w:pPr>
        <w:jc w:val="center"/>
        <w:rPr>
          <w:rFonts w:ascii="Calibri" w:eastAsia="ConduitITCStd Light" w:hAnsi="Calibri" w:cs="Calibri"/>
          <w:b/>
          <w:sz w:val="22"/>
          <w:szCs w:val="22"/>
        </w:rPr>
      </w:pPr>
    </w:p>
    <w:p w14:paraId="31B78702" w14:textId="77777777" w:rsidR="00607FAC" w:rsidRPr="00865EE1" w:rsidRDefault="00607FAC" w:rsidP="00607FAC">
      <w:pPr>
        <w:jc w:val="center"/>
        <w:rPr>
          <w:rFonts w:ascii="Calibri" w:eastAsia="ConduitITCStd Light" w:hAnsi="Calibri" w:cs="Calibri"/>
          <w:b/>
          <w:sz w:val="22"/>
          <w:szCs w:val="22"/>
        </w:rPr>
      </w:pPr>
    </w:p>
    <w:p w14:paraId="68C32C9E" w14:textId="77777777" w:rsidR="00607FAC" w:rsidRPr="00865EE1" w:rsidRDefault="00607FAC" w:rsidP="00607FAC">
      <w:pPr>
        <w:rPr>
          <w:rFonts w:ascii="Calibri" w:eastAsia="Arial" w:hAnsi="Calibri" w:cs="Calibri"/>
          <w:b/>
          <w:smallCaps/>
          <w:color w:val="4F81BD"/>
          <w:sz w:val="22"/>
          <w:szCs w:val="22"/>
        </w:rPr>
      </w:pPr>
      <w:bookmarkStart w:id="1" w:name="_heading=h.3h5zv8ls7pke" w:colFirst="0" w:colLast="0"/>
      <w:bookmarkEnd w:id="1"/>
      <w:r w:rsidRPr="00865EE1">
        <w:rPr>
          <w:rFonts w:ascii="Calibri" w:eastAsia="Arial" w:hAnsi="Calibri" w:cs="Calibri"/>
          <w:b/>
          <w:smallCaps/>
          <w:color w:val="4F81BD"/>
          <w:sz w:val="22"/>
          <w:szCs w:val="22"/>
        </w:rPr>
        <w:br w:type="page"/>
      </w:r>
    </w:p>
    <w:p w14:paraId="14B637F1" w14:textId="77777777" w:rsidR="00607FAC" w:rsidRPr="00865EE1" w:rsidRDefault="00607FAC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color w:val="C45911" w:themeColor="accent2" w:themeShade="BF"/>
          <w:szCs w:val="24"/>
        </w:rPr>
      </w:pPr>
    </w:p>
    <w:p w14:paraId="2D8CCE0D" w14:textId="32E83813" w:rsidR="00607FAC" w:rsidRPr="009F067E" w:rsidRDefault="00682AB9" w:rsidP="003B72D2">
      <w:pPr>
        <w:pStyle w:val="Heading1"/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</w:pPr>
      <w:bookmarkStart w:id="2" w:name="_Toc46165600"/>
      <w:r w:rsidRPr="009F067E"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>პრო</w:t>
      </w:r>
      <w:r w:rsidR="002E484F" w:rsidRPr="009F067E"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>ექტის</w:t>
      </w:r>
      <w:r w:rsidRPr="009F067E"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 xml:space="preserve"> </w:t>
      </w:r>
      <w:r w:rsidR="00DF5209" w:rsidRPr="009F067E"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>მიმოხილვა</w:t>
      </w:r>
      <w:bookmarkEnd w:id="2"/>
    </w:p>
    <w:p w14:paraId="1AE913C8" w14:textId="77777777" w:rsidR="00DD6805" w:rsidRDefault="00DD6805" w:rsidP="00927661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</w:rPr>
      </w:pPr>
    </w:p>
    <w:p w14:paraId="24FCE0A4" w14:textId="7B956B0E" w:rsidR="00682AB9" w:rsidRPr="0091333F" w:rsidRDefault="00DD6805" w:rsidP="003D3438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Theme="minorHAnsi" w:hAnsiTheme="minorHAnsi" w:cstheme="minorHAnsi"/>
          <w:lang w:val="ka-GE"/>
        </w:rPr>
      </w:pPr>
      <w:r w:rsidRPr="0091333F">
        <w:rPr>
          <w:rFonts w:asciiTheme="minorHAnsi" w:hAnsiTheme="minorHAnsi" w:cstheme="minorHAnsi"/>
          <w:lang w:val="ka-GE"/>
        </w:rPr>
        <w:t xml:space="preserve"> </w:t>
      </w:r>
      <w:r w:rsidR="00682AB9" w:rsidRPr="0091333F">
        <w:rPr>
          <w:rFonts w:asciiTheme="minorHAnsi" w:hAnsiTheme="minorHAnsi" w:cstheme="minorHAnsi"/>
          <w:lang w:val="ka-GE"/>
        </w:rPr>
        <w:t xml:space="preserve">„ფიფლ ინ ნიდ“-მა (PIN) ევროკავშირის ფინანსური მხარდაჭერით დაიწყო რეგიონული </w:t>
      </w:r>
      <w:r w:rsidR="00C44ECD">
        <w:rPr>
          <w:rFonts w:ascii="Sylfaen" w:hAnsi="Sylfaen" w:cstheme="minorHAnsi"/>
          <w:lang w:val="ka-GE"/>
        </w:rPr>
        <w:t>ერ მ</w:t>
      </w:r>
      <w:r w:rsidR="00682AB9" w:rsidRPr="0091333F">
        <w:rPr>
          <w:rFonts w:asciiTheme="minorHAnsi" w:hAnsiTheme="minorHAnsi" w:cstheme="minorHAnsi"/>
          <w:lang w:val="ka-GE"/>
        </w:rPr>
        <w:t xml:space="preserve"> აღნიშნული პრო</w:t>
      </w:r>
      <w:r w:rsidR="001D6CA9" w:rsidRPr="0091333F">
        <w:rPr>
          <w:rFonts w:asciiTheme="minorHAnsi" w:hAnsiTheme="minorHAnsi" w:cstheme="minorHAnsi"/>
          <w:lang w:val="ka-GE"/>
        </w:rPr>
        <w:t>გრამა</w:t>
      </w:r>
      <w:r w:rsidR="00290D3B" w:rsidRPr="0091333F">
        <w:rPr>
          <w:rFonts w:asciiTheme="minorHAnsi" w:hAnsiTheme="minorHAnsi" w:cstheme="minorHAnsi"/>
          <w:lang w:val="ka-GE"/>
        </w:rPr>
        <w:t>,</w:t>
      </w:r>
      <w:r w:rsidR="00682AB9" w:rsidRPr="0091333F">
        <w:rPr>
          <w:rFonts w:asciiTheme="minorHAnsi" w:hAnsiTheme="minorHAnsi" w:cstheme="minorHAnsi"/>
          <w:lang w:val="ka-GE"/>
        </w:rPr>
        <w:t xml:space="preserve"> მხარს</w:t>
      </w:r>
      <w:r w:rsidR="00B87EC6" w:rsidRPr="0091333F">
        <w:rPr>
          <w:rFonts w:asciiTheme="minorHAnsi" w:hAnsiTheme="minorHAnsi" w:cstheme="minorHAnsi"/>
          <w:lang w:val="ka-GE"/>
        </w:rPr>
        <w:t xml:space="preserve"> დაუჭერს სამოქალაქო საზოგადოების ორგანიზაციებს (სსო)</w:t>
      </w:r>
      <w:r w:rsidR="009C0C4E" w:rsidRPr="0091333F">
        <w:rPr>
          <w:rFonts w:asciiTheme="minorHAnsi" w:hAnsiTheme="minorHAnsi" w:cstheme="minorHAnsi"/>
          <w:lang w:val="ka-GE"/>
        </w:rPr>
        <w:t>,</w:t>
      </w:r>
      <w:r w:rsidR="001D6CA9" w:rsidRPr="0091333F">
        <w:rPr>
          <w:rFonts w:asciiTheme="minorHAnsi" w:hAnsiTheme="minorHAnsi" w:cstheme="minorHAnsi"/>
          <w:lang w:val="ka-GE"/>
        </w:rPr>
        <w:t xml:space="preserve"> </w:t>
      </w:r>
      <w:r w:rsidR="00B87EC6" w:rsidRPr="0091333F">
        <w:rPr>
          <w:rFonts w:asciiTheme="minorHAnsi" w:hAnsiTheme="minorHAnsi" w:cstheme="minorHAnsi"/>
          <w:lang w:val="ka-GE"/>
        </w:rPr>
        <w:t>აღმოსავლეთ პარტნიორ</w:t>
      </w:r>
      <w:r w:rsidR="005138C7" w:rsidRPr="0091333F">
        <w:rPr>
          <w:rFonts w:asciiTheme="minorHAnsi" w:hAnsiTheme="minorHAnsi" w:cstheme="minorHAnsi"/>
          <w:lang w:val="ka-GE"/>
        </w:rPr>
        <w:t>ო</w:t>
      </w:r>
      <w:r w:rsidR="00B87EC6" w:rsidRPr="0091333F">
        <w:rPr>
          <w:rFonts w:asciiTheme="minorHAnsi" w:hAnsiTheme="minorHAnsi" w:cstheme="minorHAnsi"/>
          <w:lang w:val="ka-GE"/>
        </w:rPr>
        <w:t>ბის ქვეყნებში პანდემი</w:t>
      </w:r>
      <w:r w:rsidR="002E484F" w:rsidRPr="0091333F">
        <w:rPr>
          <w:rFonts w:asciiTheme="minorHAnsi" w:hAnsiTheme="minorHAnsi" w:cstheme="minorHAnsi"/>
          <w:lang w:val="ka-GE"/>
        </w:rPr>
        <w:t xml:space="preserve">ით გამოწვეულ </w:t>
      </w:r>
      <w:r w:rsidR="00B87EC6" w:rsidRPr="0091333F">
        <w:rPr>
          <w:rFonts w:asciiTheme="minorHAnsi" w:hAnsiTheme="minorHAnsi" w:cstheme="minorHAnsi"/>
          <w:lang w:val="ka-GE"/>
        </w:rPr>
        <w:t xml:space="preserve"> </w:t>
      </w:r>
      <w:r w:rsidR="00EE0D6A" w:rsidRPr="0091333F">
        <w:rPr>
          <w:rFonts w:asciiTheme="minorHAnsi" w:hAnsiTheme="minorHAnsi" w:cstheme="minorHAnsi"/>
          <w:lang w:val="ka-GE"/>
        </w:rPr>
        <w:t>მოკლე</w:t>
      </w:r>
      <w:r w:rsidR="00B87EC6" w:rsidRPr="0091333F">
        <w:rPr>
          <w:rFonts w:asciiTheme="minorHAnsi" w:hAnsiTheme="minorHAnsi" w:cstheme="minorHAnsi"/>
          <w:lang w:val="ka-GE"/>
        </w:rPr>
        <w:t xml:space="preserve"> და გრძელ ვადიან </w:t>
      </w:r>
      <w:r w:rsidR="002E484F" w:rsidRPr="0091333F">
        <w:rPr>
          <w:rFonts w:asciiTheme="minorHAnsi" w:hAnsiTheme="minorHAnsi" w:cstheme="minorHAnsi"/>
          <w:lang w:val="ka-GE"/>
        </w:rPr>
        <w:t>შედეგებზე</w:t>
      </w:r>
      <w:r w:rsidR="00EE0D6A" w:rsidRPr="0091333F">
        <w:rPr>
          <w:rFonts w:asciiTheme="minorHAnsi" w:hAnsiTheme="minorHAnsi" w:cstheme="minorHAnsi"/>
          <w:lang w:val="ka-GE"/>
        </w:rPr>
        <w:t xml:space="preserve"> რეაგირებისათვის</w:t>
      </w:r>
      <w:r w:rsidR="00B87EC6" w:rsidRPr="0091333F">
        <w:rPr>
          <w:rFonts w:asciiTheme="minorHAnsi" w:hAnsiTheme="minorHAnsi" w:cstheme="minorHAnsi"/>
          <w:lang w:val="ka-GE"/>
        </w:rPr>
        <w:t xml:space="preserve">.  </w:t>
      </w:r>
      <w:r w:rsidR="00927661" w:rsidRPr="0091333F">
        <w:rPr>
          <w:rFonts w:asciiTheme="minorHAnsi" w:hAnsiTheme="minorHAnsi" w:cstheme="minorHAnsi"/>
          <w:lang w:val="ka-GE"/>
        </w:rPr>
        <w:t>„ფიფლ ინ ნიდ“-ი ხელმძღვანელობს</w:t>
      </w:r>
      <w:r w:rsidR="0091333F">
        <w:rPr>
          <w:rFonts w:asciiTheme="minorHAnsi" w:hAnsiTheme="minorHAnsi" w:cstheme="minorHAnsi"/>
          <w:lang w:val="ka-GE"/>
        </w:rPr>
        <w:t xml:space="preserve"> </w:t>
      </w:r>
      <w:r w:rsidR="0091333F" w:rsidRPr="0091333F">
        <w:rPr>
          <w:rFonts w:asciiTheme="minorHAnsi" w:hAnsiTheme="minorHAnsi" w:cstheme="minorHAnsi"/>
          <w:lang w:val="ka-GE"/>
        </w:rPr>
        <w:t>კონსორციუმს</w:t>
      </w:r>
      <w:r w:rsidR="0091333F">
        <w:rPr>
          <w:rFonts w:asciiTheme="minorHAnsi" w:hAnsiTheme="minorHAnsi" w:cstheme="minorHAnsi"/>
          <w:lang w:val="ka-GE"/>
        </w:rPr>
        <w:t xml:space="preserve">, რომელშიც </w:t>
      </w:r>
      <w:r w:rsidR="00B87EC6" w:rsidRPr="0091333F">
        <w:rPr>
          <w:rFonts w:asciiTheme="minorHAnsi" w:hAnsiTheme="minorHAnsi" w:cstheme="minorHAnsi"/>
          <w:lang w:val="ka-GE"/>
        </w:rPr>
        <w:t>ნიდერლანდების ჰელსინკის კომიტეტი</w:t>
      </w:r>
      <w:r w:rsidR="008A3A06" w:rsidRPr="0091333F">
        <w:rPr>
          <w:rFonts w:asciiTheme="minorHAnsi" w:hAnsiTheme="minorHAnsi" w:cstheme="minorHAnsi"/>
          <w:lang w:val="ka-GE"/>
        </w:rPr>
        <w:t xml:space="preserve"> (NHC) და</w:t>
      </w:r>
      <w:r w:rsidR="00990410" w:rsidRPr="0091333F">
        <w:rPr>
          <w:rFonts w:asciiTheme="minorHAnsi" w:hAnsiTheme="minorHAnsi" w:cstheme="minorHAnsi"/>
          <w:lang w:val="ka-GE"/>
        </w:rPr>
        <w:t xml:space="preserve"> </w:t>
      </w:r>
      <w:r w:rsidR="00927661" w:rsidRPr="0091333F">
        <w:rPr>
          <w:rFonts w:asciiTheme="minorHAnsi" w:hAnsiTheme="minorHAnsi" w:cstheme="minorHAnsi"/>
          <w:lang w:val="ka-GE"/>
        </w:rPr>
        <w:t xml:space="preserve"> </w:t>
      </w:r>
      <w:r w:rsidR="008A3A06" w:rsidRPr="0091333F">
        <w:rPr>
          <w:rFonts w:asciiTheme="minorHAnsi" w:hAnsiTheme="minorHAnsi" w:cstheme="minorHAnsi"/>
          <w:lang w:val="ka-GE"/>
        </w:rPr>
        <w:t xml:space="preserve">AFEW </w:t>
      </w:r>
      <w:r w:rsidR="0091333F">
        <w:rPr>
          <w:rFonts w:asciiTheme="minorHAnsi" w:hAnsiTheme="minorHAnsi" w:cstheme="minorHAnsi"/>
          <w:lang w:val="ka-GE"/>
        </w:rPr>
        <w:t>ინთერნეიშნალი არიან გაერთიანებული</w:t>
      </w:r>
      <w:r w:rsidR="001D6CA9" w:rsidRPr="0091333F">
        <w:rPr>
          <w:rFonts w:asciiTheme="minorHAnsi" w:hAnsiTheme="minorHAnsi" w:cstheme="minorHAnsi"/>
          <w:lang w:val="ka-GE"/>
        </w:rPr>
        <w:t xml:space="preserve">. </w:t>
      </w:r>
      <w:r w:rsidR="00290D3B" w:rsidRPr="0091333F">
        <w:rPr>
          <w:rFonts w:asciiTheme="minorHAnsi" w:hAnsiTheme="minorHAnsi" w:cstheme="minorHAnsi"/>
          <w:lang w:val="ka-GE"/>
        </w:rPr>
        <w:t xml:space="preserve">პროგრამის ფარგლებში </w:t>
      </w:r>
      <w:r w:rsidR="00927661" w:rsidRPr="0091333F">
        <w:rPr>
          <w:rFonts w:asciiTheme="minorHAnsi" w:hAnsiTheme="minorHAnsi" w:cstheme="minorHAnsi"/>
          <w:lang w:val="ka-GE"/>
        </w:rPr>
        <w:t>კონსორციუმი</w:t>
      </w:r>
      <w:r w:rsidRPr="0091333F">
        <w:rPr>
          <w:rFonts w:asciiTheme="minorHAnsi" w:hAnsiTheme="minorHAnsi" w:cstheme="minorHAnsi"/>
          <w:lang w:val="ka-GE"/>
        </w:rPr>
        <w:t>,</w:t>
      </w:r>
      <w:r w:rsidR="00C1014E" w:rsidRPr="0091333F">
        <w:rPr>
          <w:rFonts w:asciiTheme="minorHAnsi" w:hAnsiTheme="minorHAnsi" w:cstheme="minorHAnsi"/>
          <w:lang w:val="ka-GE"/>
        </w:rPr>
        <w:t xml:space="preserve"> </w:t>
      </w:r>
      <w:r w:rsidR="00927661" w:rsidRPr="0091333F">
        <w:rPr>
          <w:rFonts w:asciiTheme="minorHAnsi" w:hAnsiTheme="minorHAnsi" w:cstheme="minorHAnsi"/>
          <w:lang w:val="ka-GE"/>
        </w:rPr>
        <w:t xml:space="preserve">გააძლიერებს </w:t>
      </w:r>
      <w:r w:rsidR="00C1014E" w:rsidRPr="0091333F">
        <w:rPr>
          <w:rFonts w:asciiTheme="minorHAnsi" w:hAnsiTheme="minorHAnsi" w:cstheme="minorHAnsi"/>
          <w:lang w:val="ka-GE"/>
        </w:rPr>
        <w:t>სსო-ებ</w:t>
      </w:r>
      <w:r w:rsidR="001D6CA9" w:rsidRPr="0091333F">
        <w:rPr>
          <w:rFonts w:asciiTheme="minorHAnsi" w:hAnsiTheme="minorHAnsi" w:cstheme="minorHAnsi"/>
          <w:lang w:val="ka-GE"/>
        </w:rPr>
        <w:t>ი</w:t>
      </w:r>
      <w:r w:rsidR="00C1014E" w:rsidRPr="0091333F">
        <w:rPr>
          <w:rFonts w:asciiTheme="minorHAnsi" w:hAnsiTheme="minorHAnsi" w:cstheme="minorHAnsi"/>
          <w:lang w:val="ka-GE"/>
        </w:rPr>
        <w:t>ს შესაძლებლობებ</w:t>
      </w:r>
      <w:r w:rsidR="00927661" w:rsidRPr="0091333F">
        <w:rPr>
          <w:rFonts w:asciiTheme="minorHAnsi" w:hAnsiTheme="minorHAnsi" w:cstheme="minorHAnsi"/>
          <w:lang w:val="ka-GE"/>
        </w:rPr>
        <w:t>ს</w:t>
      </w:r>
      <w:r w:rsidRPr="0091333F">
        <w:rPr>
          <w:rFonts w:asciiTheme="minorHAnsi" w:hAnsiTheme="minorHAnsi" w:cstheme="minorHAnsi"/>
          <w:lang w:val="ka-GE"/>
        </w:rPr>
        <w:t>,</w:t>
      </w:r>
      <w:r w:rsidR="00EE0D6A" w:rsidRPr="0091333F">
        <w:rPr>
          <w:rFonts w:asciiTheme="minorHAnsi" w:hAnsiTheme="minorHAnsi" w:cstheme="minorHAnsi"/>
          <w:lang w:val="ka-GE"/>
        </w:rPr>
        <w:t xml:space="preserve"> </w:t>
      </w:r>
      <w:r w:rsidRPr="0091333F">
        <w:rPr>
          <w:rFonts w:asciiTheme="minorHAnsi" w:hAnsiTheme="minorHAnsi" w:cstheme="minorHAnsi"/>
          <w:lang w:val="ka-GE"/>
        </w:rPr>
        <w:t xml:space="preserve"> რათა მათ მოახდინონ </w:t>
      </w:r>
      <w:r w:rsidR="001D6CA9" w:rsidRPr="0091333F">
        <w:rPr>
          <w:rFonts w:asciiTheme="minorHAnsi" w:hAnsiTheme="minorHAnsi" w:cstheme="minorHAnsi"/>
          <w:lang w:val="ka-GE"/>
        </w:rPr>
        <w:t>COVID-19-ით გამოწვეულ</w:t>
      </w:r>
      <w:r w:rsidR="00330308" w:rsidRPr="0091333F">
        <w:rPr>
          <w:rFonts w:asciiTheme="minorHAnsi" w:hAnsiTheme="minorHAnsi" w:cstheme="minorHAnsi"/>
          <w:lang w:val="ka-GE"/>
        </w:rPr>
        <w:t xml:space="preserve"> </w:t>
      </w:r>
      <w:r w:rsidR="002E484F" w:rsidRPr="0091333F">
        <w:rPr>
          <w:rFonts w:asciiTheme="minorHAnsi" w:hAnsiTheme="minorHAnsi" w:cstheme="minorHAnsi"/>
          <w:lang w:val="ka-GE"/>
        </w:rPr>
        <w:t xml:space="preserve">მყისიერ და საშუალოვადიან </w:t>
      </w:r>
      <w:r w:rsidR="00C1014E" w:rsidRPr="0091333F">
        <w:rPr>
          <w:rFonts w:asciiTheme="minorHAnsi" w:hAnsiTheme="minorHAnsi" w:cstheme="minorHAnsi"/>
          <w:lang w:val="ka-GE"/>
        </w:rPr>
        <w:t>საჭიროებებ</w:t>
      </w:r>
      <w:r w:rsidR="00927661" w:rsidRPr="0091333F">
        <w:rPr>
          <w:rFonts w:asciiTheme="minorHAnsi" w:hAnsiTheme="minorHAnsi" w:cstheme="minorHAnsi"/>
          <w:lang w:val="ka-GE"/>
        </w:rPr>
        <w:t>ზე</w:t>
      </w:r>
      <w:r w:rsidR="00BA5ABE" w:rsidRPr="0091333F">
        <w:rPr>
          <w:rFonts w:asciiTheme="minorHAnsi" w:hAnsiTheme="minorHAnsi" w:cstheme="minorHAnsi"/>
          <w:lang w:val="ka-GE"/>
        </w:rPr>
        <w:t xml:space="preserve"> ეფექტიანად რეაგირებ</w:t>
      </w:r>
      <w:r w:rsidRPr="0091333F">
        <w:rPr>
          <w:rFonts w:asciiTheme="minorHAnsi" w:hAnsiTheme="minorHAnsi" w:cstheme="minorHAnsi"/>
          <w:lang w:val="ka-GE"/>
        </w:rPr>
        <w:t xml:space="preserve">ა </w:t>
      </w:r>
      <w:bookmarkStart w:id="3" w:name="_Hlk46824174"/>
      <w:r w:rsidRPr="0091333F">
        <w:rPr>
          <w:rFonts w:asciiTheme="minorHAnsi" w:hAnsiTheme="minorHAnsi" w:cstheme="minorHAnsi"/>
          <w:lang w:val="ka-GE"/>
        </w:rPr>
        <w:t>და</w:t>
      </w:r>
      <w:r w:rsidR="003D3438" w:rsidRPr="0091333F">
        <w:rPr>
          <w:rFonts w:asciiTheme="minorHAnsi" w:hAnsiTheme="minorHAnsi" w:cstheme="minorHAnsi"/>
          <w:lang w:val="ka-GE"/>
        </w:rPr>
        <w:t xml:space="preserve"> გრძელვადიანი შედეგის მისაღწევად პოლიტიკის ფორმირების პროცესში მონაწილეობა</w:t>
      </w:r>
      <w:bookmarkEnd w:id="3"/>
      <w:r w:rsidR="0047164B" w:rsidRPr="0091333F">
        <w:rPr>
          <w:rFonts w:asciiTheme="minorHAnsi" w:hAnsiTheme="minorHAnsi" w:cstheme="minorHAnsi"/>
          <w:lang w:val="ka-GE"/>
        </w:rPr>
        <w:t>. აღნიშნული ცვლილებები კი</w:t>
      </w:r>
      <w:r w:rsidR="003D3438" w:rsidRPr="0091333F">
        <w:rPr>
          <w:rFonts w:asciiTheme="minorHAnsi" w:hAnsiTheme="minorHAnsi" w:cstheme="minorHAnsi"/>
          <w:lang w:val="ka-GE"/>
        </w:rPr>
        <w:t xml:space="preserve"> მიმართული იქნება </w:t>
      </w:r>
      <w:r w:rsidR="00927661" w:rsidRPr="0091333F">
        <w:rPr>
          <w:rFonts w:asciiTheme="minorHAnsi" w:hAnsiTheme="minorHAnsi" w:cstheme="minorHAnsi"/>
          <w:lang w:val="ka-GE"/>
        </w:rPr>
        <w:t xml:space="preserve">პანდემიის შედეგად  დაზარალებული </w:t>
      </w:r>
      <w:r w:rsidR="003D3438" w:rsidRPr="0091333F">
        <w:rPr>
          <w:rFonts w:asciiTheme="minorHAnsi" w:hAnsiTheme="minorHAnsi" w:cstheme="minorHAnsi"/>
          <w:lang w:val="ka-GE"/>
        </w:rPr>
        <w:t>და მოწყვლადი</w:t>
      </w:r>
      <w:r w:rsidR="00927661" w:rsidRPr="0091333F">
        <w:rPr>
          <w:rFonts w:asciiTheme="minorHAnsi" w:hAnsiTheme="minorHAnsi" w:cstheme="minorHAnsi"/>
          <w:lang w:val="ka-GE"/>
        </w:rPr>
        <w:t xml:space="preserve"> ჯგუფების მხარდაჭე</w:t>
      </w:r>
      <w:r w:rsidR="003D3438" w:rsidRPr="0091333F">
        <w:rPr>
          <w:rFonts w:asciiTheme="minorHAnsi" w:hAnsiTheme="minorHAnsi" w:cstheme="minorHAnsi"/>
          <w:lang w:val="ka-GE"/>
        </w:rPr>
        <w:t>რაზე.</w:t>
      </w:r>
    </w:p>
    <w:p w14:paraId="56B30F78" w14:textId="0D5C995D" w:rsidR="00927661" w:rsidRPr="0091333F" w:rsidRDefault="00927661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Theme="minorHAnsi" w:hAnsiTheme="minorHAnsi" w:cstheme="minorHAnsi"/>
        </w:rPr>
      </w:pPr>
      <w:r w:rsidRPr="0091333F">
        <w:rPr>
          <w:rFonts w:asciiTheme="minorHAnsi" w:hAnsiTheme="minorHAnsi" w:cstheme="minorHAnsi"/>
          <w:lang w:val="ka-GE"/>
        </w:rPr>
        <w:t xml:space="preserve">COVID-19-ის პანდემიამ შეარყია სოციალური და ეკონომიკური სისტემები მთელს მსოფლიოში, ასევე სააშკარაოზე გამოიტანა არსებული სოციალური უთანასწორობა და  </w:t>
      </w:r>
      <w:r w:rsidR="001C468C" w:rsidRPr="0091333F">
        <w:rPr>
          <w:rFonts w:asciiTheme="minorHAnsi" w:hAnsiTheme="minorHAnsi" w:cstheme="minorHAnsi"/>
          <w:lang w:val="ka-GE"/>
        </w:rPr>
        <w:t>სიდუხჭირე</w:t>
      </w:r>
      <w:r w:rsidRPr="0091333F">
        <w:rPr>
          <w:rFonts w:asciiTheme="minorHAnsi" w:hAnsiTheme="minorHAnsi" w:cstheme="minorHAnsi"/>
          <w:lang w:val="ka-GE"/>
        </w:rPr>
        <w:t xml:space="preserve">. </w:t>
      </w:r>
      <w:r w:rsidR="001C468C" w:rsidRPr="0091333F">
        <w:rPr>
          <w:rFonts w:asciiTheme="minorHAnsi" w:hAnsiTheme="minorHAnsi" w:cstheme="minorHAnsi"/>
          <w:lang w:val="ka-GE"/>
        </w:rPr>
        <w:t xml:space="preserve">ზიანის </w:t>
      </w:r>
      <w:r w:rsidRPr="0091333F">
        <w:rPr>
          <w:rFonts w:asciiTheme="minorHAnsi" w:hAnsiTheme="minorHAnsi" w:cstheme="minorHAnsi"/>
          <w:lang w:val="ka-GE"/>
        </w:rPr>
        <w:t xml:space="preserve">შესამცირებლად </w:t>
      </w:r>
      <w:r w:rsidR="001C468C" w:rsidRPr="0091333F">
        <w:rPr>
          <w:rFonts w:asciiTheme="minorHAnsi" w:hAnsiTheme="minorHAnsi" w:cstheme="minorHAnsi"/>
          <w:lang w:val="ka-GE"/>
        </w:rPr>
        <w:t xml:space="preserve">სწრაფად განხორციელებული </w:t>
      </w:r>
      <w:r w:rsidR="00403906" w:rsidRPr="0091333F">
        <w:rPr>
          <w:rFonts w:asciiTheme="minorHAnsi" w:hAnsiTheme="minorHAnsi" w:cstheme="minorHAnsi"/>
          <w:lang w:val="ka-GE"/>
        </w:rPr>
        <w:t>ზომებ</w:t>
      </w:r>
      <w:r w:rsidR="001C468C" w:rsidRPr="0091333F">
        <w:rPr>
          <w:rFonts w:asciiTheme="minorHAnsi" w:hAnsiTheme="minorHAnsi" w:cstheme="minorHAnsi"/>
          <w:lang w:val="ka-GE"/>
        </w:rPr>
        <w:t xml:space="preserve">ი, </w:t>
      </w:r>
      <w:r w:rsidR="00703572" w:rsidRPr="0091333F">
        <w:rPr>
          <w:rFonts w:asciiTheme="minorHAnsi" w:hAnsiTheme="minorHAnsi" w:cstheme="minorHAnsi"/>
          <w:lang w:val="ka-GE"/>
        </w:rPr>
        <w:t>საგრძნობლად ეფექტური იყო საქართველოში საზოგადოებრივი ჯანდაცვის  სფეროში კრიზისის შესამცირებლად; თუმცაღა</w:t>
      </w:r>
      <w:r w:rsidR="00A06853">
        <w:rPr>
          <w:rFonts w:asciiTheme="minorHAnsi" w:hAnsiTheme="minorHAnsi" w:cstheme="minorHAnsi"/>
          <w:lang w:val="ka-GE"/>
        </w:rPr>
        <w:t>,</w:t>
      </w:r>
      <w:r w:rsidR="00703572" w:rsidRPr="0091333F">
        <w:rPr>
          <w:rFonts w:asciiTheme="minorHAnsi" w:hAnsiTheme="minorHAnsi" w:cstheme="minorHAnsi"/>
          <w:lang w:val="ka-GE"/>
        </w:rPr>
        <w:t xml:space="preserve"> ბევრმა ოჯახმა დაკარგა შემოსავალი, შეჩერდა ბავშვთა და მოხუცებულთა ზრუნვაზე მიმართული მომსახურებები, შეფერხდა საგანმანათლებლო პროცესი და </w:t>
      </w:r>
      <w:r w:rsidR="004B0DF2" w:rsidRPr="0091333F">
        <w:rPr>
          <w:rFonts w:asciiTheme="minorHAnsi" w:hAnsiTheme="minorHAnsi" w:cstheme="minorHAnsi"/>
          <w:lang w:val="ka-GE"/>
        </w:rPr>
        <w:t xml:space="preserve">შეიზღუდა </w:t>
      </w:r>
      <w:r w:rsidR="00703572" w:rsidRPr="0091333F">
        <w:rPr>
          <w:rFonts w:asciiTheme="minorHAnsi" w:hAnsiTheme="minorHAnsi" w:cstheme="minorHAnsi"/>
          <w:lang w:val="ka-GE"/>
        </w:rPr>
        <w:t>სხვა სოციალურ მომსახურებებზე ხელმისაწვდომობ</w:t>
      </w:r>
      <w:r w:rsidR="00261FBE" w:rsidRPr="0091333F">
        <w:rPr>
          <w:rFonts w:asciiTheme="minorHAnsi" w:hAnsiTheme="minorHAnsi" w:cstheme="minorHAnsi"/>
          <w:lang w:val="ka-GE"/>
        </w:rPr>
        <w:t>ა,</w:t>
      </w:r>
      <w:r w:rsidR="00703572" w:rsidRPr="0091333F">
        <w:rPr>
          <w:rFonts w:asciiTheme="minorHAnsi" w:hAnsiTheme="minorHAnsi" w:cstheme="minorHAnsi"/>
          <w:lang w:val="ka-GE"/>
        </w:rPr>
        <w:t xml:space="preserve"> </w:t>
      </w:r>
      <w:r w:rsidR="004B0DF2" w:rsidRPr="0091333F">
        <w:rPr>
          <w:rFonts w:asciiTheme="minorHAnsi" w:hAnsiTheme="minorHAnsi" w:cstheme="minorHAnsi"/>
          <w:lang w:val="ka-GE"/>
        </w:rPr>
        <w:t>მაშინ როცა ამის ყველაზე დიდი საჭიროება იყო;</w:t>
      </w:r>
    </w:p>
    <w:p w14:paraId="611CE04A" w14:textId="6157FDEE" w:rsidR="004B0DF2" w:rsidRPr="0091333F" w:rsidRDefault="00261FBE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Theme="minorHAnsi" w:hAnsiTheme="minorHAnsi" w:cstheme="minorHAnsi"/>
          <w:lang w:val="ka-GE"/>
        </w:rPr>
      </w:pPr>
      <w:r w:rsidRPr="0091333F">
        <w:rPr>
          <w:rFonts w:asciiTheme="minorHAnsi" w:hAnsiTheme="minorHAnsi" w:cstheme="minorHAnsi"/>
          <w:lang w:val="ka-GE"/>
        </w:rPr>
        <w:t xml:space="preserve">საქართველოში, </w:t>
      </w:r>
      <w:r w:rsidR="004B0DF2" w:rsidRPr="0091333F">
        <w:rPr>
          <w:rFonts w:asciiTheme="minorHAnsi" w:hAnsiTheme="minorHAnsi" w:cstheme="minorHAnsi"/>
          <w:lang w:val="ka-GE"/>
        </w:rPr>
        <w:t xml:space="preserve">სოფლად მცხოვრებ მოსახლეობას </w:t>
      </w:r>
      <w:r w:rsidRPr="0091333F">
        <w:rPr>
          <w:rFonts w:asciiTheme="minorHAnsi" w:hAnsiTheme="minorHAnsi" w:cstheme="minorHAnsi"/>
          <w:lang w:val="ka-GE"/>
        </w:rPr>
        <w:t>ხ</w:t>
      </w:r>
      <w:r w:rsidR="004B0DF2" w:rsidRPr="0091333F">
        <w:rPr>
          <w:rFonts w:asciiTheme="minorHAnsi" w:hAnsiTheme="minorHAnsi" w:cstheme="minorHAnsi"/>
          <w:lang w:val="ka-GE"/>
        </w:rPr>
        <w:t>არისხიანი და კვალიფიციური სოციალური და ჯანდაცვის მომსახურებების მიღება</w:t>
      </w:r>
      <w:r w:rsidR="0047164B" w:rsidRPr="0091333F">
        <w:rPr>
          <w:rFonts w:asciiTheme="minorHAnsi" w:hAnsiTheme="minorHAnsi" w:cstheme="minorHAnsi"/>
          <w:lang w:val="ka-GE"/>
        </w:rPr>
        <w:t xml:space="preserve"> პანდემიამდე პერიოდშიც უჭირდათ</w:t>
      </w:r>
      <w:r w:rsidR="004B0DF2" w:rsidRPr="0091333F">
        <w:rPr>
          <w:rFonts w:asciiTheme="minorHAnsi" w:hAnsiTheme="minorHAnsi" w:cstheme="minorHAnsi"/>
          <w:lang w:val="ka-GE"/>
        </w:rPr>
        <w:t xml:space="preserve">. განათლება, ბავშვზე ზრუნვა და სხვადასხვა მომსახურება ხანდაზმული ადამიანებისათვის </w:t>
      </w:r>
      <w:r w:rsidRPr="0091333F">
        <w:rPr>
          <w:rFonts w:asciiTheme="minorHAnsi" w:hAnsiTheme="minorHAnsi" w:cstheme="minorHAnsi"/>
          <w:lang w:val="ka-GE"/>
        </w:rPr>
        <w:t xml:space="preserve">ასევე </w:t>
      </w:r>
      <w:r w:rsidR="004B0DF2" w:rsidRPr="0091333F">
        <w:rPr>
          <w:rFonts w:asciiTheme="minorHAnsi" w:hAnsiTheme="minorHAnsi" w:cstheme="minorHAnsi"/>
          <w:lang w:val="ka-GE"/>
        </w:rPr>
        <w:t>ნაკლებადაა განვითარებული მაღალმთიან და სასოფლო ტიპის დასახლებებში.  COVID-19-მა კი</w:t>
      </w:r>
      <w:r w:rsidR="00EF3477">
        <w:rPr>
          <w:rFonts w:asciiTheme="minorHAnsi" w:hAnsiTheme="minorHAnsi" w:cstheme="minorHAnsi"/>
          <w:lang w:val="ka-GE"/>
        </w:rPr>
        <w:t>,</w:t>
      </w:r>
      <w:r w:rsidR="004B0DF2" w:rsidRPr="0091333F">
        <w:rPr>
          <w:rFonts w:asciiTheme="minorHAnsi" w:hAnsiTheme="minorHAnsi" w:cstheme="minorHAnsi"/>
          <w:lang w:val="ka-GE"/>
        </w:rPr>
        <w:t xml:space="preserve"> კიდევ უფრო გამოააშკარავა ხარვეზები და გამოწვევები</w:t>
      </w:r>
      <w:r w:rsidRPr="0091333F">
        <w:rPr>
          <w:rFonts w:asciiTheme="minorHAnsi" w:hAnsiTheme="minorHAnsi" w:cstheme="minorHAnsi"/>
          <w:lang w:val="ka-GE"/>
        </w:rPr>
        <w:t>,</w:t>
      </w:r>
      <w:r w:rsidR="004B0DF2" w:rsidRPr="0091333F">
        <w:rPr>
          <w:rFonts w:asciiTheme="minorHAnsi" w:hAnsiTheme="minorHAnsi" w:cstheme="minorHAnsi"/>
          <w:lang w:val="ka-GE"/>
        </w:rPr>
        <w:t xml:space="preserve"> </w:t>
      </w:r>
      <w:r w:rsidR="003E0318" w:rsidRPr="0091333F">
        <w:rPr>
          <w:rFonts w:asciiTheme="minorHAnsi" w:hAnsiTheme="minorHAnsi" w:cstheme="minorHAnsi"/>
          <w:lang w:val="ka-GE"/>
        </w:rPr>
        <w:t>და ის მიმართულებები რომლ</w:t>
      </w:r>
      <w:r w:rsidR="0047164B" w:rsidRPr="0091333F">
        <w:rPr>
          <w:rFonts w:asciiTheme="minorHAnsi" w:hAnsiTheme="minorHAnsi" w:cstheme="minorHAnsi"/>
          <w:lang w:val="ka-GE"/>
        </w:rPr>
        <w:t>ებზეც</w:t>
      </w:r>
      <w:r w:rsidR="003E0318" w:rsidRPr="0091333F">
        <w:rPr>
          <w:rFonts w:asciiTheme="minorHAnsi" w:hAnsiTheme="minorHAnsi" w:cstheme="minorHAnsi"/>
          <w:lang w:val="ka-GE"/>
        </w:rPr>
        <w:t xml:space="preserve"> უნდა იყოს </w:t>
      </w:r>
      <w:r w:rsidR="0047164B" w:rsidRPr="0091333F">
        <w:rPr>
          <w:rFonts w:asciiTheme="minorHAnsi" w:hAnsiTheme="minorHAnsi" w:cstheme="minorHAnsi"/>
          <w:lang w:val="ka-GE"/>
        </w:rPr>
        <w:t xml:space="preserve">ორიენტირებული </w:t>
      </w:r>
      <w:r w:rsidR="003E0318" w:rsidRPr="0091333F">
        <w:rPr>
          <w:rFonts w:asciiTheme="minorHAnsi" w:hAnsiTheme="minorHAnsi" w:cstheme="minorHAnsi"/>
          <w:lang w:val="ka-GE"/>
        </w:rPr>
        <w:t>პანდემიის შემდგომი, აღდგენითი ღონისძიებები გრძელვადიანი მდგრადობის უზრუნველსაყოფად.</w:t>
      </w:r>
    </w:p>
    <w:p w14:paraId="2986E763" w14:textId="4A847E80" w:rsidR="003E0318" w:rsidRPr="0091333F" w:rsidRDefault="003E0318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Theme="minorHAnsi" w:hAnsiTheme="minorHAnsi" w:cstheme="minorHAnsi"/>
          <w:lang w:val="ka-GE"/>
        </w:rPr>
      </w:pPr>
      <w:r w:rsidRPr="0091333F">
        <w:rPr>
          <w:rFonts w:asciiTheme="minorHAnsi" w:hAnsiTheme="minorHAnsi" w:cstheme="minorHAnsi"/>
          <w:lang w:val="ka-GE"/>
        </w:rPr>
        <w:t>სოფლად მცხოვრები ოჯახები  არსებობისათვის</w:t>
      </w:r>
      <w:r w:rsidR="00261FBE" w:rsidRPr="0091333F">
        <w:rPr>
          <w:rFonts w:asciiTheme="minorHAnsi" w:hAnsiTheme="minorHAnsi" w:cstheme="minorHAnsi"/>
          <w:lang w:val="ka-GE"/>
        </w:rPr>
        <w:t xml:space="preserve"> უმეტესწილად</w:t>
      </w:r>
      <w:r w:rsidRPr="0091333F">
        <w:rPr>
          <w:rFonts w:asciiTheme="minorHAnsi" w:hAnsiTheme="minorHAnsi" w:cstheme="minorHAnsi"/>
          <w:lang w:val="ka-GE"/>
        </w:rPr>
        <w:t xml:space="preserve"> დამოკ</w:t>
      </w:r>
      <w:r w:rsidR="0047164B" w:rsidRPr="0091333F">
        <w:rPr>
          <w:rFonts w:asciiTheme="minorHAnsi" w:hAnsiTheme="minorHAnsi" w:cstheme="minorHAnsi"/>
          <w:lang w:val="ka-GE"/>
        </w:rPr>
        <w:t>ი</w:t>
      </w:r>
      <w:r w:rsidRPr="0091333F">
        <w:rPr>
          <w:rFonts w:asciiTheme="minorHAnsi" w:hAnsiTheme="minorHAnsi" w:cstheme="minorHAnsi"/>
          <w:lang w:val="ka-GE"/>
        </w:rPr>
        <w:t>დებულ</w:t>
      </w:r>
      <w:r w:rsidR="0047164B" w:rsidRPr="0091333F">
        <w:rPr>
          <w:rFonts w:asciiTheme="minorHAnsi" w:hAnsiTheme="minorHAnsi" w:cstheme="minorHAnsi"/>
          <w:lang w:val="ka-GE"/>
        </w:rPr>
        <w:t>ნ</w:t>
      </w:r>
      <w:r w:rsidRPr="0091333F">
        <w:rPr>
          <w:rFonts w:asciiTheme="minorHAnsi" w:hAnsiTheme="minorHAnsi" w:cstheme="minorHAnsi"/>
          <w:lang w:val="ka-GE"/>
        </w:rPr>
        <w:t>ი არიან სოფლის მეურნეობაზე, ტურიზმზე ან გზავნილებზე. COVID-19-მა უარყოფითი გავლენა მოახდინა როგორც დიდ</w:t>
      </w:r>
      <w:r w:rsidR="0047164B" w:rsidRPr="0091333F">
        <w:rPr>
          <w:rFonts w:asciiTheme="minorHAnsi" w:hAnsiTheme="minorHAnsi" w:cstheme="minorHAnsi"/>
          <w:lang w:val="ka-GE"/>
        </w:rPr>
        <w:t xml:space="preserve">, ისე </w:t>
      </w:r>
      <w:r w:rsidRPr="0091333F">
        <w:rPr>
          <w:rFonts w:asciiTheme="minorHAnsi" w:hAnsiTheme="minorHAnsi" w:cstheme="minorHAnsi"/>
          <w:lang w:val="ka-GE"/>
        </w:rPr>
        <w:t>მცირე მეწარმეე</w:t>
      </w:r>
      <w:r w:rsidR="0047164B" w:rsidRPr="0091333F">
        <w:rPr>
          <w:rFonts w:asciiTheme="minorHAnsi" w:hAnsiTheme="minorHAnsi" w:cstheme="minorHAnsi"/>
          <w:lang w:val="ka-GE"/>
        </w:rPr>
        <w:t>ბზე</w:t>
      </w:r>
      <w:r w:rsidRPr="0091333F">
        <w:rPr>
          <w:rFonts w:asciiTheme="minorHAnsi" w:hAnsiTheme="minorHAnsi" w:cstheme="minorHAnsi"/>
          <w:lang w:val="ka-GE"/>
        </w:rPr>
        <w:t xml:space="preserve">, </w:t>
      </w:r>
      <w:r w:rsidR="00B61490" w:rsidRPr="0091333F">
        <w:rPr>
          <w:rFonts w:asciiTheme="minorHAnsi" w:hAnsiTheme="minorHAnsi" w:cstheme="minorHAnsi"/>
          <w:lang w:val="ka-GE"/>
        </w:rPr>
        <w:t xml:space="preserve">შეფერხდა მათი ხელმისაწვდომობა </w:t>
      </w:r>
      <w:r w:rsidR="007A049F" w:rsidRPr="0091333F">
        <w:rPr>
          <w:rFonts w:asciiTheme="minorHAnsi" w:hAnsiTheme="minorHAnsi" w:cstheme="minorHAnsi"/>
          <w:lang w:val="ka-GE"/>
        </w:rPr>
        <w:t>მიწოდებაზე</w:t>
      </w:r>
      <w:r w:rsidR="00B61490" w:rsidRPr="0091333F">
        <w:rPr>
          <w:rFonts w:asciiTheme="minorHAnsi" w:hAnsiTheme="minorHAnsi" w:cstheme="minorHAnsi"/>
          <w:lang w:val="ka-GE"/>
        </w:rPr>
        <w:t>,  ბაზარზე და მათ მომხმარებლებზე; ამასთანავე საგრძნობლად შემცირდა როგორც ოფიციალური ასევე, არაოფიციალური დასაქმების შესაძლებლობები, განსაკუ</w:t>
      </w:r>
      <w:r w:rsidR="007A049F" w:rsidRPr="0091333F">
        <w:rPr>
          <w:rFonts w:asciiTheme="minorHAnsi" w:hAnsiTheme="minorHAnsi" w:cstheme="minorHAnsi"/>
          <w:lang w:val="ka-GE"/>
        </w:rPr>
        <w:t>თ</w:t>
      </w:r>
      <w:r w:rsidR="00B61490" w:rsidRPr="0091333F">
        <w:rPr>
          <w:rFonts w:asciiTheme="minorHAnsi" w:hAnsiTheme="minorHAnsi" w:cstheme="minorHAnsi"/>
          <w:lang w:val="ka-GE"/>
        </w:rPr>
        <w:t>რებით მომსახურების სფერო</w:t>
      </w:r>
      <w:r w:rsidR="007A049F" w:rsidRPr="0091333F">
        <w:rPr>
          <w:rFonts w:asciiTheme="minorHAnsi" w:hAnsiTheme="minorHAnsi" w:cstheme="minorHAnsi"/>
          <w:lang w:val="ka-GE"/>
        </w:rPr>
        <w:t>სა</w:t>
      </w:r>
      <w:r w:rsidR="00B61490" w:rsidRPr="0091333F">
        <w:rPr>
          <w:rFonts w:asciiTheme="minorHAnsi" w:hAnsiTheme="minorHAnsi" w:cstheme="minorHAnsi"/>
          <w:lang w:val="ka-GE"/>
        </w:rPr>
        <w:t xml:space="preserve"> და სოციალურ სექტორში</w:t>
      </w:r>
      <w:r w:rsidR="007A049F" w:rsidRPr="0091333F">
        <w:rPr>
          <w:rFonts w:asciiTheme="minorHAnsi" w:hAnsiTheme="minorHAnsi" w:cstheme="minorHAnsi"/>
          <w:lang w:val="ka-GE"/>
        </w:rPr>
        <w:t>,</w:t>
      </w:r>
      <w:r w:rsidR="00B61490" w:rsidRPr="0091333F">
        <w:rPr>
          <w:rFonts w:asciiTheme="minorHAnsi" w:hAnsiTheme="minorHAnsi" w:cstheme="minorHAnsi"/>
          <w:lang w:val="ka-GE"/>
        </w:rPr>
        <w:t xml:space="preserve"> რომლებიც </w:t>
      </w:r>
      <w:r w:rsidR="00EF26C8" w:rsidRPr="0091333F">
        <w:rPr>
          <w:rFonts w:asciiTheme="minorHAnsi" w:hAnsiTheme="minorHAnsi" w:cstheme="minorHAnsi"/>
          <w:lang w:val="ka-GE"/>
        </w:rPr>
        <w:t xml:space="preserve">ძირითადად </w:t>
      </w:r>
      <w:r w:rsidR="00EF26C8" w:rsidRPr="0091333F">
        <w:rPr>
          <w:rFonts w:asciiTheme="minorHAnsi" w:hAnsiTheme="minorHAnsi" w:cstheme="minorHAnsi"/>
          <w:lang w:val="ka-GE"/>
        </w:rPr>
        <w:lastRenderedPageBreak/>
        <w:t>წარმოადგენენ ქალთა დასაქმები</w:t>
      </w:r>
      <w:r w:rsidR="007A049F" w:rsidRPr="0091333F">
        <w:rPr>
          <w:rFonts w:asciiTheme="minorHAnsi" w:hAnsiTheme="minorHAnsi" w:cstheme="minorHAnsi"/>
          <w:lang w:val="ka-GE"/>
        </w:rPr>
        <w:t>ს</w:t>
      </w:r>
      <w:r w:rsidR="00EF26C8" w:rsidRPr="0091333F">
        <w:rPr>
          <w:rFonts w:asciiTheme="minorHAnsi" w:hAnsiTheme="minorHAnsi" w:cstheme="minorHAnsi"/>
          <w:lang w:val="ka-GE"/>
        </w:rPr>
        <w:t xml:space="preserve"> სფეროებს. საგანმანათლებლო და სოციალური დაწესებულებების დახურვამ ასევე შეზღუდა </w:t>
      </w:r>
      <w:r w:rsidR="007A049F" w:rsidRPr="0091333F">
        <w:rPr>
          <w:rFonts w:asciiTheme="minorHAnsi" w:hAnsiTheme="minorHAnsi" w:cstheme="minorHAnsi"/>
          <w:lang w:val="ka-GE"/>
        </w:rPr>
        <w:t>ზრუნვის</w:t>
      </w:r>
      <w:r w:rsidR="00EF26C8" w:rsidRPr="0091333F">
        <w:rPr>
          <w:rFonts w:asciiTheme="minorHAnsi" w:hAnsiTheme="minorHAnsi" w:cstheme="minorHAnsi"/>
          <w:lang w:val="ka-GE"/>
        </w:rPr>
        <w:t xml:space="preserve"> მომსახურების მიმწოდებლების შესაძლებლება წვლილი შეეტანათ შემოსავლის გამომუშავებ</w:t>
      </w:r>
      <w:r w:rsidR="00EF3477">
        <w:rPr>
          <w:rFonts w:asciiTheme="minorHAnsi" w:hAnsiTheme="minorHAnsi" w:cstheme="minorHAnsi"/>
          <w:lang w:val="ka-GE"/>
        </w:rPr>
        <w:t>აში</w:t>
      </w:r>
      <w:r w:rsidR="00EF26C8" w:rsidRPr="0091333F">
        <w:rPr>
          <w:rFonts w:asciiTheme="minorHAnsi" w:hAnsiTheme="minorHAnsi" w:cstheme="minorHAnsi"/>
          <w:lang w:val="ka-GE"/>
        </w:rPr>
        <w:t xml:space="preserve">, ოჯახის მიღმა.  </w:t>
      </w:r>
    </w:p>
    <w:p w14:paraId="125AD6F6" w14:textId="067D27FD" w:rsidR="00EF26C8" w:rsidRPr="0091333F" w:rsidRDefault="00E42DE1" w:rsidP="00D65EC0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Theme="minorHAnsi" w:hAnsiTheme="minorHAnsi" w:cstheme="minorHAnsi"/>
          <w:lang w:val="ka-GE"/>
        </w:rPr>
      </w:pPr>
      <w:r w:rsidRPr="0091333F">
        <w:rPr>
          <w:rFonts w:asciiTheme="minorHAnsi" w:hAnsiTheme="minorHAnsi" w:cstheme="minorHAnsi"/>
          <w:lang w:val="ka-GE"/>
        </w:rPr>
        <w:t xml:space="preserve"> </w:t>
      </w:r>
      <w:r w:rsidR="00EF26C8" w:rsidRPr="0091333F">
        <w:rPr>
          <w:rFonts w:asciiTheme="minorHAnsi" w:hAnsiTheme="minorHAnsi" w:cstheme="minorHAnsi"/>
          <w:lang w:val="ka-GE"/>
        </w:rPr>
        <w:t>„ფიფლ ინ ნიდ“</w:t>
      </w:r>
      <w:r w:rsidR="00831B40" w:rsidRPr="0091333F">
        <w:rPr>
          <w:rFonts w:asciiTheme="minorHAnsi" w:hAnsiTheme="minorHAnsi" w:cstheme="minorHAnsi"/>
          <w:lang w:val="ka-GE"/>
        </w:rPr>
        <w:t>-ი</w:t>
      </w:r>
      <w:r w:rsidR="00EF26C8" w:rsidRPr="0091333F">
        <w:rPr>
          <w:rFonts w:asciiTheme="minorHAnsi" w:hAnsiTheme="minorHAnsi" w:cstheme="minorHAnsi"/>
          <w:lang w:val="ka-GE"/>
        </w:rPr>
        <w:t xml:space="preserve"> აღიარებს ადგილობრივი სსო-ების უმნიშვნელოვანეს როლს </w:t>
      </w:r>
      <w:r w:rsidR="0047164B" w:rsidRPr="0091333F">
        <w:rPr>
          <w:rFonts w:asciiTheme="minorHAnsi" w:hAnsiTheme="minorHAnsi" w:cstheme="minorHAnsi"/>
          <w:lang w:val="ka-GE"/>
        </w:rPr>
        <w:t>მომსახურების</w:t>
      </w:r>
      <w:r w:rsidR="00EF26C8" w:rsidRPr="0091333F">
        <w:rPr>
          <w:rFonts w:asciiTheme="minorHAnsi" w:hAnsiTheme="minorHAnsi" w:cstheme="minorHAnsi"/>
          <w:lang w:val="ka-GE"/>
        </w:rPr>
        <w:t xml:space="preserve"> მიწოდების, თემის მობილიზ</w:t>
      </w:r>
      <w:r w:rsidR="007A049F" w:rsidRPr="0091333F">
        <w:rPr>
          <w:rFonts w:asciiTheme="minorHAnsi" w:hAnsiTheme="minorHAnsi" w:cstheme="minorHAnsi"/>
          <w:lang w:val="ka-GE"/>
        </w:rPr>
        <w:t>ების</w:t>
      </w:r>
      <w:r w:rsidR="00EF26C8" w:rsidRPr="0091333F">
        <w:rPr>
          <w:rFonts w:asciiTheme="minorHAnsi" w:hAnsiTheme="minorHAnsi" w:cstheme="minorHAnsi"/>
          <w:lang w:val="ka-GE"/>
        </w:rPr>
        <w:t xml:space="preserve">, ცნობიერების ამაღლების, პოლიტიკის ფორმირებასა </w:t>
      </w:r>
      <w:r w:rsidR="007A049F" w:rsidRPr="0091333F">
        <w:rPr>
          <w:rFonts w:asciiTheme="minorHAnsi" w:hAnsiTheme="minorHAnsi" w:cstheme="minorHAnsi"/>
          <w:lang w:val="ka-GE"/>
        </w:rPr>
        <w:t>თუ</w:t>
      </w:r>
      <w:r w:rsidR="00EF26C8" w:rsidRPr="0091333F">
        <w:rPr>
          <w:rFonts w:asciiTheme="minorHAnsi" w:hAnsiTheme="minorHAnsi" w:cstheme="minorHAnsi"/>
          <w:lang w:val="ka-GE"/>
        </w:rPr>
        <w:t xml:space="preserve">  ადამიანის უფლებების და სამოქალაქო თავისუფლებ</w:t>
      </w:r>
      <w:r w:rsidR="007A049F" w:rsidRPr="0091333F">
        <w:rPr>
          <w:rFonts w:asciiTheme="minorHAnsi" w:hAnsiTheme="minorHAnsi" w:cstheme="minorHAnsi"/>
          <w:lang w:val="ka-GE"/>
        </w:rPr>
        <w:t>ათა</w:t>
      </w:r>
      <w:r w:rsidR="00EF26C8" w:rsidRPr="0091333F">
        <w:rPr>
          <w:rFonts w:asciiTheme="minorHAnsi" w:hAnsiTheme="minorHAnsi" w:cstheme="minorHAnsi"/>
          <w:lang w:val="ka-GE"/>
        </w:rPr>
        <w:t xml:space="preserve"> ადვოკატირებაში, როგორც ახლა</w:t>
      </w:r>
      <w:r w:rsidR="007A049F" w:rsidRPr="0091333F">
        <w:rPr>
          <w:rFonts w:asciiTheme="minorHAnsi" w:hAnsiTheme="minorHAnsi" w:cstheme="minorHAnsi"/>
          <w:lang w:val="ka-GE"/>
        </w:rPr>
        <w:t>,</w:t>
      </w:r>
      <w:r w:rsidR="00EF26C8" w:rsidRPr="0091333F">
        <w:rPr>
          <w:rFonts w:asciiTheme="minorHAnsi" w:hAnsiTheme="minorHAnsi" w:cstheme="minorHAnsi"/>
          <w:lang w:val="ka-GE"/>
        </w:rPr>
        <w:t xml:space="preserve"> ასევე პანდემიის შემდგომ </w:t>
      </w:r>
      <w:r w:rsidR="00EF3477">
        <w:rPr>
          <w:rFonts w:asciiTheme="minorHAnsi" w:hAnsiTheme="minorHAnsi" w:cstheme="minorHAnsi"/>
          <w:lang w:val="ka-GE"/>
        </w:rPr>
        <w:t>პერიოდში</w:t>
      </w:r>
      <w:r w:rsidR="00EF26C8" w:rsidRPr="0091333F">
        <w:rPr>
          <w:rFonts w:asciiTheme="minorHAnsi" w:hAnsiTheme="minorHAnsi" w:cstheme="minorHAnsi"/>
          <w:lang w:val="ka-GE"/>
        </w:rPr>
        <w:t>.</w:t>
      </w:r>
      <w:r w:rsidR="00831B40" w:rsidRPr="0091333F">
        <w:rPr>
          <w:rFonts w:asciiTheme="minorHAnsi" w:hAnsiTheme="minorHAnsi" w:cstheme="minorHAnsi"/>
          <w:lang w:val="ka-GE"/>
        </w:rPr>
        <w:t xml:space="preserve"> ზემოთ თქმულიდან გამომდინარე, პროექტის პირველ ეტაპზე, „ფიფლ ინ ნიდ“-ი ორჯერ გამოაცხადებს საგრანტო კონკურსს, რათა ადგილობრივმა სსო-ებმა მიღებული გრანტით მოახდინონ  </w:t>
      </w:r>
      <w:r w:rsidR="00831B40" w:rsidRPr="0091333F">
        <w:rPr>
          <w:rFonts w:asciiTheme="minorHAnsi" w:hAnsiTheme="minorHAnsi" w:cstheme="minorHAnsi"/>
        </w:rPr>
        <w:t>COVID</w:t>
      </w:r>
      <w:r w:rsidR="00831B40" w:rsidRPr="0091333F">
        <w:rPr>
          <w:rFonts w:asciiTheme="minorHAnsi" w:hAnsiTheme="minorHAnsi" w:cstheme="minorHAnsi"/>
          <w:lang w:val="ka-GE"/>
        </w:rPr>
        <w:t xml:space="preserve">-პანდემიით გამოწვეული  </w:t>
      </w:r>
      <w:r w:rsidR="00D65EC0" w:rsidRPr="0091333F">
        <w:rPr>
          <w:rFonts w:asciiTheme="minorHAnsi" w:hAnsiTheme="minorHAnsi" w:cstheme="minorHAnsi"/>
          <w:lang w:val="ka-GE"/>
        </w:rPr>
        <w:t>ჯან</w:t>
      </w:r>
      <w:r w:rsidR="0047164B" w:rsidRPr="0091333F">
        <w:rPr>
          <w:rFonts w:asciiTheme="minorHAnsi" w:hAnsiTheme="minorHAnsi" w:cstheme="minorHAnsi"/>
          <w:lang w:val="ka-GE"/>
        </w:rPr>
        <w:t>დაცვის</w:t>
      </w:r>
      <w:r w:rsidR="00D65EC0" w:rsidRPr="0091333F">
        <w:rPr>
          <w:rFonts w:asciiTheme="minorHAnsi" w:hAnsiTheme="minorHAnsi" w:cstheme="minorHAnsi"/>
          <w:lang w:val="ka-GE"/>
        </w:rPr>
        <w:t xml:space="preserve"> და სოციალურ-ეკონომიკურ სა</w:t>
      </w:r>
      <w:r w:rsidR="007A049F" w:rsidRPr="0091333F">
        <w:rPr>
          <w:rFonts w:asciiTheme="minorHAnsi" w:hAnsiTheme="minorHAnsi" w:cstheme="minorHAnsi"/>
          <w:lang w:val="ka-GE"/>
        </w:rPr>
        <w:t>ჭ</w:t>
      </w:r>
      <w:r w:rsidR="00D65EC0" w:rsidRPr="0091333F">
        <w:rPr>
          <w:rFonts w:asciiTheme="minorHAnsi" w:hAnsiTheme="minorHAnsi" w:cstheme="minorHAnsi"/>
          <w:lang w:val="ka-GE"/>
        </w:rPr>
        <w:t>იროებებ</w:t>
      </w:r>
      <w:r w:rsidR="007A049F" w:rsidRPr="0091333F">
        <w:rPr>
          <w:rFonts w:asciiTheme="minorHAnsi" w:hAnsiTheme="minorHAnsi" w:cstheme="minorHAnsi"/>
          <w:lang w:val="ka-GE"/>
        </w:rPr>
        <w:t>ზე</w:t>
      </w:r>
      <w:r w:rsidR="00D65EC0" w:rsidRPr="0091333F">
        <w:rPr>
          <w:rFonts w:asciiTheme="minorHAnsi" w:hAnsiTheme="minorHAnsi" w:cstheme="minorHAnsi"/>
          <w:lang w:val="ka-GE"/>
        </w:rPr>
        <w:t xml:space="preserve"> მყისიერი </w:t>
      </w:r>
      <w:r w:rsidR="007A049F" w:rsidRPr="0091333F">
        <w:rPr>
          <w:rFonts w:asciiTheme="minorHAnsi" w:hAnsiTheme="minorHAnsi" w:cstheme="minorHAnsi"/>
          <w:lang w:val="ka-GE"/>
        </w:rPr>
        <w:t>რეაგირება</w:t>
      </w:r>
      <w:r w:rsidR="00D65EC0" w:rsidRPr="0091333F">
        <w:rPr>
          <w:rFonts w:asciiTheme="minorHAnsi" w:hAnsiTheme="minorHAnsi" w:cstheme="minorHAnsi"/>
          <w:lang w:val="ka-GE"/>
        </w:rPr>
        <w:t xml:space="preserve"> და ამ</w:t>
      </w:r>
      <w:r w:rsidRPr="0091333F">
        <w:rPr>
          <w:rFonts w:asciiTheme="minorHAnsi" w:hAnsiTheme="minorHAnsi" w:cstheme="minorHAnsi"/>
          <w:lang w:val="ka-GE"/>
        </w:rPr>
        <w:t>ა</w:t>
      </w:r>
      <w:r w:rsidR="00D65EC0" w:rsidRPr="0091333F">
        <w:rPr>
          <w:rFonts w:asciiTheme="minorHAnsi" w:hAnsiTheme="minorHAnsi" w:cstheme="minorHAnsi"/>
          <w:lang w:val="ka-GE"/>
        </w:rPr>
        <w:t>ს</w:t>
      </w:r>
      <w:r w:rsidRPr="0091333F">
        <w:rPr>
          <w:rFonts w:asciiTheme="minorHAnsi" w:hAnsiTheme="minorHAnsi" w:cstheme="minorHAnsi"/>
          <w:lang w:val="ka-GE"/>
        </w:rPr>
        <w:t>თ</w:t>
      </w:r>
      <w:r w:rsidR="00D65EC0" w:rsidRPr="0091333F">
        <w:rPr>
          <w:rFonts w:asciiTheme="minorHAnsi" w:hAnsiTheme="minorHAnsi" w:cstheme="minorHAnsi"/>
          <w:lang w:val="ka-GE"/>
        </w:rPr>
        <w:t xml:space="preserve">ანავე მოემსახურონ თავის მუდმივ </w:t>
      </w:r>
      <w:r w:rsidR="00831B40" w:rsidRPr="0091333F">
        <w:rPr>
          <w:rFonts w:asciiTheme="minorHAnsi" w:hAnsiTheme="minorHAnsi" w:cstheme="minorHAnsi"/>
          <w:lang w:val="ka-GE"/>
        </w:rPr>
        <w:t>სამი</w:t>
      </w:r>
      <w:r w:rsidRPr="0091333F">
        <w:rPr>
          <w:rFonts w:asciiTheme="minorHAnsi" w:hAnsiTheme="minorHAnsi" w:cstheme="minorHAnsi"/>
          <w:lang w:val="ka-GE"/>
        </w:rPr>
        <w:t>ზ</w:t>
      </w:r>
      <w:r w:rsidR="00831B40" w:rsidRPr="0091333F">
        <w:rPr>
          <w:rFonts w:asciiTheme="minorHAnsi" w:hAnsiTheme="minorHAnsi" w:cstheme="minorHAnsi"/>
          <w:lang w:val="ka-GE"/>
        </w:rPr>
        <w:t>ნე ჯგუფებს</w:t>
      </w:r>
      <w:r w:rsidR="00D65EC0" w:rsidRPr="0091333F">
        <w:rPr>
          <w:rFonts w:asciiTheme="minorHAnsi" w:hAnsiTheme="minorHAnsi" w:cstheme="minorHAnsi"/>
          <w:lang w:val="ka-GE"/>
        </w:rPr>
        <w:t>.</w:t>
      </w:r>
      <w:r w:rsidR="00831B40" w:rsidRPr="0091333F">
        <w:rPr>
          <w:rFonts w:asciiTheme="minorHAnsi" w:hAnsiTheme="minorHAnsi" w:cstheme="minorHAnsi"/>
          <w:lang w:val="ka-GE"/>
        </w:rPr>
        <w:t xml:space="preserve"> </w:t>
      </w:r>
    </w:p>
    <w:p w14:paraId="10DB1BEF" w14:textId="40CB64FC" w:rsidR="004B2479" w:rsidRDefault="004B2479">
      <w:pPr>
        <w:spacing w:after="160" w:line="259" w:lineRule="auto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25BDACEF" w14:textId="77777777" w:rsidR="00607FAC" w:rsidRPr="00865EE1" w:rsidRDefault="00607FAC" w:rsidP="00607FAC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8A001DF" w14:textId="3CF43F90" w:rsidR="00607FAC" w:rsidRDefault="00E42DE1" w:rsidP="003B72D2">
      <w:pPr>
        <w:pStyle w:val="Heading1"/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</w:pPr>
      <w:bookmarkStart w:id="4" w:name="_heading=h.2bn6wsx" w:colFirst="0" w:colLast="0"/>
      <w:bookmarkStart w:id="5" w:name="_Toc46165601"/>
      <w:bookmarkEnd w:id="4"/>
      <w:r w:rsidRPr="009F067E"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>საგრანტო კონკურსის მიზანი</w:t>
      </w:r>
      <w:bookmarkEnd w:id="5"/>
    </w:p>
    <w:p w14:paraId="013742FF" w14:textId="77777777" w:rsidR="00AA1E34" w:rsidRPr="00AA1E34" w:rsidRDefault="00AA1E34" w:rsidP="00AA1E34">
      <w:pPr>
        <w:rPr>
          <w:rFonts w:asciiTheme="minorHAnsi" w:eastAsia="Sylfaen" w:hAnsiTheme="minorHAnsi"/>
          <w:lang w:val="ka-GE"/>
        </w:rPr>
      </w:pPr>
    </w:p>
    <w:p w14:paraId="5A2D029D" w14:textId="77777777" w:rsidR="00E42DE1" w:rsidRPr="00E42DE1" w:rsidRDefault="00E42DE1" w:rsidP="00E42DE1">
      <w:pPr>
        <w:rPr>
          <w:rFonts w:asciiTheme="minorHAnsi" w:hAnsiTheme="minorHAnsi"/>
          <w:lang w:val="ka-GE"/>
        </w:rPr>
      </w:pPr>
    </w:p>
    <w:p w14:paraId="1025888F" w14:textId="369B4449" w:rsidR="00D65EC0" w:rsidRPr="0091333F" w:rsidRDefault="00E42DE1" w:rsidP="007F4A78">
      <w:pPr>
        <w:spacing w:line="271" w:lineRule="auto"/>
        <w:jc w:val="both"/>
        <w:rPr>
          <w:rFonts w:asciiTheme="minorHAnsi" w:hAnsiTheme="minorHAnsi" w:cstheme="minorHAnsi"/>
          <w:lang w:val="ka-GE"/>
        </w:rPr>
      </w:pPr>
      <w:r w:rsidRPr="0091333F">
        <w:rPr>
          <w:rFonts w:asciiTheme="minorHAnsi" w:hAnsiTheme="minorHAnsi" w:cstheme="minorHAnsi"/>
          <w:lang w:val="ka-GE"/>
        </w:rPr>
        <w:t xml:space="preserve"> </w:t>
      </w:r>
      <w:r w:rsidR="00D65EC0" w:rsidRPr="0091333F">
        <w:rPr>
          <w:rFonts w:asciiTheme="minorHAnsi" w:hAnsiTheme="minorHAnsi" w:cstheme="minorHAnsi"/>
          <w:lang w:val="ka-GE"/>
        </w:rPr>
        <w:t xml:space="preserve">„ფიფლე ინ ნიდ“-ის </w:t>
      </w:r>
      <w:r w:rsidR="00D65EC0" w:rsidRPr="0091333F">
        <w:rPr>
          <w:rFonts w:asciiTheme="minorHAnsi" w:hAnsiTheme="minorHAnsi" w:cstheme="minorHAnsi"/>
        </w:rPr>
        <w:t>COVID</w:t>
      </w:r>
      <w:r w:rsidR="00D65EC0" w:rsidRPr="0091333F">
        <w:rPr>
          <w:rFonts w:asciiTheme="minorHAnsi" w:hAnsiTheme="minorHAnsi" w:cstheme="minorHAnsi"/>
          <w:lang w:val="ka-GE"/>
        </w:rPr>
        <w:t xml:space="preserve">-19 სოლიდარობის საგრანტო პროგრამის მიზანია, საქართველოში </w:t>
      </w:r>
      <w:r w:rsidR="007F4A78" w:rsidRPr="0091333F">
        <w:rPr>
          <w:rFonts w:asciiTheme="minorHAnsi" w:hAnsiTheme="minorHAnsi" w:cstheme="minorHAnsi"/>
          <w:lang w:val="ka-GE"/>
        </w:rPr>
        <w:t>მოხდეს</w:t>
      </w:r>
      <w:r w:rsidR="00D65EC0" w:rsidRPr="0091333F">
        <w:rPr>
          <w:rFonts w:asciiTheme="minorHAnsi" w:hAnsiTheme="minorHAnsi" w:cstheme="minorHAnsi"/>
          <w:lang w:val="ka-GE"/>
        </w:rPr>
        <w:t xml:space="preserve"> </w:t>
      </w:r>
      <w:r w:rsidR="00D65EC0" w:rsidRPr="0091333F">
        <w:rPr>
          <w:rFonts w:asciiTheme="minorHAnsi" w:hAnsiTheme="minorHAnsi" w:cstheme="minorHAnsi"/>
        </w:rPr>
        <w:t>COVID</w:t>
      </w:r>
      <w:r w:rsidR="00D65EC0" w:rsidRPr="0091333F">
        <w:rPr>
          <w:rFonts w:asciiTheme="minorHAnsi" w:hAnsiTheme="minorHAnsi" w:cstheme="minorHAnsi"/>
          <w:lang w:val="ka-GE"/>
        </w:rPr>
        <w:t>-19-ით გამოწვეულის ზიანის აღმოფხვრა და</w:t>
      </w:r>
      <w:r w:rsidR="007F4A78" w:rsidRPr="0091333F">
        <w:rPr>
          <w:rFonts w:asciiTheme="minorHAnsi" w:hAnsiTheme="minorHAnsi" w:cstheme="minorHAnsi"/>
          <w:lang w:val="ka-GE"/>
        </w:rPr>
        <w:t xml:space="preserve"> ხელი შეეწყოს </w:t>
      </w:r>
      <w:r w:rsidR="00D65EC0" w:rsidRPr="0091333F">
        <w:rPr>
          <w:rFonts w:asciiTheme="minorHAnsi" w:hAnsiTheme="minorHAnsi" w:cstheme="minorHAnsi"/>
          <w:lang w:val="ka-GE"/>
        </w:rPr>
        <w:t xml:space="preserve"> მოწყვლადი ჯგუფების</w:t>
      </w:r>
      <w:r w:rsidR="007F4A78" w:rsidRPr="0091333F">
        <w:rPr>
          <w:rFonts w:asciiTheme="minorHAnsi" w:hAnsiTheme="minorHAnsi" w:cstheme="minorHAnsi"/>
          <w:lang w:val="ka-GE"/>
        </w:rPr>
        <w:t xml:space="preserve"> სოციალურ-ეკონომიკური მდგრადობ</w:t>
      </w:r>
      <w:r w:rsidRPr="0091333F">
        <w:rPr>
          <w:rFonts w:asciiTheme="minorHAnsi" w:hAnsiTheme="minorHAnsi" w:cstheme="minorHAnsi"/>
          <w:lang w:val="ka-GE"/>
        </w:rPr>
        <w:t>ის ამაღლებას</w:t>
      </w:r>
      <w:r w:rsidR="007F4A78" w:rsidRPr="0091333F">
        <w:rPr>
          <w:rFonts w:asciiTheme="minorHAnsi" w:hAnsiTheme="minorHAnsi" w:cstheme="minorHAnsi"/>
          <w:lang w:val="ka-GE"/>
        </w:rPr>
        <w:t>.  „ფიფლ ინ ნიდ“-ი ითანამშრომლებს სსო-ებთან</w:t>
      </w:r>
      <w:r w:rsidRPr="0091333F">
        <w:rPr>
          <w:rFonts w:asciiTheme="minorHAnsi" w:hAnsiTheme="minorHAnsi" w:cstheme="minorHAnsi"/>
          <w:lang w:val="ka-GE"/>
        </w:rPr>
        <w:t>,</w:t>
      </w:r>
      <w:r w:rsidR="007F4A78" w:rsidRPr="0091333F">
        <w:rPr>
          <w:rFonts w:asciiTheme="minorHAnsi" w:hAnsiTheme="minorHAnsi" w:cstheme="minorHAnsi"/>
          <w:lang w:val="ka-GE"/>
        </w:rPr>
        <w:t xml:space="preserve"> </w:t>
      </w:r>
      <w:bookmarkStart w:id="6" w:name="_Hlk46171745"/>
      <w:r w:rsidR="007F4A78" w:rsidRPr="0091333F">
        <w:rPr>
          <w:rFonts w:asciiTheme="minorHAnsi" w:hAnsiTheme="minorHAnsi" w:cstheme="minorHAnsi"/>
          <w:lang w:val="ka-GE"/>
        </w:rPr>
        <w:t xml:space="preserve">რომლებიც მხარს უჭერენ  სოფლად მცხოვრებ </w:t>
      </w:r>
      <w:r w:rsidRPr="0091333F">
        <w:rPr>
          <w:rFonts w:asciiTheme="minorHAnsi" w:hAnsiTheme="minorHAnsi" w:cstheme="minorHAnsi"/>
          <w:lang w:val="ka-GE"/>
        </w:rPr>
        <w:t xml:space="preserve">მოწყვლად </w:t>
      </w:r>
      <w:r w:rsidR="007F4A78" w:rsidRPr="0091333F">
        <w:rPr>
          <w:rFonts w:asciiTheme="minorHAnsi" w:hAnsiTheme="minorHAnsi" w:cstheme="minorHAnsi"/>
          <w:lang w:val="ka-GE"/>
        </w:rPr>
        <w:t>ოჯახებს, მათ შორის ხანდაზმულებს, ღატაკ, იძულებით ადგილნაცვალ პირებს, ახალგაზრდებს და შეზღუდული შესაძლებლობის მქონე ადამიანებს</w:t>
      </w:r>
      <w:r w:rsidR="00CC01FD" w:rsidRPr="0091333F">
        <w:rPr>
          <w:rFonts w:asciiTheme="minorHAnsi" w:hAnsiTheme="minorHAnsi" w:cstheme="minorHAnsi"/>
          <w:lang w:val="ka-GE"/>
        </w:rPr>
        <w:t xml:space="preserve">. </w:t>
      </w:r>
      <w:r w:rsidR="007F4A78" w:rsidRPr="0091333F">
        <w:rPr>
          <w:rFonts w:asciiTheme="minorHAnsi" w:hAnsiTheme="minorHAnsi" w:cstheme="minorHAnsi"/>
          <w:lang w:val="ka-GE"/>
        </w:rPr>
        <w:t xml:space="preserve"> </w:t>
      </w:r>
      <w:bookmarkEnd w:id="6"/>
    </w:p>
    <w:p w14:paraId="5F9B6FE7" w14:textId="173B74BA" w:rsidR="00865EE1" w:rsidRDefault="00865EE1" w:rsidP="00607FAC">
      <w:pPr>
        <w:spacing w:line="271" w:lineRule="auto"/>
        <w:jc w:val="both"/>
        <w:rPr>
          <w:rFonts w:ascii="Calibri" w:hAnsi="Calibri" w:cs="Calibri"/>
        </w:rPr>
      </w:pPr>
    </w:p>
    <w:p w14:paraId="604AAB94" w14:textId="77777777" w:rsidR="00A46A76" w:rsidRDefault="00CC01FD" w:rsidP="00A46A76">
      <w:pPr>
        <w:spacing w:line="271" w:lineRule="auto"/>
        <w:jc w:val="both"/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</w:pPr>
      <w:r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  <w:t>სამიზნე</w:t>
      </w:r>
      <w:r w:rsidR="007F76BC"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  <w:t xml:space="preserve"> </w:t>
      </w:r>
      <w:r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  <w:t>ჯგუფები</w:t>
      </w:r>
    </w:p>
    <w:p w14:paraId="6A551887" w14:textId="1CF70239" w:rsidR="006555C1" w:rsidRPr="0091333F" w:rsidRDefault="00963B5F" w:rsidP="00A46A76">
      <w:pPr>
        <w:spacing w:line="271" w:lineRule="auto"/>
        <w:jc w:val="both"/>
        <w:rPr>
          <w:rFonts w:asciiTheme="minorHAnsi" w:hAnsiTheme="minorHAnsi" w:cstheme="minorHAnsi"/>
          <w:lang w:val="ka-GE"/>
        </w:rPr>
      </w:pPr>
      <w:r>
        <w:rPr>
          <w:rFonts w:ascii="Calibri" w:hAnsi="Calibri" w:cs="Calibri"/>
        </w:rPr>
        <w:br/>
      </w:r>
      <w:bookmarkStart w:id="7" w:name="_Hlk46167762"/>
      <w:r w:rsidR="00CC01FD" w:rsidRPr="0091333F">
        <w:rPr>
          <w:rFonts w:asciiTheme="minorHAnsi" w:hAnsiTheme="minorHAnsi" w:cstheme="minorHAnsi"/>
          <w:lang w:val="ka-GE"/>
        </w:rPr>
        <w:t>სოფლად და რაიონულ</w:t>
      </w:r>
      <w:r w:rsidR="00647A89">
        <w:rPr>
          <w:rFonts w:asciiTheme="minorHAnsi" w:hAnsiTheme="minorHAnsi" w:cstheme="minorHAnsi"/>
          <w:lang w:val="ka-GE"/>
        </w:rPr>
        <w:t>ი</w:t>
      </w:r>
      <w:r w:rsidR="00CC01FD" w:rsidRPr="0091333F">
        <w:rPr>
          <w:rFonts w:asciiTheme="minorHAnsi" w:hAnsiTheme="minorHAnsi" w:cstheme="minorHAnsi"/>
          <w:lang w:val="ka-GE"/>
        </w:rPr>
        <w:t xml:space="preserve"> ცენტრ</w:t>
      </w:r>
      <w:r w:rsidR="00E42DE1" w:rsidRPr="0091333F">
        <w:rPr>
          <w:rFonts w:asciiTheme="minorHAnsi" w:hAnsiTheme="minorHAnsi" w:cstheme="minorHAnsi"/>
          <w:lang w:val="ka-GE"/>
        </w:rPr>
        <w:t>ისგან</w:t>
      </w:r>
      <w:r w:rsidR="00CC01FD" w:rsidRPr="0091333F">
        <w:rPr>
          <w:rFonts w:asciiTheme="minorHAnsi" w:hAnsiTheme="minorHAnsi" w:cstheme="minorHAnsi"/>
          <w:lang w:val="ka-GE"/>
        </w:rPr>
        <w:t xml:space="preserve"> </w:t>
      </w:r>
      <w:r w:rsidR="00E42DE1" w:rsidRPr="0091333F">
        <w:rPr>
          <w:rFonts w:asciiTheme="minorHAnsi" w:hAnsiTheme="minorHAnsi" w:cstheme="minorHAnsi"/>
          <w:lang w:val="ka-GE"/>
        </w:rPr>
        <w:t>მოშორებით მცხოვრები</w:t>
      </w:r>
      <w:bookmarkEnd w:id="7"/>
      <w:r w:rsidR="00CC01FD" w:rsidRPr="0091333F">
        <w:rPr>
          <w:rFonts w:asciiTheme="minorHAnsi" w:hAnsiTheme="minorHAnsi" w:cstheme="minorHAnsi"/>
          <w:lang w:val="ka-GE"/>
        </w:rPr>
        <w:t xml:space="preserve"> მოსახლეობა</w:t>
      </w:r>
      <w:r w:rsidR="00E42DE1" w:rsidRPr="0091333F">
        <w:rPr>
          <w:rFonts w:asciiTheme="minorHAnsi" w:hAnsiTheme="minorHAnsi" w:cstheme="minorHAnsi"/>
          <w:lang w:val="ka-GE"/>
        </w:rPr>
        <w:t>,</w:t>
      </w:r>
      <w:r w:rsidR="00CC01FD" w:rsidRPr="0091333F">
        <w:rPr>
          <w:rFonts w:asciiTheme="minorHAnsi" w:hAnsiTheme="minorHAnsi" w:cstheme="minorHAnsi"/>
          <w:lang w:val="ka-GE"/>
        </w:rPr>
        <w:t xml:space="preserve"> რომლებიც </w:t>
      </w:r>
      <w:r w:rsidR="0007586B" w:rsidRPr="0091333F">
        <w:rPr>
          <w:rFonts w:asciiTheme="minorHAnsi" w:hAnsiTheme="minorHAnsi" w:cstheme="minorHAnsi"/>
          <w:lang w:val="ka-GE"/>
        </w:rPr>
        <w:t>მი</w:t>
      </w:r>
      <w:r w:rsidR="00CC01FD" w:rsidRPr="0091333F">
        <w:rPr>
          <w:rFonts w:asciiTheme="minorHAnsi" w:hAnsiTheme="minorHAnsi" w:cstheme="minorHAnsi"/>
          <w:lang w:val="ka-GE"/>
        </w:rPr>
        <w:t>ეკუთვნებიან მოწყვლად ჯგუფებს. წარმოდგენილ</w:t>
      </w:r>
      <w:r w:rsidR="00E42DE1" w:rsidRPr="0091333F">
        <w:rPr>
          <w:rFonts w:asciiTheme="minorHAnsi" w:hAnsiTheme="minorHAnsi" w:cstheme="minorHAnsi"/>
          <w:lang w:val="ka-GE"/>
        </w:rPr>
        <w:t>ი</w:t>
      </w:r>
      <w:r w:rsidR="00CC01FD" w:rsidRPr="0091333F">
        <w:rPr>
          <w:rFonts w:asciiTheme="minorHAnsi" w:hAnsiTheme="minorHAnsi" w:cstheme="minorHAnsi"/>
          <w:lang w:val="ka-GE"/>
        </w:rPr>
        <w:t xml:space="preserve"> საპროექტო განაცხადი უნდა ასახავდეს </w:t>
      </w:r>
      <w:r w:rsidR="006555C1" w:rsidRPr="0091333F">
        <w:rPr>
          <w:rFonts w:asciiTheme="minorHAnsi" w:hAnsiTheme="minorHAnsi" w:cstheme="minorHAnsi"/>
          <w:lang w:val="ka-GE"/>
        </w:rPr>
        <w:t>სოფლად მცხოვრები მოასხლეობის გამოწვევების ღრმა</w:t>
      </w:r>
      <w:r w:rsidR="00E42DE1" w:rsidRPr="0091333F">
        <w:rPr>
          <w:rFonts w:asciiTheme="minorHAnsi" w:hAnsiTheme="minorHAnsi" w:cstheme="minorHAnsi"/>
          <w:lang w:val="ka-GE"/>
        </w:rPr>
        <w:t xml:space="preserve"> და</w:t>
      </w:r>
      <w:r w:rsidR="00DF2C8A" w:rsidRPr="0091333F">
        <w:rPr>
          <w:rFonts w:asciiTheme="minorHAnsi" w:hAnsiTheme="minorHAnsi" w:cstheme="minorHAnsi"/>
          <w:lang w:val="ka-GE"/>
        </w:rPr>
        <w:t xml:space="preserve"> </w:t>
      </w:r>
      <w:r w:rsidR="00E42DE1" w:rsidRPr="0091333F">
        <w:rPr>
          <w:rFonts w:asciiTheme="minorHAnsi" w:hAnsiTheme="minorHAnsi" w:cstheme="minorHAnsi"/>
          <w:lang w:val="ka-GE"/>
        </w:rPr>
        <w:t>საფუძვლიან</w:t>
      </w:r>
      <w:r w:rsidR="006555C1" w:rsidRPr="0091333F">
        <w:rPr>
          <w:rFonts w:asciiTheme="minorHAnsi" w:hAnsiTheme="minorHAnsi" w:cstheme="minorHAnsi"/>
          <w:lang w:val="ka-GE"/>
        </w:rPr>
        <w:t xml:space="preserve"> ცოდნას. ამას</w:t>
      </w:r>
      <w:r w:rsidR="00E42DE1" w:rsidRPr="0091333F">
        <w:rPr>
          <w:rFonts w:asciiTheme="minorHAnsi" w:hAnsiTheme="minorHAnsi" w:cstheme="minorHAnsi"/>
          <w:lang w:val="ka-GE"/>
        </w:rPr>
        <w:t>თ</w:t>
      </w:r>
      <w:r w:rsidR="006555C1" w:rsidRPr="0091333F">
        <w:rPr>
          <w:rFonts w:asciiTheme="minorHAnsi" w:hAnsiTheme="minorHAnsi" w:cstheme="minorHAnsi"/>
          <w:lang w:val="ka-GE"/>
        </w:rPr>
        <w:t>ანავე, საგრანტო კონკურსის  პირველ ეტაპზე</w:t>
      </w:r>
      <w:r w:rsidR="00E42DE1" w:rsidRPr="0091333F">
        <w:rPr>
          <w:rFonts w:asciiTheme="minorHAnsi" w:hAnsiTheme="minorHAnsi" w:cstheme="minorHAnsi"/>
          <w:lang w:val="ka-GE"/>
        </w:rPr>
        <w:t>,</w:t>
      </w:r>
      <w:r w:rsidR="006555C1" w:rsidRPr="0091333F">
        <w:rPr>
          <w:rFonts w:asciiTheme="minorHAnsi" w:hAnsiTheme="minorHAnsi" w:cstheme="minorHAnsi"/>
          <w:lang w:val="ka-GE"/>
        </w:rPr>
        <w:t xml:space="preserve"> უპირატესობა მი</w:t>
      </w:r>
      <w:r w:rsidR="00DF2C8A" w:rsidRPr="0091333F">
        <w:rPr>
          <w:rFonts w:asciiTheme="minorHAnsi" w:hAnsiTheme="minorHAnsi" w:cstheme="minorHAnsi"/>
          <w:lang w:val="ka-GE"/>
        </w:rPr>
        <w:t>ე</w:t>
      </w:r>
      <w:r w:rsidR="006555C1" w:rsidRPr="0091333F">
        <w:rPr>
          <w:rFonts w:asciiTheme="minorHAnsi" w:hAnsiTheme="minorHAnsi" w:cstheme="minorHAnsi"/>
          <w:lang w:val="ka-GE"/>
        </w:rPr>
        <w:t>ნიჭებ</w:t>
      </w:r>
      <w:r w:rsidR="00DF2C8A" w:rsidRPr="0091333F">
        <w:rPr>
          <w:rFonts w:asciiTheme="minorHAnsi" w:hAnsiTheme="minorHAnsi" w:cstheme="minorHAnsi"/>
          <w:lang w:val="ka-GE"/>
        </w:rPr>
        <w:t>ა</w:t>
      </w:r>
      <w:r w:rsidR="006555C1" w:rsidRPr="0091333F">
        <w:rPr>
          <w:rFonts w:asciiTheme="minorHAnsi" w:hAnsiTheme="minorHAnsi" w:cstheme="minorHAnsi"/>
          <w:lang w:val="ka-GE"/>
        </w:rPr>
        <w:t xml:space="preserve"> იმ განაცხადებს რომლები</w:t>
      </w:r>
      <w:r w:rsidR="00E42DE1" w:rsidRPr="0091333F">
        <w:rPr>
          <w:rFonts w:asciiTheme="minorHAnsi" w:hAnsiTheme="minorHAnsi" w:cstheme="minorHAnsi"/>
          <w:lang w:val="ka-GE"/>
        </w:rPr>
        <w:t>ც</w:t>
      </w:r>
      <w:r w:rsidR="006555C1" w:rsidRPr="0091333F">
        <w:rPr>
          <w:rFonts w:asciiTheme="minorHAnsi" w:hAnsiTheme="minorHAnsi" w:cstheme="minorHAnsi"/>
          <w:lang w:val="ka-GE"/>
        </w:rPr>
        <w:t xml:space="preserve"> მიმართული იქნებ</w:t>
      </w:r>
      <w:r w:rsidR="00E9743B" w:rsidRPr="0091333F">
        <w:rPr>
          <w:rFonts w:asciiTheme="minorHAnsi" w:hAnsiTheme="minorHAnsi" w:cstheme="minorHAnsi"/>
          <w:lang w:val="ka-GE"/>
        </w:rPr>
        <w:t>ა,</w:t>
      </w:r>
      <w:r w:rsidR="005A3044">
        <w:rPr>
          <w:rFonts w:asciiTheme="minorHAnsi" w:hAnsiTheme="minorHAnsi" w:cstheme="minorHAnsi"/>
          <w:lang w:val="ka-GE"/>
        </w:rPr>
        <w:t xml:space="preserve"> ერთ-ერთ ქვემოთ წარმოდგენილ</w:t>
      </w:r>
      <w:r w:rsidR="00E9743B" w:rsidRPr="0091333F">
        <w:rPr>
          <w:rFonts w:asciiTheme="minorHAnsi" w:hAnsiTheme="minorHAnsi" w:cstheme="minorHAnsi"/>
          <w:lang w:val="ka-GE"/>
        </w:rPr>
        <w:t xml:space="preserve"> სამიზნე ჯგუფ</w:t>
      </w:r>
      <w:r w:rsidR="00B55CE0" w:rsidRPr="0091333F">
        <w:rPr>
          <w:rFonts w:asciiTheme="minorHAnsi" w:hAnsiTheme="minorHAnsi" w:cstheme="minorHAnsi"/>
          <w:lang w:val="ka-GE"/>
        </w:rPr>
        <w:t>ები</w:t>
      </w:r>
      <w:r w:rsidR="00E9743B" w:rsidRPr="0091333F">
        <w:rPr>
          <w:rFonts w:asciiTheme="minorHAnsi" w:hAnsiTheme="minorHAnsi" w:cstheme="minorHAnsi"/>
          <w:lang w:val="ka-GE"/>
        </w:rPr>
        <w:t xml:space="preserve">ს საჭიროებათა მოგვარებაზე, </w:t>
      </w:r>
      <w:bookmarkStart w:id="8" w:name="_Hlk46167479"/>
      <w:r w:rsidR="00E9743B" w:rsidRPr="0091333F">
        <w:rPr>
          <w:rFonts w:asciiTheme="minorHAnsi" w:hAnsiTheme="minorHAnsi" w:cstheme="minorHAnsi"/>
          <w:lang w:val="ka-GE"/>
        </w:rPr>
        <w:t>სამიზნე ჯგუფებს კი წარმოადგენენ</w:t>
      </w:r>
      <w:r w:rsidR="006555C1" w:rsidRPr="0091333F">
        <w:rPr>
          <w:rFonts w:asciiTheme="minorHAnsi" w:hAnsiTheme="minorHAnsi" w:cstheme="minorHAnsi"/>
          <w:lang w:val="ka-GE"/>
        </w:rPr>
        <w:t xml:space="preserve">: </w:t>
      </w:r>
      <w:bookmarkEnd w:id="8"/>
    </w:p>
    <w:p w14:paraId="1D6FC4F2" w14:textId="77777777" w:rsidR="00963B5F" w:rsidRPr="0091333F" w:rsidRDefault="00963B5F" w:rsidP="00963B5F">
      <w:pPr>
        <w:spacing w:line="271" w:lineRule="auto"/>
        <w:rPr>
          <w:rFonts w:asciiTheme="minorHAnsi" w:hAnsiTheme="minorHAnsi" w:cstheme="minorHAnsi"/>
        </w:rPr>
      </w:pPr>
    </w:p>
    <w:p w14:paraId="63E3417E" w14:textId="2F020FC8" w:rsidR="00963B5F" w:rsidRPr="0091333F" w:rsidRDefault="00682AB9" w:rsidP="00963B5F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sz w:val="24"/>
          <w:szCs w:val="24"/>
          <w:lang w:val="en-US"/>
        </w:rPr>
      </w:pPr>
      <w:r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>შეზღუდული შესაძლებლობების მქონე პირები</w:t>
      </w:r>
    </w:p>
    <w:p w14:paraId="205466DA" w14:textId="7D242D84" w:rsidR="00963B5F" w:rsidRPr="0091333F" w:rsidRDefault="00682AB9" w:rsidP="00963B5F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sz w:val="24"/>
          <w:szCs w:val="24"/>
          <w:lang w:val="en-US"/>
        </w:rPr>
      </w:pPr>
      <w:r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>ეთნიკური უმცირესობები</w:t>
      </w:r>
    </w:p>
    <w:p w14:paraId="0DAE85E2" w14:textId="6FF31431" w:rsidR="00963B5F" w:rsidRPr="0091333F" w:rsidRDefault="00682AB9" w:rsidP="00963B5F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sz w:val="24"/>
          <w:szCs w:val="24"/>
          <w:lang w:val="en-US"/>
        </w:rPr>
      </w:pPr>
      <w:r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>ახალგაზრდები</w:t>
      </w:r>
    </w:p>
    <w:p w14:paraId="60FA7822" w14:textId="5B5A83BA" w:rsidR="00963B5F" w:rsidRPr="0091333F" w:rsidRDefault="00682AB9" w:rsidP="00963B5F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sz w:val="24"/>
          <w:szCs w:val="24"/>
          <w:lang w:val="en-US"/>
        </w:rPr>
      </w:pPr>
      <w:r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>ხანდაზმულები</w:t>
      </w:r>
    </w:p>
    <w:p w14:paraId="244616FF" w14:textId="72297640" w:rsidR="00DF2C8A" w:rsidRPr="005A3044" w:rsidRDefault="00DF2C8A" w:rsidP="00DF2C8A">
      <w:pPr>
        <w:spacing w:line="271" w:lineRule="auto"/>
        <w:jc w:val="both"/>
        <w:rPr>
          <w:rFonts w:asciiTheme="minorHAnsi" w:hAnsiTheme="minorHAnsi" w:cstheme="minorHAnsi"/>
          <w:b/>
          <w:bCs/>
        </w:rPr>
      </w:pPr>
      <w:r w:rsidRPr="005A3044">
        <w:rPr>
          <w:rFonts w:asciiTheme="minorHAnsi" w:hAnsiTheme="minorHAnsi" w:cstheme="minorHAnsi"/>
          <w:b/>
          <w:bCs/>
          <w:lang w:val="ka-GE"/>
        </w:rPr>
        <w:t xml:space="preserve">წარმატებული განაცხადები მიმართული უნდა იყოს </w:t>
      </w:r>
      <w:r w:rsidR="005A3044" w:rsidRPr="005A3044">
        <w:rPr>
          <w:rFonts w:ascii="Calibri" w:hAnsi="Calibri" w:cs="Calibri"/>
          <w:b/>
          <w:bCs/>
          <w:lang w:val="en-US"/>
        </w:rPr>
        <w:t>COVID-19-</w:t>
      </w:r>
      <w:r w:rsidR="005A3044" w:rsidRPr="005A3044">
        <w:rPr>
          <w:rFonts w:ascii="Calibri" w:hAnsi="Calibri" w:cs="Calibri"/>
          <w:b/>
          <w:bCs/>
          <w:lang w:val="ka-GE"/>
        </w:rPr>
        <w:t xml:space="preserve">ის შედეგად წარმოქმნილი </w:t>
      </w:r>
      <w:r w:rsidRPr="005A3044">
        <w:rPr>
          <w:rFonts w:asciiTheme="minorHAnsi" w:hAnsiTheme="minorHAnsi" w:cstheme="minorHAnsi"/>
          <w:b/>
          <w:bCs/>
          <w:lang w:val="ka-GE"/>
        </w:rPr>
        <w:t>საჭიროებების და ხარვეზების აღმოფხვრაზე შემდეგ ს</w:t>
      </w:r>
      <w:r w:rsidR="007418F0" w:rsidRPr="005A3044">
        <w:rPr>
          <w:rFonts w:ascii="Sylfaen" w:hAnsi="Sylfaen" w:cstheme="minorHAnsi"/>
          <w:b/>
          <w:bCs/>
          <w:lang w:val="ka-GE"/>
        </w:rPr>
        <w:t>ფეროში</w:t>
      </w:r>
      <w:r w:rsidRPr="005A3044">
        <w:rPr>
          <w:rFonts w:asciiTheme="minorHAnsi" w:hAnsiTheme="minorHAnsi" w:cstheme="minorHAnsi"/>
          <w:b/>
          <w:bCs/>
          <w:lang w:val="ka-GE"/>
        </w:rPr>
        <w:t>:</w:t>
      </w:r>
    </w:p>
    <w:p w14:paraId="6C83F3E7" w14:textId="1D30E51F" w:rsidR="00865EE1" w:rsidRPr="0091333F" w:rsidRDefault="00865EE1" w:rsidP="00607FAC">
      <w:pPr>
        <w:spacing w:line="271" w:lineRule="auto"/>
        <w:jc w:val="both"/>
        <w:rPr>
          <w:rFonts w:asciiTheme="minorHAnsi" w:hAnsiTheme="minorHAnsi" w:cstheme="minorHAnsi"/>
        </w:rPr>
      </w:pPr>
    </w:p>
    <w:p w14:paraId="789BCCB9" w14:textId="0C7C4A31" w:rsidR="00487642" w:rsidRPr="0091333F" w:rsidRDefault="00682AB9" w:rsidP="003B72D2">
      <w:pPr>
        <w:pStyle w:val="ListParagraph"/>
        <w:numPr>
          <w:ilvl w:val="0"/>
          <w:numId w:val="11"/>
        </w:numPr>
        <w:spacing w:after="160" w:line="259" w:lineRule="auto"/>
        <w:contextualSpacing/>
        <w:jc w:val="both"/>
        <w:rPr>
          <w:rFonts w:asciiTheme="minorHAnsi" w:hAnsiTheme="minorHAnsi" w:cstheme="minorHAnsi"/>
          <w:szCs w:val="28"/>
          <w:lang w:val="en-US"/>
        </w:rPr>
      </w:pPr>
      <w:bookmarkStart w:id="9" w:name="_Hlk46171175"/>
      <w:r w:rsidRPr="0091333F">
        <w:rPr>
          <w:rFonts w:asciiTheme="minorHAnsi" w:hAnsiTheme="minorHAnsi" w:cstheme="minorHAnsi"/>
          <w:b/>
          <w:bCs/>
          <w:sz w:val="24"/>
          <w:szCs w:val="28"/>
          <w:lang w:val="ka-GE"/>
        </w:rPr>
        <w:t>სოციალური მომსახურება</w:t>
      </w:r>
      <w:r w:rsidR="00DD5BA4" w:rsidRPr="0091333F">
        <w:rPr>
          <w:rFonts w:asciiTheme="minorHAnsi" w:hAnsiTheme="minorHAnsi" w:cstheme="minorHAnsi"/>
          <w:b/>
          <w:bCs/>
          <w:sz w:val="24"/>
          <w:szCs w:val="28"/>
          <w:lang w:val="en-US"/>
        </w:rPr>
        <w:t xml:space="preserve"> </w:t>
      </w:r>
      <w:bookmarkEnd w:id="9"/>
      <w:r w:rsidR="00AD2171" w:rsidRPr="0091333F">
        <w:rPr>
          <w:rFonts w:asciiTheme="minorHAnsi" w:hAnsiTheme="minorHAnsi" w:cstheme="minorHAnsi"/>
          <w:b/>
          <w:bCs/>
          <w:sz w:val="24"/>
          <w:szCs w:val="28"/>
          <w:lang w:val="en-US"/>
        </w:rPr>
        <w:t>–</w:t>
      </w:r>
      <w:r w:rsidR="00DF2C8A" w:rsidRPr="0091333F">
        <w:rPr>
          <w:rFonts w:asciiTheme="minorHAnsi" w:hAnsiTheme="minorHAnsi" w:cstheme="minorHAnsi"/>
          <w:sz w:val="24"/>
          <w:szCs w:val="28"/>
          <w:lang w:val="ka-GE"/>
        </w:rPr>
        <w:t xml:space="preserve"> მათ შორის შესაძლებელია სახლის პირობებში სოციალური და თერაპიული მომსახურებების მიწოდება. იმ ახალგაზრდების მხარდაჭერა რომლებმაც სახელმწიფო ზრუნვის პროგრამები დატოვეს პანდემიის პერიოდში და სხვ</w:t>
      </w:r>
      <w:r w:rsidR="00B55CE0" w:rsidRPr="0091333F">
        <w:rPr>
          <w:rFonts w:asciiTheme="minorHAnsi" w:hAnsiTheme="minorHAnsi" w:cstheme="minorHAnsi"/>
          <w:sz w:val="24"/>
          <w:szCs w:val="28"/>
          <w:lang w:val="ka-GE"/>
        </w:rPr>
        <w:t>.</w:t>
      </w:r>
    </w:p>
    <w:p w14:paraId="7424B3EA" w14:textId="23CA1EE1" w:rsidR="00BC6C5D" w:rsidRPr="0091333F" w:rsidRDefault="00172033" w:rsidP="00DF2C8A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sz w:val="24"/>
          <w:szCs w:val="24"/>
          <w:lang w:val="en-US"/>
        </w:rPr>
      </w:pPr>
      <w:bookmarkStart w:id="10" w:name="_Hlk46171446"/>
      <w:r>
        <w:rPr>
          <w:rFonts w:asciiTheme="minorHAnsi" w:eastAsiaTheme="minorEastAsia" w:hAnsiTheme="minorHAnsi" w:cstheme="minorHAnsi"/>
          <w:b/>
          <w:bCs/>
          <w:sz w:val="24"/>
          <w:szCs w:val="24"/>
          <w:lang w:val="ka-GE"/>
        </w:rPr>
        <w:t>უფლებ</w:t>
      </w:r>
      <w:r w:rsidR="007418F0">
        <w:rPr>
          <w:rFonts w:ascii="Sylfaen" w:eastAsiaTheme="minorEastAsia" w:hAnsi="Sylfaen" w:cstheme="minorHAnsi"/>
          <w:b/>
          <w:bCs/>
          <w:sz w:val="24"/>
          <w:szCs w:val="24"/>
          <w:lang w:val="ka-GE"/>
        </w:rPr>
        <w:t>ათა</w:t>
      </w:r>
      <w:r>
        <w:rPr>
          <w:rFonts w:asciiTheme="minorHAnsi" w:eastAsiaTheme="minorEastAsia" w:hAnsiTheme="minorHAnsi" w:cstheme="minorHAnsi"/>
          <w:b/>
          <w:bCs/>
          <w:sz w:val="24"/>
          <w:szCs w:val="24"/>
          <w:lang w:val="ka-GE"/>
        </w:rPr>
        <w:t xml:space="preserve"> დაცვა</w:t>
      </w:r>
      <w:r w:rsidR="00DF2C8A" w:rsidRPr="0091333F">
        <w:rPr>
          <w:rFonts w:asciiTheme="minorHAnsi" w:eastAsiaTheme="minorEastAsia" w:hAnsiTheme="minorHAnsi" w:cstheme="minorHAnsi"/>
          <w:b/>
          <w:bCs/>
          <w:sz w:val="24"/>
          <w:szCs w:val="24"/>
          <w:lang w:val="ka-GE"/>
        </w:rPr>
        <w:t xml:space="preserve"> </w:t>
      </w:r>
      <w:bookmarkEnd w:id="10"/>
      <w:r w:rsidR="00AC01E2" w:rsidRPr="0091333F">
        <w:rPr>
          <w:rFonts w:asciiTheme="minorHAnsi" w:eastAsiaTheme="minorEastAsia" w:hAnsiTheme="minorHAnsi" w:cstheme="minorHAnsi"/>
          <w:sz w:val="24"/>
          <w:szCs w:val="24"/>
          <w:lang w:val="en-US"/>
        </w:rPr>
        <w:t xml:space="preserve">– </w:t>
      </w:r>
      <w:r w:rsidR="00DF2C8A"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 xml:space="preserve"> ეს შეიძლება იყოს გენდერული</w:t>
      </w:r>
      <w:r w:rsidR="00A46A76"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 xml:space="preserve"> ნიშნით</w:t>
      </w:r>
      <w:r w:rsidR="00DF2C8A"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 xml:space="preserve"> ძალადობის წინააღმდეგ მიმართული აქტივობები და სხ</w:t>
      </w:r>
      <w:r w:rsidR="00A46A76"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>ვ</w:t>
      </w:r>
      <w:r w:rsidR="00DF2C8A"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 xml:space="preserve">. </w:t>
      </w:r>
    </w:p>
    <w:p w14:paraId="771E6480" w14:textId="3BAA70F5" w:rsidR="00BC6C5D" w:rsidRPr="005A3044" w:rsidRDefault="00682AB9" w:rsidP="00BC6C5D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b/>
          <w:bCs/>
          <w:sz w:val="24"/>
          <w:szCs w:val="24"/>
          <w:lang w:val="en-US"/>
        </w:rPr>
      </w:pPr>
      <w:bookmarkStart w:id="11" w:name="_Hlk46171247"/>
      <w:r w:rsidRPr="0091333F">
        <w:rPr>
          <w:rFonts w:asciiTheme="minorHAnsi" w:eastAsiaTheme="minorEastAsia" w:hAnsiTheme="minorHAnsi" w:cstheme="minorHAnsi"/>
          <w:b/>
          <w:bCs/>
          <w:sz w:val="24"/>
          <w:szCs w:val="24"/>
          <w:lang w:val="ka-GE"/>
        </w:rPr>
        <w:t>განათლება</w:t>
      </w:r>
      <w:bookmarkEnd w:id="11"/>
      <w:r w:rsidR="006C4413" w:rsidRPr="0091333F">
        <w:rPr>
          <w:rFonts w:asciiTheme="minorHAnsi" w:eastAsiaTheme="minorEastAsia" w:hAnsiTheme="minorHAnsi" w:cstheme="minorHAnsi"/>
          <w:sz w:val="24"/>
          <w:szCs w:val="24"/>
          <w:lang w:val="en-US"/>
        </w:rPr>
        <w:t xml:space="preserve"> –</w:t>
      </w:r>
      <w:r w:rsidR="008C1632"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 xml:space="preserve"> აღნიშნული მიმართულებით შესაძლებელია ისეთი პროექტების წარმოდგენა, რომ</w:t>
      </w:r>
      <w:r w:rsidR="00172033">
        <w:rPr>
          <w:rFonts w:asciiTheme="minorHAnsi" w:eastAsiaTheme="minorEastAsia" w:hAnsiTheme="minorHAnsi" w:cstheme="minorHAnsi"/>
          <w:sz w:val="24"/>
          <w:szCs w:val="24"/>
          <w:lang w:val="ka-GE"/>
        </w:rPr>
        <w:t>ე</w:t>
      </w:r>
      <w:r w:rsidR="008C1632"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 xml:space="preserve">ლიც მხარს დაუჭერს რისკის ჯგუფში მყოფ ახალგაზრდებს, რათა მათ შეძლონ განათლების პროცესში ჩართვა, მენტორის დახმარებით ან სხვა გზით; ასევე ხელი შეეწყოს რისკის ჯგუფს მიკუთვნებული ახალგაზრდების უფრო მეტ ინკლუზიას და </w:t>
      </w:r>
      <w:r w:rsidR="00172033" w:rsidRPr="0091333F">
        <w:rPr>
          <w:rFonts w:asciiTheme="minorHAnsi" w:eastAsiaTheme="minorEastAsia" w:hAnsiTheme="minorHAnsi" w:cstheme="minorHAnsi"/>
          <w:sz w:val="24"/>
          <w:szCs w:val="24"/>
          <w:lang w:val="ka-GE"/>
        </w:rPr>
        <w:t>და სხვ.</w:t>
      </w:r>
    </w:p>
    <w:p w14:paraId="14BC3CA6" w14:textId="4498F5F9" w:rsidR="005A3044" w:rsidRPr="0091333F" w:rsidRDefault="005A3044" w:rsidP="00BC6C5D">
      <w:pPr>
        <w:pStyle w:val="ListParagraph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eastAsiaTheme="minorEastAsia" w:hAnsiTheme="minorHAnsi" w:cstheme="minorHAnsi"/>
          <w:b/>
          <w:bCs/>
          <w:sz w:val="24"/>
          <w:szCs w:val="24"/>
          <w:lang w:val="en-US"/>
        </w:rPr>
      </w:pPr>
      <w:bookmarkStart w:id="12" w:name="_Hlk52733058"/>
      <w:r>
        <w:rPr>
          <w:rFonts w:asciiTheme="minorHAnsi" w:eastAsiaTheme="minorEastAsia" w:hAnsiTheme="minorHAnsi" w:cstheme="minorHAnsi"/>
          <w:b/>
          <w:bCs/>
          <w:sz w:val="24"/>
          <w:szCs w:val="24"/>
          <w:lang w:val="ka-GE"/>
        </w:rPr>
        <w:lastRenderedPageBreak/>
        <w:t xml:space="preserve">ეკონომიკური </w:t>
      </w:r>
      <w:r w:rsidR="009D4986">
        <w:rPr>
          <w:rFonts w:asciiTheme="minorHAnsi" w:eastAsiaTheme="minorEastAsia" w:hAnsiTheme="minorHAnsi" w:cstheme="minorHAnsi"/>
          <w:b/>
          <w:bCs/>
          <w:sz w:val="24"/>
          <w:szCs w:val="24"/>
          <w:lang w:val="ka-GE"/>
        </w:rPr>
        <w:t xml:space="preserve">აღდგენა </w:t>
      </w:r>
      <w:bookmarkEnd w:id="12"/>
      <w:r w:rsidR="009D4986">
        <w:rPr>
          <w:rFonts w:asciiTheme="minorHAnsi" w:eastAsiaTheme="minorEastAsia" w:hAnsiTheme="minorHAnsi" w:cstheme="minorHAnsi"/>
          <w:b/>
          <w:bCs/>
          <w:sz w:val="24"/>
          <w:szCs w:val="24"/>
          <w:lang w:val="ka-GE"/>
        </w:rPr>
        <w:t xml:space="preserve">- </w:t>
      </w:r>
      <w:r w:rsidR="009D4986" w:rsidRPr="00187C9A">
        <w:rPr>
          <w:rFonts w:asciiTheme="minorHAnsi" w:eastAsiaTheme="minorEastAsia" w:hAnsiTheme="minorHAnsi" w:cstheme="minorHAnsi"/>
          <w:sz w:val="24"/>
          <w:szCs w:val="24"/>
          <w:lang w:val="ka-GE"/>
        </w:rPr>
        <w:t>ტრენინგების შემთხვევაში ტრენინგები პირდაპირ უნდა იყოს დაკავშირებული შემოსავლის მიღებასთან</w:t>
      </w:r>
      <w:r w:rsidR="00187C9A" w:rsidRPr="00187C9A">
        <w:rPr>
          <w:rFonts w:asciiTheme="minorHAnsi" w:eastAsiaTheme="minorEastAsia" w:hAnsiTheme="minorHAnsi" w:cstheme="minorHAnsi"/>
          <w:sz w:val="24"/>
          <w:szCs w:val="24"/>
          <w:lang w:val="ka-GE"/>
        </w:rPr>
        <w:t>, დასაქმების შესაძლებლობასთან (არა ჰიპოთეზურ</w:t>
      </w:r>
      <w:r w:rsidR="00A308EF">
        <w:rPr>
          <w:rFonts w:asciiTheme="minorHAnsi" w:eastAsiaTheme="minorEastAsia" w:hAnsiTheme="minorHAnsi" w:cstheme="minorHAnsi"/>
          <w:sz w:val="24"/>
          <w:szCs w:val="24"/>
          <w:lang w:val="ka-GE"/>
        </w:rPr>
        <w:t>ი</w:t>
      </w:r>
      <w:r w:rsidR="00187C9A" w:rsidRPr="00187C9A">
        <w:rPr>
          <w:rFonts w:asciiTheme="minorHAnsi" w:eastAsiaTheme="minorEastAsia" w:hAnsiTheme="minorHAnsi" w:cstheme="minorHAnsi"/>
          <w:sz w:val="24"/>
          <w:szCs w:val="24"/>
          <w:lang w:val="ka-GE"/>
        </w:rPr>
        <w:t>);</w:t>
      </w:r>
    </w:p>
    <w:p w14:paraId="274910D8" w14:textId="77777777" w:rsidR="004B2479" w:rsidRPr="00865EE1" w:rsidRDefault="004B2479" w:rsidP="00BC6C5D">
      <w:pPr>
        <w:jc w:val="both"/>
        <w:rPr>
          <w:rFonts w:ascii="Calibri" w:hAnsi="Calibri" w:cs="Calibri"/>
          <w:lang w:val="en-US"/>
        </w:rPr>
      </w:pPr>
    </w:p>
    <w:p w14:paraId="32701C1B" w14:textId="77777777" w:rsidR="009F067E" w:rsidRDefault="009F067E" w:rsidP="003B72D2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</w:pPr>
    </w:p>
    <w:p w14:paraId="08B97620" w14:textId="661799B2" w:rsidR="008C1632" w:rsidRDefault="006555C1" w:rsidP="003B72D2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  <w:t>სამიზნე რეგიონები</w:t>
      </w:r>
      <w:r w:rsidR="006D1964" w:rsidRPr="003B72D2">
        <w:rPr>
          <w:rFonts w:ascii="Calibri" w:hAnsi="Calibri" w:cs="Calibri"/>
          <w:color w:val="C45911" w:themeColor="accent2" w:themeShade="BF"/>
        </w:rPr>
        <w:t xml:space="preserve"> </w:t>
      </w:r>
    </w:p>
    <w:p w14:paraId="51C44367" w14:textId="0869CAAD" w:rsidR="004B2479" w:rsidRPr="0091333F" w:rsidRDefault="006555C1" w:rsidP="0091333F">
      <w:pPr>
        <w:spacing w:after="160" w:line="259" w:lineRule="auto"/>
        <w:contextualSpacing/>
        <w:jc w:val="both"/>
        <w:rPr>
          <w:rFonts w:asciiTheme="minorHAnsi" w:eastAsia="Calibri" w:hAnsiTheme="minorHAnsi" w:cstheme="minorHAnsi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წარმოდგენილი საპროექტო განაცხადები </w:t>
      </w:r>
      <w:r w:rsidR="00836E92" w:rsidRPr="0091333F">
        <w:rPr>
          <w:rFonts w:asciiTheme="minorHAnsi" w:eastAsia="Calibri" w:hAnsiTheme="minorHAnsi" w:cstheme="minorHAnsi"/>
          <w:szCs w:val="24"/>
          <w:lang w:val="ka-GE"/>
        </w:rPr>
        <w:t>მიმართული უნდა იყოს</w:t>
      </w:r>
      <w:r w:rsidR="00842F4A">
        <w:rPr>
          <w:rFonts w:asciiTheme="minorHAnsi" w:eastAsia="Calibri" w:hAnsiTheme="minorHAnsi" w:cstheme="minorHAnsi"/>
          <w:szCs w:val="24"/>
          <w:lang w:val="ka-GE"/>
        </w:rPr>
        <w:t xml:space="preserve"> მოწყვლად ჯგუფებზე, სასოფლო ტიპის ან/და მაღალმთიან </w:t>
      </w:r>
      <w:r w:rsidR="00836E92" w:rsidRPr="0091333F">
        <w:rPr>
          <w:rFonts w:asciiTheme="minorHAnsi" w:eastAsia="Calibri" w:hAnsiTheme="minorHAnsi" w:cstheme="minorHAnsi"/>
          <w:szCs w:val="24"/>
          <w:lang w:val="ka-GE"/>
        </w:rPr>
        <w:t xml:space="preserve"> თემებზე</w:t>
      </w:r>
      <w:r w:rsidR="00842F4A">
        <w:rPr>
          <w:rFonts w:asciiTheme="minorHAnsi" w:eastAsia="Calibri" w:hAnsiTheme="minorHAnsi" w:cstheme="minorHAnsi"/>
          <w:szCs w:val="24"/>
          <w:lang w:val="ka-GE"/>
        </w:rPr>
        <w:t xml:space="preserve">  საქართველოში.</w:t>
      </w:r>
    </w:p>
    <w:p w14:paraId="6C5814DF" w14:textId="77777777" w:rsidR="003B72D2" w:rsidRPr="00865EE1" w:rsidRDefault="003B72D2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color w:val="C45911" w:themeColor="accent2" w:themeShade="BF"/>
          <w:szCs w:val="24"/>
        </w:rPr>
      </w:pPr>
    </w:p>
    <w:p w14:paraId="009E1891" w14:textId="5F9C1F26" w:rsidR="00607FAC" w:rsidRPr="009F067E" w:rsidRDefault="00836E92" w:rsidP="003B72D2">
      <w:pPr>
        <w:pStyle w:val="Heading1"/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</w:pPr>
      <w:bookmarkStart w:id="13" w:name="_Toc46165602"/>
      <w:r w:rsidRPr="009F067E"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>უფლებამოსილება</w:t>
      </w:r>
      <w:bookmarkEnd w:id="13"/>
    </w:p>
    <w:p w14:paraId="3E604938" w14:textId="77777777" w:rsidR="006A60A3" w:rsidRDefault="006A60A3" w:rsidP="00607FAC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42B26E2C" w14:textId="667B049E" w:rsidR="00836E92" w:rsidRDefault="00836E92" w:rsidP="0091333F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Cs w:val="24"/>
          <w:lang w:val="ka-GE"/>
        </w:rPr>
        <w:t>აღნიშნულ საგრანტო კონკურს</w:t>
      </w:r>
      <w:r w:rsidR="00743120" w:rsidRPr="0091333F">
        <w:rPr>
          <w:rFonts w:asciiTheme="minorHAnsi" w:eastAsia="Calibri" w:hAnsiTheme="minorHAnsi" w:cstheme="minorHAnsi"/>
          <w:szCs w:val="24"/>
          <w:lang w:val="ka-GE"/>
        </w:rPr>
        <w:t>ში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 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 xml:space="preserve">მონაწილეობის 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>მიღებ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>ი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>ს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 xml:space="preserve"> უფლება აქვთ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 სამოქალაქო საზოგადოების ორგანიზაციებ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 xml:space="preserve">ს, 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 რომ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>ლებიც რეგისტრირებულ</w:t>
      </w:r>
      <w:r w:rsidR="00743120" w:rsidRPr="0091333F">
        <w:rPr>
          <w:rFonts w:asciiTheme="minorHAnsi" w:eastAsia="Calibri" w:hAnsiTheme="minorHAnsi" w:cstheme="minorHAnsi"/>
          <w:szCs w:val="24"/>
          <w:lang w:val="ka-GE"/>
        </w:rPr>
        <w:t>ნ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 xml:space="preserve">ი </w:t>
      </w:r>
      <w:r w:rsidR="00842F4A">
        <w:rPr>
          <w:rFonts w:asciiTheme="minorHAnsi" w:eastAsia="Calibri" w:hAnsiTheme="minorHAnsi" w:cstheme="minorHAnsi"/>
          <w:szCs w:val="24"/>
          <w:lang w:val="ka-GE"/>
        </w:rPr>
        <w:t xml:space="preserve">არა ნაკლებ 2 წელი, 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 არასამეწარმეო (არაკომერციულ) იურიდიულ პირ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>ად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>, ქართ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>ული კანონმდებლობის შესაბამისად</w:t>
      </w:r>
      <w:r w:rsidR="00B55CE0" w:rsidRPr="0091333F">
        <w:rPr>
          <w:rFonts w:asciiTheme="minorHAnsi" w:eastAsia="Calibri" w:hAnsiTheme="minorHAnsi" w:cstheme="minorHAnsi"/>
          <w:szCs w:val="24"/>
          <w:lang w:val="ka-GE"/>
        </w:rPr>
        <w:t xml:space="preserve"> 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 xml:space="preserve">და  </w:t>
      </w:r>
      <w:r w:rsidR="00B55CE0" w:rsidRPr="0091333F">
        <w:rPr>
          <w:rFonts w:asciiTheme="minorHAnsi" w:eastAsia="Calibri" w:hAnsiTheme="minorHAnsi" w:cstheme="minorHAnsi"/>
          <w:szCs w:val="24"/>
          <w:lang w:val="ka-GE"/>
        </w:rPr>
        <w:t xml:space="preserve">მუშაობენ 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>ეროვნულ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>ი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>/ეთნიკურ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>ი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 უმცირესობ</w:t>
      </w:r>
      <w:r w:rsidR="008C1632" w:rsidRPr="0091333F">
        <w:rPr>
          <w:rFonts w:asciiTheme="minorHAnsi" w:eastAsia="Calibri" w:hAnsiTheme="minorHAnsi" w:cstheme="minorHAnsi"/>
          <w:szCs w:val="24"/>
          <w:lang w:val="ka-GE"/>
        </w:rPr>
        <w:t>ე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>ბი</w:t>
      </w:r>
      <w:r w:rsidR="006754E6" w:rsidRPr="0091333F">
        <w:rPr>
          <w:rFonts w:asciiTheme="minorHAnsi" w:eastAsia="Calibri" w:hAnsiTheme="minorHAnsi" w:cstheme="minorHAnsi"/>
          <w:szCs w:val="24"/>
          <w:lang w:val="ka-GE"/>
        </w:rPr>
        <w:t>ს საკითხებზე,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 xml:space="preserve"> ქალებთან</w:t>
      </w:r>
      <w:r w:rsidR="006754E6" w:rsidRPr="0091333F">
        <w:rPr>
          <w:rFonts w:asciiTheme="minorHAnsi" w:eastAsia="Calibri" w:hAnsiTheme="minorHAnsi" w:cstheme="minorHAnsi"/>
          <w:szCs w:val="24"/>
          <w:lang w:val="ka-GE"/>
        </w:rPr>
        <w:t xml:space="preserve">, 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 xml:space="preserve"> ახალგაზრდებთან</w:t>
      </w:r>
      <w:r w:rsidR="00172033">
        <w:rPr>
          <w:rFonts w:asciiTheme="minorHAnsi" w:eastAsia="Calibri" w:hAnsiTheme="minorHAnsi" w:cstheme="minorHAnsi"/>
          <w:szCs w:val="24"/>
          <w:lang w:val="ka-GE"/>
        </w:rPr>
        <w:t>,</w:t>
      </w:r>
      <w:r w:rsidR="006754E6" w:rsidRPr="0091333F">
        <w:rPr>
          <w:rFonts w:asciiTheme="minorHAnsi" w:eastAsia="Calibri" w:hAnsiTheme="minorHAnsi" w:cstheme="minorHAnsi"/>
          <w:szCs w:val="24"/>
          <w:lang w:val="ka-GE"/>
        </w:rPr>
        <w:t xml:space="preserve"> 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>სამოქალაქო უფლებების დაცვაზე</w:t>
      </w:r>
      <w:r w:rsidR="00172033">
        <w:rPr>
          <w:rFonts w:asciiTheme="minorHAnsi" w:eastAsia="Calibri" w:hAnsiTheme="minorHAnsi" w:cstheme="minorHAnsi"/>
          <w:szCs w:val="24"/>
          <w:lang w:val="ka-GE"/>
        </w:rPr>
        <w:t>,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 xml:space="preserve"> იბრძვიან დისკრიმინაციის წინააღმდეგ ან/და ახორციელებენ 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სასწავლო </w:t>
      </w:r>
      <w:r w:rsidR="00172033">
        <w:rPr>
          <w:rFonts w:asciiTheme="minorHAnsi" w:eastAsia="Calibri" w:hAnsiTheme="minorHAnsi" w:cstheme="minorHAnsi"/>
          <w:szCs w:val="24"/>
          <w:lang w:val="ka-GE"/>
        </w:rPr>
        <w:t>ან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 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>კვლევით საქმიანობებს</w:t>
      </w:r>
      <w:r w:rsidR="00842F4A">
        <w:rPr>
          <w:rFonts w:asciiTheme="minorHAnsi" w:eastAsia="Calibri" w:hAnsiTheme="minorHAnsi" w:cstheme="minorHAnsi"/>
          <w:szCs w:val="24"/>
          <w:lang w:val="ka-GE"/>
        </w:rPr>
        <w:t xml:space="preserve"> </w:t>
      </w:r>
      <w:r w:rsidR="00842F4A" w:rsidRPr="00842F4A">
        <w:rPr>
          <w:rFonts w:asciiTheme="minorHAnsi" w:eastAsia="Calibri" w:hAnsiTheme="minorHAnsi" w:cstheme="minorHAnsi"/>
          <w:b/>
          <w:bCs/>
          <w:szCs w:val="24"/>
          <w:lang w:val="ka-GE"/>
        </w:rPr>
        <w:t>(განაცხადიარ უნდა ეხებოდეს კვლევითი საქმიანობის განხორციელებას</w:t>
      </w:r>
      <w:r w:rsidR="00842F4A">
        <w:rPr>
          <w:rFonts w:asciiTheme="minorHAnsi" w:eastAsia="Calibri" w:hAnsiTheme="minorHAnsi" w:cstheme="minorHAnsi"/>
          <w:szCs w:val="24"/>
          <w:lang w:val="ka-GE"/>
        </w:rPr>
        <w:t>)</w:t>
      </w:r>
      <w:r w:rsidR="008619F0" w:rsidRPr="0091333F">
        <w:rPr>
          <w:rFonts w:asciiTheme="minorHAnsi" w:eastAsia="Calibri" w:hAnsiTheme="minorHAnsi" w:cstheme="minorHAnsi"/>
          <w:szCs w:val="24"/>
          <w:lang w:val="ka-GE"/>
        </w:rPr>
        <w:t>.</w:t>
      </w:r>
    </w:p>
    <w:p w14:paraId="186D20B4" w14:textId="2D8C642C" w:rsidR="00842F4A" w:rsidRDefault="00842F4A" w:rsidP="0091333F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  <w:lang w:val="ka-GE"/>
        </w:rPr>
      </w:pPr>
    </w:p>
    <w:p w14:paraId="7DEBAA19" w14:textId="54E9712C" w:rsidR="00842F4A" w:rsidRDefault="00842F4A" w:rsidP="0091333F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  <w:lang w:val="ka-GE"/>
        </w:rPr>
      </w:pPr>
    </w:p>
    <w:p w14:paraId="7167B02A" w14:textId="40A262DE" w:rsidR="00842F4A" w:rsidRDefault="00010EDD" w:rsidP="00842F4A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szCs w:val="24"/>
          <w:lang w:val="ka-GE" w:eastAsia="en-US"/>
        </w:rPr>
      </w:pPr>
      <w:r w:rsidRPr="00010EDD">
        <w:rPr>
          <w:rFonts w:asciiTheme="minorHAnsi" w:eastAsia="Calibri" w:hAnsiTheme="minorHAnsi" w:cstheme="minorHAnsi"/>
          <w:b/>
          <w:bCs/>
          <w:szCs w:val="24"/>
          <w:lang w:val="ka-GE" w:eastAsia="en-US"/>
        </w:rPr>
        <w:t>დამოუკიდებლად</w:t>
      </w:r>
      <w:r w:rsidR="00842F4A">
        <w:rPr>
          <w:rFonts w:asciiTheme="minorHAnsi" w:eastAsia="Calibri" w:hAnsiTheme="minorHAnsi" w:cstheme="minorHAnsi"/>
          <w:szCs w:val="24"/>
          <w:lang w:val="ka-GE" w:eastAsia="en-US"/>
        </w:rPr>
        <w:t xml:space="preserve"> </w:t>
      </w:r>
      <w:r w:rsidR="00842F4A" w:rsidRPr="0091333F">
        <w:rPr>
          <w:rFonts w:asciiTheme="minorHAnsi" w:eastAsia="Calibri" w:hAnsiTheme="minorHAnsi" w:cstheme="minorHAnsi"/>
          <w:szCs w:val="24"/>
          <w:lang w:val="ka-GE" w:eastAsia="en-US"/>
        </w:rPr>
        <w:t>საჯარო, სახელმწიფო დაწესებულებების, სახელმწიფო სააგენტოების, ადგილობრივი თვითმმართველობის, რეგიონული ხელმძღვანელობების</w:t>
      </w:r>
      <w:r w:rsidR="00842F4A">
        <w:rPr>
          <w:rFonts w:asciiTheme="minorHAnsi" w:eastAsia="Calibri" w:hAnsiTheme="minorHAnsi" w:cstheme="minorHAnsi"/>
          <w:szCs w:val="24"/>
          <w:lang w:val="ka-GE" w:eastAsia="en-US"/>
        </w:rPr>
        <w:t xml:space="preserve"> მიერ წარმოდგენილი განაცხადები</w:t>
      </w:r>
      <w:r w:rsidR="00AE7526">
        <w:rPr>
          <w:rFonts w:asciiTheme="minorHAnsi" w:eastAsia="Calibri" w:hAnsiTheme="minorHAnsi" w:cstheme="minorHAnsi"/>
          <w:szCs w:val="24"/>
          <w:lang w:val="ka-GE" w:eastAsia="en-US"/>
        </w:rPr>
        <w:t>ს განხილვა არ მოხდება. ასევე არ დაფინანსდება</w:t>
      </w:r>
      <w:r w:rsidR="00842F4A" w:rsidRPr="0091333F">
        <w:rPr>
          <w:rFonts w:asciiTheme="minorHAnsi" w:eastAsia="Calibri" w:hAnsiTheme="minorHAnsi" w:cstheme="minorHAnsi"/>
          <w:szCs w:val="24"/>
          <w:lang w:val="ka-GE" w:eastAsia="en-US"/>
        </w:rPr>
        <w:t xml:space="preserve"> პოლიტიკური პარტიების ან მათთან ასოცირებული ორგანიზაციების მიერ წარმოდგენილი </w:t>
      </w:r>
      <w:r>
        <w:rPr>
          <w:rFonts w:asciiTheme="minorHAnsi" w:eastAsia="Calibri" w:hAnsiTheme="minorHAnsi" w:cstheme="minorHAnsi"/>
          <w:szCs w:val="24"/>
          <w:lang w:val="ka-GE" w:eastAsia="en-US"/>
        </w:rPr>
        <w:t>პროექტები</w:t>
      </w:r>
      <w:r w:rsidR="00842F4A">
        <w:rPr>
          <w:rFonts w:ascii="Calibri" w:hAnsi="Calibri" w:cs="Calibri"/>
          <w:b/>
          <w:bCs/>
          <w:szCs w:val="24"/>
          <w:lang w:val="ka-GE" w:eastAsia="en-US"/>
        </w:rPr>
        <w:t>.</w:t>
      </w:r>
    </w:p>
    <w:p w14:paraId="1AA79B00" w14:textId="77777777" w:rsidR="00842F4A" w:rsidRPr="0091333F" w:rsidRDefault="00842F4A" w:rsidP="0091333F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  <w:lang w:val="ka-GE"/>
        </w:rPr>
      </w:pPr>
    </w:p>
    <w:p w14:paraId="5F73EE53" w14:textId="39900EBE" w:rsidR="00D64126" w:rsidRPr="009F067E" w:rsidRDefault="00C05EE3" w:rsidP="00607FAC">
      <w:pPr>
        <w:pBdr>
          <w:top w:val="nil"/>
          <w:left w:val="nil"/>
          <w:bottom w:val="nil"/>
          <w:right w:val="nil"/>
          <w:between w:val="nil"/>
        </w:pBdr>
        <w:spacing w:after="240" w:line="271" w:lineRule="auto"/>
        <w:jc w:val="both"/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</w:pPr>
      <w:bookmarkStart w:id="14" w:name="_heading=h.p90m4hazxo2u" w:colFirst="0" w:colLast="0"/>
      <w:bookmarkEnd w:id="14"/>
      <w:r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  <w:t>გრანტის მოცულობა და პროექტის ხანგრძლივობა</w:t>
      </w:r>
      <w:r w:rsidR="00607FAC" w:rsidRPr="009F067E"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  <w:t xml:space="preserve">: </w:t>
      </w:r>
      <w:bookmarkStart w:id="15" w:name="_heading=h.w11d3kbchpi8" w:colFirst="0" w:colLast="0"/>
      <w:bookmarkEnd w:id="15"/>
      <w:r w:rsidR="00607FAC" w:rsidRPr="009F067E">
        <w:rPr>
          <w:rFonts w:ascii="Calibri" w:hAnsi="Calibri" w:cs="Calibri"/>
          <w:b/>
          <w:bCs/>
          <w:color w:val="C45911" w:themeColor="accent2" w:themeShade="BF"/>
          <w:szCs w:val="24"/>
          <w:lang w:val="ka-GE"/>
        </w:rPr>
        <w:t xml:space="preserve"> </w:t>
      </w:r>
    </w:p>
    <w:p w14:paraId="423B7392" w14:textId="3EF6A07F" w:rsidR="00010EDD" w:rsidRDefault="00C05EE3" w:rsidP="0091333F">
      <w:pPr>
        <w:pStyle w:val="ListParagraph"/>
        <w:ind w:left="0"/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„ფიფლ ინ ნიდ“-ი დააფინანსებს განაცხადებს</w:t>
      </w:r>
      <w:r w:rsidR="00010EDD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რომელთა</w:t>
      </w:r>
      <w:r w:rsidR="00010EDD">
        <w:rPr>
          <w:rFonts w:asciiTheme="minorHAnsi" w:eastAsia="Calibri" w:hAnsiTheme="minorHAnsi" w:cstheme="minorHAnsi"/>
          <w:sz w:val="24"/>
          <w:szCs w:val="24"/>
          <w:lang w:val="ka-GE"/>
        </w:rPr>
        <w:t>:</w:t>
      </w:r>
    </w:p>
    <w:p w14:paraId="2742504B" w14:textId="0F6F615B" w:rsidR="00010EDD" w:rsidRDefault="00C05EE3" w:rsidP="00010EDD">
      <w:pPr>
        <w:pStyle w:val="ListParagraph"/>
        <w:numPr>
          <w:ilvl w:val="0"/>
          <w:numId w:val="19"/>
        </w:numPr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ბიუჯეტი</w:t>
      </w:r>
      <w:r w:rsidR="00010EDD">
        <w:rPr>
          <w:rFonts w:asciiTheme="minorHAnsi" w:eastAsia="Calibri" w:hAnsiTheme="minorHAnsi" w:cstheme="minorHAnsi"/>
          <w:sz w:val="24"/>
          <w:szCs w:val="24"/>
          <w:lang w:val="ka-GE"/>
        </w:rPr>
        <w:t>ს მაქხიმალური ოდენობა</w:t>
      </w: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არ აღემატება 140, 000 ლარს. </w:t>
      </w:r>
    </w:p>
    <w:p w14:paraId="374EC004" w14:textId="77777777" w:rsidR="00010EDD" w:rsidRDefault="00010EDD" w:rsidP="00010EDD">
      <w:pPr>
        <w:pStyle w:val="ListParagraph"/>
        <w:numPr>
          <w:ilvl w:val="0"/>
          <w:numId w:val="19"/>
        </w:numPr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  <w:r>
        <w:rPr>
          <w:rFonts w:asciiTheme="minorHAnsi" w:eastAsia="Calibri" w:hAnsiTheme="minorHAnsi" w:cstheme="minorHAnsi"/>
          <w:sz w:val="24"/>
          <w:szCs w:val="24"/>
          <w:lang w:val="ka-GE"/>
        </w:rPr>
        <w:t>მინიმალური ბიუჯეტი არ იქნება 70 000 ლარზე ნაკლები.</w:t>
      </w:r>
    </w:p>
    <w:p w14:paraId="7C40AC6D" w14:textId="3011D615" w:rsidR="00607FAC" w:rsidRDefault="00C05EE3" w:rsidP="00010EDD">
      <w:pPr>
        <w:pStyle w:val="ListParagraph"/>
        <w:numPr>
          <w:ilvl w:val="0"/>
          <w:numId w:val="19"/>
        </w:numPr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წარმოდგენილი პროექტის განხორციელების </w:t>
      </w:r>
      <w:r w:rsidR="006754E6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მაქსიმალური </w:t>
      </w: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ხანგრძლივობა</w:t>
      </w:r>
      <w:r w:rsidR="006754E6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შეიძლება იყოს</w:t>
      </w: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12 თვე.</w:t>
      </w:r>
    </w:p>
    <w:p w14:paraId="05614741" w14:textId="77777777" w:rsidR="0091333F" w:rsidRPr="0091333F" w:rsidRDefault="0091333F" w:rsidP="0091333F">
      <w:pPr>
        <w:pStyle w:val="ListParagraph"/>
        <w:ind w:left="0"/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</w:p>
    <w:p w14:paraId="2A76D4E9" w14:textId="17DBA00A" w:rsidR="00010EDD" w:rsidRDefault="00010EDD" w:rsidP="00607FAC">
      <w:pPr>
        <w:pStyle w:val="ListParagraph"/>
        <w:ind w:left="0"/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  <w:r>
        <w:rPr>
          <w:rFonts w:asciiTheme="minorHAnsi" w:eastAsia="Calibri" w:hAnsiTheme="minorHAnsi" w:cstheme="minorHAnsi"/>
          <w:sz w:val="24"/>
          <w:szCs w:val="24"/>
          <w:lang w:val="ka-GE"/>
        </w:rPr>
        <w:t>წარმოდგენილი განაცხადის ბიუჯეტის შემუშშავებისას გთხოვთ, გაითვალისწინოთ თქვენი ორგანიზაციის ბიუჯეტის მართვის არსებული გამოცდილება!</w:t>
      </w:r>
    </w:p>
    <w:p w14:paraId="5823DC24" w14:textId="326D1EA3" w:rsidR="00607FAC" w:rsidRDefault="00D721E8" w:rsidP="00D721E8">
      <w:pPr>
        <w:pStyle w:val="ListParagraph"/>
        <w:ind w:left="0"/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  <w:r>
        <w:rPr>
          <w:rFonts w:asciiTheme="minorHAnsi" w:eastAsia="Calibri" w:hAnsiTheme="minorHAnsi" w:cstheme="minorHAnsi"/>
          <w:sz w:val="24"/>
          <w:szCs w:val="24"/>
          <w:lang w:val="ka-GE"/>
        </w:rPr>
        <w:lastRenderedPageBreak/>
        <w:t>აღნიშნული საგრანტო კონკურსის ფ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არგლებში გა</w:t>
      </w:r>
      <w:r w:rsidR="00A56DAF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საცემი თანხის ჯამური ოდენობა შეადგენს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დაახლოები</w:t>
      </w:r>
      <w:r w:rsidR="006754E6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თ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  <w:lang w:val="ka-GE"/>
        </w:rPr>
        <w:t>70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0, 000</w:t>
      </w:r>
      <w:r w:rsidR="00A56DAF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ლარ</w:t>
      </w:r>
      <w:r w:rsidR="00A56DAF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ს</w:t>
      </w:r>
      <w:r w:rsidR="00B13E2A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. </w:t>
      </w:r>
    </w:p>
    <w:p w14:paraId="4936A222" w14:textId="77777777" w:rsidR="0091333F" w:rsidRPr="0091333F" w:rsidRDefault="0091333F" w:rsidP="00607FAC">
      <w:pPr>
        <w:pStyle w:val="ListParagraph"/>
        <w:ind w:left="0"/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</w:p>
    <w:p w14:paraId="72C1255F" w14:textId="77777777" w:rsidR="00607FAC" w:rsidRPr="00865EE1" w:rsidRDefault="00607FAC" w:rsidP="00607FAC">
      <w:pPr>
        <w:pStyle w:val="ListParagraph"/>
        <w:ind w:left="0"/>
        <w:jc w:val="both"/>
        <w:rPr>
          <w:rFonts w:eastAsia="Sylfaen" w:cs="Calibri"/>
          <w:sz w:val="24"/>
          <w:szCs w:val="24"/>
          <w:lang w:val="en"/>
        </w:rPr>
      </w:pPr>
    </w:p>
    <w:p w14:paraId="76C3949C" w14:textId="76EF47A4" w:rsidR="00607FAC" w:rsidRPr="009F067E" w:rsidRDefault="009458C2" w:rsidP="00607FAC">
      <w:pPr>
        <w:pStyle w:val="ListParagraph"/>
        <w:ind w:left="0"/>
        <w:jc w:val="both"/>
        <w:rPr>
          <w:rFonts w:cs="Calibri"/>
          <w:b/>
          <w:bCs/>
          <w:color w:val="C45911" w:themeColor="accent2" w:themeShade="BF"/>
          <w:sz w:val="24"/>
          <w:szCs w:val="24"/>
          <w:lang w:val="ka-GE" w:eastAsia="en-GB"/>
        </w:rPr>
      </w:pPr>
      <w:r>
        <w:rPr>
          <w:rFonts w:cs="Calibri"/>
          <w:b/>
          <w:bCs/>
          <w:color w:val="C45911" w:themeColor="accent2" w:themeShade="BF"/>
          <w:sz w:val="24"/>
          <w:szCs w:val="24"/>
          <w:lang w:val="ka-GE" w:eastAsia="en-GB"/>
        </w:rPr>
        <w:t>დაუშვებელი ხარჯები</w:t>
      </w:r>
      <w:r w:rsidR="00607FAC" w:rsidRPr="009F067E">
        <w:rPr>
          <w:rFonts w:cs="Calibri"/>
          <w:b/>
          <w:bCs/>
          <w:color w:val="C45911" w:themeColor="accent2" w:themeShade="BF"/>
          <w:sz w:val="24"/>
          <w:szCs w:val="24"/>
          <w:lang w:val="ka-GE" w:eastAsia="en-GB"/>
        </w:rPr>
        <w:t>:</w:t>
      </w:r>
    </w:p>
    <w:p w14:paraId="4829227A" w14:textId="77777777" w:rsidR="00607FAC" w:rsidRPr="00865EE1" w:rsidRDefault="00607FAC" w:rsidP="00607FAC">
      <w:pPr>
        <w:pStyle w:val="ListParagraph"/>
        <w:ind w:left="0"/>
        <w:jc w:val="both"/>
        <w:rPr>
          <w:rFonts w:eastAsia="Sylfaen" w:cs="Calibri"/>
          <w:sz w:val="24"/>
          <w:szCs w:val="24"/>
          <w:lang w:val="en"/>
        </w:rPr>
      </w:pPr>
    </w:p>
    <w:p w14:paraId="6D1C7B42" w14:textId="38071A4A" w:rsidR="00607FAC" w:rsidRPr="0091333F" w:rsidRDefault="009458C2" w:rsidP="00607FAC">
      <w:pPr>
        <w:pStyle w:val="ListParagraph"/>
        <w:ind w:left="0"/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წარმოდგენილი ბიუჯეტი </w:t>
      </w:r>
      <w:r w:rsidR="005F7125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სრულ </w:t>
      </w: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თანხვედრაში უნდა იყოს საპროექტო განაცხადში აღწერილ </w:t>
      </w:r>
      <w:r w:rsidR="005F7125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საქმიანო</w:t>
      </w:r>
      <w:r w:rsidR="007F6819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ბებ</w:t>
      </w:r>
      <w:r w:rsidR="005F7125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თან</w:t>
      </w:r>
      <w:r w:rsidR="007F6819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. </w:t>
      </w:r>
      <w:r w:rsidR="005F7125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აღნიშნული </w:t>
      </w:r>
      <w:r w:rsidR="00D721E8">
        <w:rPr>
          <w:rFonts w:asciiTheme="minorHAnsi" w:eastAsia="Calibri" w:hAnsiTheme="minorHAnsi" w:cstheme="minorHAnsi"/>
          <w:sz w:val="24"/>
          <w:szCs w:val="24"/>
          <w:lang w:val="ka-GE"/>
        </w:rPr>
        <w:t>საგრანტო კონკურსი</w:t>
      </w:r>
      <w:r w:rsidR="005F7125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დაუშვებლად მიიჩნევს </w:t>
      </w:r>
      <w:r w:rsidR="00064AD3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</w:t>
      </w:r>
      <w:r w:rsidR="005F7125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ხარჯებს</w:t>
      </w:r>
      <w:r w:rsidR="007F6819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:</w:t>
      </w:r>
    </w:p>
    <w:p w14:paraId="78B1841D" w14:textId="77777777" w:rsidR="00607FAC" w:rsidRPr="0091333F" w:rsidRDefault="00607FAC" w:rsidP="00607FAC">
      <w:pPr>
        <w:pStyle w:val="ListParagraph"/>
        <w:ind w:left="0"/>
        <w:jc w:val="both"/>
        <w:rPr>
          <w:rFonts w:asciiTheme="minorHAnsi" w:eastAsia="Calibri" w:hAnsiTheme="minorHAnsi" w:cstheme="minorHAnsi"/>
          <w:sz w:val="24"/>
          <w:szCs w:val="24"/>
          <w:lang w:val="ka-GE"/>
        </w:rPr>
      </w:pPr>
    </w:p>
    <w:p w14:paraId="52F8ADC8" w14:textId="5B30920D" w:rsidR="00607FAC" w:rsidRPr="0091333F" w:rsidRDefault="007F6819" w:rsidP="00607FAC">
      <w:pPr>
        <w:pStyle w:val="ListParagraph"/>
        <w:numPr>
          <w:ilvl w:val="0"/>
          <w:numId w:val="5"/>
        </w:numPr>
        <w:shd w:val="clear" w:color="auto" w:fill="FFFFFF"/>
        <w:spacing w:line="240" w:lineRule="atLeast"/>
        <w:rPr>
          <w:rFonts w:asciiTheme="minorHAnsi" w:eastAsia="Calibri" w:hAnsiTheme="minorHAnsi" w:cstheme="minorHAnsi"/>
          <w:sz w:val="24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უძრავი ქონების ან მიწის ნაკ</w:t>
      </w:r>
      <w:r w:rsidR="006754E6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ვ</w:t>
      </w: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ეთის შე</w:t>
      </w:r>
      <w:r w:rsidR="005F7125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საძენად</w:t>
      </w:r>
    </w:p>
    <w:p w14:paraId="292FC665" w14:textId="0B8766B0" w:rsidR="00607FAC" w:rsidRPr="0091333F" w:rsidRDefault="007F6819" w:rsidP="00607FA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240" w:lineRule="atLeast"/>
        <w:rPr>
          <w:rFonts w:asciiTheme="minorHAnsi" w:eastAsia="Calibri" w:hAnsiTheme="minorHAnsi" w:cstheme="minorHAnsi"/>
          <w:lang w:val="ka-GE"/>
        </w:rPr>
      </w:pPr>
      <w:r w:rsidRPr="0091333F">
        <w:rPr>
          <w:rFonts w:asciiTheme="minorHAnsi" w:eastAsia="Calibri" w:hAnsiTheme="minorHAnsi" w:cstheme="minorHAnsi"/>
          <w:lang w:val="ka-GE"/>
        </w:rPr>
        <w:t>პოლიტიკური და რელიგიური ღონისძიებე</w:t>
      </w:r>
      <w:r w:rsidR="005F7125" w:rsidRPr="0091333F">
        <w:rPr>
          <w:rFonts w:asciiTheme="minorHAnsi" w:eastAsia="Calibri" w:hAnsiTheme="minorHAnsi" w:cstheme="minorHAnsi"/>
          <w:lang w:val="ka-GE"/>
        </w:rPr>
        <w:t>ბისათვის</w:t>
      </w:r>
    </w:p>
    <w:p w14:paraId="715E7556" w14:textId="0F119342" w:rsidR="00607FAC" w:rsidRPr="0091333F" w:rsidRDefault="007F6819" w:rsidP="00607FAC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 w:line="240" w:lineRule="atLeast"/>
        <w:rPr>
          <w:rFonts w:asciiTheme="minorHAnsi" w:eastAsia="Calibri" w:hAnsiTheme="minorHAnsi" w:cstheme="minorHAnsi"/>
          <w:lang w:val="ka-GE"/>
        </w:rPr>
      </w:pPr>
      <w:r w:rsidRPr="0091333F">
        <w:rPr>
          <w:rFonts w:asciiTheme="minorHAnsi" w:eastAsia="Calibri" w:hAnsiTheme="minorHAnsi" w:cstheme="minorHAnsi"/>
          <w:lang w:val="ka-GE"/>
        </w:rPr>
        <w:t>გარემო</w:t>
      </w:r>
      <w:r w:rsidR="00064AD3" w:rsidRPr="0091333F">
        <w:rPr>
          <w:rFonts w:asciiTheme="minorHAnsi" w:eastAsia="Calibri" w:hAnsiTheme="minorHAnsi" w:cstheme="minorHAnsi"/>
          <w:lang w:val="ka-GE"/>
        </w:rPr>
        <w:t xml:space="preserve">ზე მავნე ზეგავლენის მომხდენი </w:t>
      </w:r>
      <w:r w:rsidRPr="0091333F">
        <w:rPr>
          <w:rFonts w:asciiTheme="minorHAnsi" w:eastAsia="Calibri" w:hAnsiTheme="minorHAnsi" w:cstheme="minorHAnsi"/>
          <w:lang w:val="ka-GE"/>
        </w:rPr>
        <w:t>პროექტებ</w:t>
      </w:r>
      <w:r w:rsidR="00064AD3" w:rsidRPr="0091333F">
        <w:rPr>
          <w:rFonts w:asciiTheme="minorHAnsi" w:eastAsia="Calibri" w:hAnsiTheme="minorHAnsi" w:cstheme="minorHAnsi"/>
          <w:lang w:val="ka-GE"/>
        </w:rPr>
        <w:t>ი</w:t>
      </w:r>
      <w:r w:rsidR="005F7125" w:rsidRPr="0091333F">
        <w:rPr>
          <w:rFonts w:asciiTheme="minorHAnsi" w:eastAsia="Calibri" w:hAnsiTheme="minorHAnsi" w:cstheme="minorHAnsi"/>
          <w:lang w:val="ka-GE"/>
        </w:rPr>
        <w:t>ს</w:t>
      </w:r>
      <w:r w:rsidR="00064AD3" w:rsidRPr="0091333F">
        <w:rPr>
          <w:rFonts w:asciiTheme="minorHAnsi" w:eastAsia="Calibri" w:hAnsiTheme="minorHAnsi" w:cstheme="minorHAnsi"/>
          <w:lang w:val="ka-GE"/>
        </w:rPr>
        <w:t>ათვის</w:t>
      </w:r>
    </w:p>
    <w:p w14:paraId="512D6FED" w14:textId="25550232" w:rsidR="00607FAC" w:rsidRDefault="007F6819" w:rsidP="00607FA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  <w:lang w:val="ka-GE" w:eastAsia="en-US"/>
        </w:rPr>
      </w:pPr>
      <w:r w:rsidRPr="0091333F">
        <w:rPr>
          <w:rFonts w:asciiTheme="minorHAnsi" w:eastAsia="Calibri" w:hAnsiTheme="minorHAnsi" w:cstheme="minorHAnsi"/>
          <w:szCs w:val="24"/>
          <w:lang w:val="ka-GE" w:eastAsia="en-US"/>
        </w:rPr>
        <w:t xml:space="preserve">არსებული </w:t>
      </w:r>
      <w:r w:rsidR="005F7125" w:rsidRPr="0091333F">
        <w:rPr>
          <w:rFonts w:asciiTheme="minorHAnsi" w:eastAsia="Calibri" w:hAnsiTheme="minorHAnsi" w:cstheme="minorHAnsi"/>
          <w:szCs w:val="24"/>
          <w:lang w:val="ka-GE" w:eastAsia="en-US"/>
        </w:rPr>
        <w:t>საქმიანობებ</w:t>
      </w:r>
      <w:r w:rsidR="00BA5B69" w:rsidRPr="0091333F">
        <w:rPr>
          <w:rFonts w:asciiTheme="minorHAnsi" w:eastAsia="Calibri" w:hAnsiTheme="minorHAnsi" w:cstheme="minorHAnsi"/>
          <w:szCs w:val="24"/>
          <w:lang w:val="ka-GE" w:eastAsia="en-US"/>
        </w:rPr>
        <w:t>ი</w:t>
      </w:r>
      <w:r w:rsidR="005F7125" w:rsidRPr="0091333F">
        <w:rPr>
          <w:rFonts w:asciiTheme="minorHAnsi" w:eastAsia="Calibri" w:hAnsiTheme="minorHAnsi" w:cstheme="minorHAnsi"/>
          <w:szCs w:val="24"/>
          <w:lang w:val="ka-GE" w:eastAsia="en-US"/>
        </w:rPr>
        <w:t>ს</w:t>
      </w:r>
      <w:r w:rsidR="00BA5B69" w:rsidRPr="0091333F">
        <w:rPr>
          <w:rFonts w:asciiTheme="minorHAnsi" w:eastAsia="Calibri" w:hAnsiTheme="minorHAnsi" w:cstheme="minorHAnsi"/>
          <w:szCs w:val="24"/>
          <w:lang w:val="ka-GE" w:eastAsia="en-US"/>
        </w:rPr>
        <w:t>თვის</w:t>
      </w:r>
      <w:r w:rsidR="005F7125" w:rsidRPr="0091333F">
        <w:rPr>
          <w:rFonts w:asciiTheme="minorHAnsi" w:eastAsia="Calibri" w:hAnsiTheme="minorHAnsi" w:cstheme="minorHAnsi"/>
          <w:szCs w:val="24"/>
          <w:lang w:val="ka-GE" w:eastAsia="en-US"/>
        </w:rPr>
        <w:t xml:space="preserve"> (საგრანტო ხელშეკრულებაზე ხელის მოწერ</w:t>
      </w:r>
      <w:r w:rsidR="00817DC6" w:rsidRPr="0091333F">
        <w:rPr>
          <w:rFonts w:asciiTheme="minorHAnsi" w:eastAsia="Calibri" w:hAnsiTheme="minorHAnsi" w:cstheme="minorHAnsi"/>
          <w:szCs w:val="24"/>
          <w:lang w:val="ka-GE" w:eastAsia="en-US"/>
        </w:rPr>
        <w:t>ამდე პერიოდში</w:t>
      </w:r>
      <w:r w:rsidR="005F7125" w:rsidRPr="0091333F">
        <w:rPr>
          <w:rFonts w:asciiTheme="minorHAnsi" w:eastAsia="Calibri" w:hAnsiTheme="minorHAnsi" w:cstheme="minorHAnsi"/>
          <w:szCs w:val="24"/>
          <w:lang w:val="ka-GE" w:eastAsia="en-US"/>
        </w:rPr>
        <w:t xml:space="preserve"> </w:t>
      </w:r>
      <w:r w:rsidR="00817DC6" w:rsidRPr="0091333F">
        <w:rPr>
          <w:rFonts w:asciiTheme="minorHAnsi" w:eastAsia="Calibri" w:hAnsiTheme="minorHAnsi" w:cstheme="minorHAnsi"/>
          <w:szCs w:val="24"/>
          <w:lang w:val="ka-GE" w:eastAsia="en-US"/>
        </w:rPr>
        <w:t xml:space="preserve">განხორციელებული საქმიანონენის </w:t>
      </w:r>
      <w:r w:rsidR="005F7125" w:rsidRPr="0091333F">
        <w:rPr>
          <w:rFonts w:asciiTheme="minorHAnsi" w:eastAsia="Calibri" w:hAnsiTheme="minorHAnsi" w:cstheme="minorHAnsi"/>
          <w:szCs w:val="24"/>
          <w:lang w:val="ka-GE" w:eastAsia="en-US"/>
        </w:rPr>
        <w:t>ხარჯები</w:t>
      </w:r>
      <w:r w:rsidR="00817DC6" w:rsidRPr="0091333F">
        <w:rPr>
          <w:rFonts w:asciiTheme="minorHAnsi" w:eastAsia="Calibri" w:hAnsiTheme="minorHAnsi" w:cstheme="minorHAnsi"/>
          <w:szCs w:val="24"/>
          <w:lang w:val="ka-GE" w:eastAsia="en-US"/>
        </w:rPr>
        <w:t>)</w:t>
      </w:r>
    </w:p>
    <w:p w14:paraId="4942057D" w14:textId="7551EF41" w:rsidR="00D721E8" w:rsidRPr="0091333F" w:rsidRDefault="00D721E8" w:rsidP="00607FA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  <w:lang w:val="ka-GE" w:eastAsia="en-US"/>
        </w:rPr>
      </w:pPr>
      <w:r>
        <w:rPr>
          <w:rFonts w:asciiTheme="minorHAnsi" w:eastAsia="Calibri" w:hAnsiTheme="minorHAnsi" w:cstheme="minorHAnsi"/>
          <w:szCs w:val="24"/>
          <w:lang w:val="ka-GE" w:eastAsia="en-US"/>
        </w:rPr>
        <w:t>ქვე-გრანტის გაცემა</w:t>
      </w:r>
    </w:p>
    <w:p w14:paraId="572BB0DC" w14:textId="0933E283" w:rsidR="00607FAC" w:rsidRDefault="00607FAC" w:rsidP="00607FAC">
      <w:pPr>
        <w:pStyle w:val="ListParagraph"/>
        <w:jc w:val="both"/>
        <w:rPr>
          <w:rFonts w:cs="Calibri"/>
        </w:rPr>
      </w:pPr>
    </w:p>
    <w:p w14:paraId="26856D1F" w14:textId="77777777" w:rsidR="00F62EBB" w:rsidRDefault="00F62EBB" w:rsidP="00607FAC">
      <w:pPr>
        <w:pStyle w:val="ListParagraph"/>
        <w:jc w:val="both"/>
        <w:rPr>
          <w:rFonts w:cs="Calibri"/>
        </w:rPr>
      </w:pPr>
    </w:p>
    <w:p w14:paraId="5E1C7836" w14:textId="77777777" w:rsidR="003B72D2" w:rsidRPr="00865EE1" w:rsidRDefault="003B72D2" w:rsidP="00607FAC">
      <w:pPr>
        <w:pStyle w:val="ListParagraph"/>
        <w:jc w:val="both"/>
        <w:rPr>
          <w:rFonts w:cs="Calibri"/>
        </w:rPr>
      </w:pPr>
    </w:p>
    <w:p w14:paraId="422CD8FD" w14:textId="3589A928" w:rsidR="00607FAC" w:rsidRDefault="00607FAC" w:rsidP="00607FAC">
      <w:pPr>
        <w:pStyle w:val="ListParagraph"/>
        <w:ind w:left="0"/>
        <w:jc w:val="both"/>
        <w:rPr>
          <w:rFonts w:eastAsia="Sylfaen" w:cs="Calibri"/>
          <w:sz w:val="24"/>
          <w:szCs w:val="24"/>
        </w:rPr>
      </w:pPr>
    </w:p>
    <w:p w14:paraId="7D2B2CA8" w14:textId="3F1F9DBD" w:rsidR="00BC24E2" w:rsidRPr="003B72D2" w:rsidRDefault="00817DC6" w:rsidP="003B72D2">
      <w:pPr>
        <w:pStyle w:val="Heading1"/>
        <w:rPr>
          <w:rFonts w:eastAsia="Sylfaen" w:cs="Calibri"/>
          <w:b/>
          <w:bCs/>
          <w:color w:val="C45911" w:themeColor="accent2" w:themeShade="BF"/>
          <w:sz w:val="28"/>
          <w:szCs w:val="22"/>
          <w:lang w:val="fr-FR"/>
        </w:rPr>
      </w:pPr>
      <w:bookmarkStart w:id="16" w:name="_Toc46165603"/>
      <w:r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>საგრანტო განაცხადის წარგდენის პროცესი</w:t>
      </w:r>
      <w:bookmarkEnd w:id="16"/>
    </w:p>
    <w:p w14:paraId="38E8A551" w14:textId="77777777" w:rsidR="006D1964" w:rsidRPr="003B72D2" w:rsidRDefault="006D1964" w:rsidP="006D1964">
      <w:pPr>
        <w:jc w:val="both"/>
        <w:rPr>
          <w:rFonts w:cs="Calibri"/>
          <w:lang w:val="fr-FR"/>
        </w:rPr>
      </w:pPr>
    </w:p>
    <w:p w14:paraId="22FF32EA" w14:textId="52F3DC28" w:rsidR="00817DC6" w:rsidRPr="0091333F" w:rsidRDefault="00817DC6" w:rsidP="00817DC6">
      <w:pPr>
        <w:jc w:val="both"/>
        <w:rPr>
          <w:rFonts w:asciiTheme="minorHAnsi" w:hAnsiTheme="minorHAnsi" w:cstheme="minorHAnsi"/>
          <w:szCs w:val="24"/>
          <w:lang w:val="ka-GE"/>
        </w:rPr>
      </w:pPr>
      <w:r w:rsidRPr="0091333F">
        <w:rPr>
          <w:rFonts w:asciiTheme="minorHAnsi" w:hAnsiTheme="minorHAnsi" w:cstheme="minorHAnsi"/>
          <w:szCs w:val="24"/>
          <w:lang w:val="ka-GE"/>
        </w:rPr>
        <w:t>საგრანტო კონკურსში</w:t>
      </w:r>
      <w:r w:rsidR="006751A3">
        <w:rPr>
          <w:rFonts w:asciiTheme="minorHAnsi" w:hAnsiTheme="minorHAnsi" w:cstheme="minorHAnsi"/>
          <w:szCs w:val="24"/>
          <w:lang w:val="ka-GE"/>
        </w:rPr>
        <w:t xml:space="preserve"> მონაწილეობისათვის</w:t>
      </w:r>
      <w:r w:rsidRPr="0091333F">
        <w:rPr>
          <w:rFonts w:asciiTheme="minorHAnsi" w:hAnsiTheme="minorHAnsi" w:cstheme="minorHAnsi"/>
          <w:szCs w:val="24"/>
          <w:lang w:val="ka-GE"/>
        </w:rPr>
        <w:t xml:space="preserve"> განმცხადებელმა უნდა წარმოადგინოს:</w:t>
      </w:r>
    </w:p>
    <w:p w14:paraId="26651971" w14:textId="77777777" w:rsidR="00B412B1" w:rsidRPr="0091333F" w:rsidRDefault="00B412B1" w:rsidP="00BC24E2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  <w:lang w:val="fr-FR"/>
        </w:rPr>
      </w:pPr>
    </w:p>
    <w:p w14:paraId="01B3200C" w14:textId="042D4133" w:rsidR="00B412B1" w:rsidRPr="0091333F" w:rsidRDefault="00817DC6" w:rsidP="00B412B1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და</w:t>
      </w:r>
      <w:r w:rsidR="006754E6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ნ</w:t>
      </w: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ართი 1- საგრანტო განაცხადის ფორმა.</w:t>
      </w:r>
    </w:p>
    <w:p w14:paraId="0C40D2C7" w14:textId="2581BEFC" w:rsidR="00B412B1" w:rsidRPr="0091333F" w:rsidRDefault="00817DC6" w:rsidP="00B412B1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და</w:t>
      </w:r>
      <w:r w:rsidR="006754E6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ნ</w:t>
      </w: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ართი 2 - ბიუჯეტის ფორმა</w:t>
      </w:r>
    </w:p>
    <w:p w14:paraId="137052D3" w14:textId="030E0A43" w:rsidR="00061C14" w:rsidRPr="0091333F" w:rsidRDefault="00817DC6" w:rsidP="00B412B1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ორგანიზაციის რეგისტრაციის დამადასტურებელი დოკუმენტი</w:t>
      </w:r>
    </w:p>
    <w:p w14:paraId="6E0CC35C" w14:textId="0A5B9B51" w:rsidR="00061C14" w:rsidRPr="0091333F" w:rsidRDefault="00817DC6" w:rsidP="00B412B1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ორგანიზაციის წესდება</w:t>
      </w:r>
      <w:r w:rsidR="0034607D">
        <w:rPr>
          <w:rFonts w:asciiTheme="minorHAnsi" w:eastAsia="Calibri" w:hAnsiTheme="minorHAnsi" w:cstheme="minorHAnsi"/>
          <w:sz w:val="24"/>
          <w:szCs w:val="24"/>
          <w:lang w:val="ka-GE"/>
        </w:rPr>
        <w:t>.</w:t>
      </w:r>
    </w:p>
    <w:p w14:paraId="4BEF5E88" w14:textId="17B8746D" w:rsidR="00F62EBB" w:rsidRPr="0091333F" w:rsidRDefault="00825934" w:rsidP="00B412B1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bookmarkStart w:id="17" w:name="_Hlk52639041"/>
      <w:r>
        <w:rPr>
          <w:rFonts w:asciiTheme="minorHAnsi" w:eastAsia="Calibri" w:hAnsiTheme="minorHAnsi" w:cstheme="minorHAnsi"/>
          <w:sz w:val="24"/>
          <w:szCs w:val="24"/>
          <w:lang w:val="ka-GE"/>
        </w:rPr>
        <w:t>გასული</w:t>
      </w:r>
      <w:r w:rsidR="002E2348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2 წლის განმავლობაში</w:t>
      </w:r>
      <w:r w:rsidR="006E16E7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, </w:t>
      </w:r>
      <w:r w:rsidR="006751A3">
        <w:rPr>
          <w:rFonts w:asciiTheme="minorHAnsi" w:eastAsia="Calibri" w:hAnsiTheme="minorHAnsi" w:cstheme="minorHAnsi"/>
          <w:sz w:val="24"/>
          <w:szCs w:val="24"/>
          <w:lang w:val="ka-GE"/>
        </w:rPr>
        <w:t>ორგანიზაციის მიერ</w:t>
      </w:r>
      <w:r w:rsidR="006E16E7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 </w:t>
      </w:r>
      <w:r w:rsidR="002E2348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განხორციელებული </w:t>
      </w:r>
      <w:r w:rsidR="0034607D">
        <w:rPr>
          <w:rFonts w:asciiTheme="minorHAnsi" w:eastAsia="Calibri" w:hAnsiTheme="minorHAnsi" w:cstheme="minorHAnsi"/>
          <w:sz w:val="24"/>
          <w:szCs w:val="24"/>
          <w:lang w:val="ka-GE"/>
        </w:rPr>
        <w:t>პროექტების აღრიცხვის ფორმა.</w:t>
      </w:r>
      <w:bookmarkStart w:id="18" w:name="_GoBack"/>
      <w:bookmarkEnd w:id="18"/>
    </w:p>
    <w:bookmarkEnd w:id="17"/>
    <w:p w14:paraId="7EF2F5AC" w14:textId="1B2262CE" w:rsidR="00B412B1" w:rsidRPr="0034607D" w:rsidRDefault="00817DC6" w:rsidP="00B412B1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 xml:space="preserve">პროექტის განმახორციელებელი გუნდის წევრების </w:t>
      </w:r>
      <w:r w:rsidR="004B2330" w:rsidRPr="0091333F">
        <w:rPr>
          <w:rFonts w:asciiTheme="minorHAnsi" w:eastAsia="Calibri" w:hAnsiTheme="minorHAnsi" w:cstheme="minorHAnsi"/>
          <w:sz w:val="24"/>
          <w:szCs w:val="24"/>
          <w:lang w:val="ka-GE"/>
        </w:rPr>
        <w:t>რეზიუმეები</w:t>
      </w:r>
      <w:r w:rsidR="0034607D">
        <w:rPr>
          <w:rFonts w:asciiTheme="minorHAnsi" w:eastAsia="Calibri" w:hAnsiTheme="minorHAnsi" w:cstheme="minorHAnsi"/>
          <w:sz w:val="24"/>
          <w:szCs w:val="24"/>
          <w:lang w:val="ka-GE"/>
        </w:rPr>
        <w:t>.</w:t>
      </w:r>
    </w:p>
    <w:p w14:paraId="11353814" w14:textId="77777777" w:rsidR="0034607D" w:rsidRPr="0091333F" w:rsidRDefault="0034607D" w:rsidP="0034607D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308D54CA" w14:textId="7D89634A" w:rsidR="00817DC6" w:rsidRPr="0091333F" w:rsidRDefault="00817DC6" w:rsidP="00BC24E2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  <w:lang w:val="ka-GE"/>
        </w:rPr>
      </w:pPr>
      <w:r w:rsidRPr="0091333F">
        <w:rPr>
          <w:rFonts w:asciiTheme="minorHAnsi" w:eastAsia="Calibri" w:hAnsiTheme="minorHAnsi" w:cstheme="minorHAnsi"/>
          <w:szCs w:val="24"/>
          <w:lang w:val="ka-GE"/>
        </w:rPr>
        <w:t>განაცხადი შეგიძლიათ წარმოადგინოთ ქართულ ან ინგლისურ ენ</w:t>
      </w:r>
      <w:r w:rsidR="004B2330" w:rsidRPr="0091333F">
        <w:rPr>
          <w:rFonts w:asciiTheme="minorHAnsi" w:eastAsia="Calibri" w:hAnsiTheme="minorHAnsi" w:cstheme="minorHAnsi"/>
          <w:szCs w:val="24"/>
          <w:lang w:val="ka-GE"/>
        </w:rPr>
        <w:t>აზ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>ე. ყველა წარმოდგენილი დოკუმენტაცია</w:t>
      </w:r>
      <w:r w:rsidRPr="00E772CA">
        <w:rPr>
          <w:rFonts w:asciiTheme="minorHAnsi" w:eastAsia="Calibri" w:hAnsiTheme="minorHAnsi" w:cstheme="minorHAnsi"/>
          <w:b/>
          <w:bCs/>
          <w:szCs w:val="24"/>
          <w:lang w:val="ka-GE"/>
        </w:rPr>
        <w:t xml:space="preserve"> ხელმოწერილი</w:t>
      </w:r>
      <w:r w:rsidR="004B2330" w:rsidRPr="00E772CA">
        <w:rPr>
          <w:rFonts w:asciiTheme="minorHAnsi" w:eastAsia="Calibri" w:hAnsiTheme="minorHAnsi" w:cstheme="minorHAnsi"/>
          <w:b/>
          <w:bCs/>
          <w:szCs w:val="24"/>
          <w:lang w:val="ka-GE"/>
        </w:rPr>
        <w:t xml:space="preserve"> </w:t>
      </w:r>
      <w:r w:rsidR="004B2330" w:rsidRPr="0091333F">
        <w:rPr>
          <w:rFonts w:asciiTheme="minorHAnsi" w:eastAsia="Calibri" w:hAnsiTheme="minorHAnsi" w:cstheme="minorHAnsi"/>
          <w:szCs w:val="24"/>
          <w:lang w:val="ka-GE"/>
        </w:rPr>
        <w:t xml:space="preserve">უნდა იყოს 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 ორგანიზაციის </w:t>
      </w:r>
      <w:r w:rsidRPr="00E772CA">
        <w:rPr>
          <w:rFonts w:asciiTheme="minorHAnsi" w:eastAsia="Calibri" w:hAnsiTheme="minorHAnsi" w:cstheme="minorHAnsi"/>
          <w:b/>
          <w:bCs/>
          <w:szCs w:val="24"/>
          <w:lang w:val="ka-GE"/>
        </w:rPr>
        <w:t xml:space="preserve">ხელმძღვანელი 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>პირის მიერ</w:t>
      </w:r>
      <w:r w:rsidR="004B2330" w:rsidRPr="0091333F">
        <w:rPr>
          <w:rFonts w:asciiTheme="minorHAnsi" w:eastAsia="Calibri" w:hAnsiTheme="minorHAnsi" w:cstheme="minorHAnsi"/>
          <w:szCs w:val="24"/>
          <w:lang w:val="ka-GE"/>
        </w:rPr>
        <w:t>, დო</w:t>
      </w:r>
      <w:r w:rsidR="006754E6" w:rsidRPr="0091333F">
        <w:rPr>
          <w:rFonts w:asciiTheme="minorHAnsi" w:eastAsia="Calibri" w:hAnsiTheme="minorHAnsi" w:cstheme="minorHAnsi"/>
          <w:szCs w:val="24"/>
          <w:lang w:val="ka-GE"/>
        </w:rPr>
        <w:t>კ</w:t>
      </w:r>
      <w:r w:rsidR="004B2330" w:rsidRPr="0091333F">
        <w:rPr>
          <w:rFonts w:asciiTheme="minorHAnsi" w:eastAsia="Calibri" w:hAnsiTheme="minorHAnsi" w:cstheme="minorHAnsi"/>
          <w:szCs w:val="24"/>
          <w:lang w:val="ka-GE"/>
        </w:rPr>
        <w:t xml:space="preserve">უმენტები მიიღება </w:t>
      </w:r>
      <w:r w:rsidRPr="00E772CA">
        <w:rPr>
          <w:rFonts w:asciiTheme="minorHAnsi" w:eastAsia="Calibri" w:hAnsiTheme="minorHAnsi" w:cstheme="minorHAnsi"/>
          <w:b/>
          <w:bCs/>
          <w:szCs w:val="24"/>
          <w:lang w:val="ka-GE"/>
        </w:rPr>
        <w:t>დასკანერებული, ელექტრონული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 სახით.</w:t>
      </w:r>
    </w:p>
    <w:p w14:paraId="12B65A6A" w14:textId="77777777" w:rsidR="00BC24E2" w:rsidRPr="0091333F" w:rsidRDefault="00BC24E2" w:rsidP="00BC24E2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</w:rPr>
      </w:pPr>
    </w:p>
    <w:p w14:paraId="4F97C6BC" w14:textId="2CA3A8E0" w:rsidR="00BC24E2" w:rsidRPr="00F62EBB" w:rsidRDefault="009126FD" w:rsidP="003B72D2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hAnsiTheme="minorHAnsi" w:cstheme="minorHAnsi"/>
          <w:szCs w:val="24"/>
        </w:rPr>
      </w:pPr>
      <w:bookmarkStart w:id="19" w:name="_Hlk46173543"/>
      <w:r w:rsidRPr="0091333F">
        <w:rPr>
          <w:rFonts w:asciiTheme="minorHAnsi" w:eastAsia="Calibri" w:hAnsiTheme="minorHAnsi" w:cstheme="minorHAnsi"/>
          <w:szCs w:val="24"/>
          <w:lang w:val="ka-GE"/>
        </w:rPr>
        <w:t>საპროექტო განაცხადის ფორმა და შესაბამისი დოკუმენტების</w:t>
      </w:r>
      <w:r w:rsidR="00A85957" w:rsidRPr="0091333F">
        <w:rPr>
          <w:rFonts w:asciiTheme="minorHAnsi" w:eastAsia="Calibri" w:hAnsiTheme="minorHAnsi" w:cstheme="minorHAnsi"/>
          <w:szCs w:val="24"/>
          <w:lang w:val="ka-GE"/>
        </w:rPr>
        <w:t xml:space="preserve"> ნაკრები</w:t>
      </w:r>
      <w:r w:rsidR="00817DC6" w:rsidRPr="0091333F">
        <w:rPr>
          <w:rFonts w:asciiTheme="minorHAnsi" w:eastAsia="Calibri" w:hAnsiTheme="minorHAnsi" w:cstheme="minorHAnsi"/>
          <w:szCs w:val="24"/>
          <w:lang w:val="ka-GE"/>
        </w:rPr>
        <w:t xml:space="preserve"> </w:t>
      </w:r>
      <w:r w:rsidRPr="0091333F">
        <w:rPr>
          <w:rFonts w:asciiTheme="minorHAnsi" w:eastAsia="Calibri" w:hAnsiTheme="minorHAnsi" w:cstheme="minorHAnsi"/>
          <w:szCs w:val="24"/>
          <w:lang w:val="ka-GE"/>
        </w:rPr>
        <w:t xml:space="preserve">უნდა გამოგზავნოთ </w:t>
      </w:r>
      <w:bookmarkEnd w:id="19"/>
      <w:r w:rsidRPr="0091333F">
        <w:rPr>
          <w:rFonts w:asciiTheme="minorHAnsi" w:eastAsia="Calibri" w:hAnsiTheme="minorHAnsi" w:cstheme="minorHAnsi"/>
          <w:szCs w:val="24"/>
          <w:lang w:val="ka-GE"/>
        </w:rPr>
        <w:t>ელ. მისამართზე:</w:t>
      </w:r>
      <w:r w:rsidR="00BC24E2" w:rsidRPr="00F62EBB">
        <w:rPr>
          <w:rFonts w:asciiTheme="minorHAnsi" w:eastAsia="Calibri" w:hAnsiTheme="minorHAnsi" w:cstheme="minorHAnsi"/>
          <w:szCs w:val="24"/>
        </w:rPr>
        <w:t xml:space="preserve"> </w:t>
      </w:r>
      <w:bookmarkStart w:id="20" w:name="_Hlk46173516"/>
      <w:r w:rsidR="00FA6F70">
        <w:fldChar w:fldCharType="begin"/>
      </w:r>
      <w:r w:rsidR="00FA6F70">
        <w:instrText xml:space="preserve"> HYPERLINK "mailto:geo.covid@peopleinneed.cz" </w:instrText>
      </w:r>
      <w:r w:rsidR="00FA6F70">
        <w:fldChar w:fldCharType="separate"/>
      </w:r>
      <w:r w:rsidR="00BC24E2" w:rsidRPr="00F62EBB">
        <w:rPr>
          <w:rStyle w:val="Hyperlink"/>
          <w:rFonts w:asciiTheme="minorHAnsi" w:eastAsia="Calibri" w:hAnsiTheme="minorHAnsi" w:cstheme="minorHAnsi"/>
          <w:szCs w:val="24"/>
        </w:rPr>
        <w:t>geo.covid@peopleinneed.cz</w:t>
      </w:r>
      <w:r w:rsidR="00FA6F70">
        <w:rPr>
          <w:rStyle w:val="Hyperlink"/>
          <w:rFonts w:asciiTheme="minorHAnsi" w:eastAsia="Calibri" w:hAnsiTheme="minorHAnsi" w:cstheme="minorHAnsi"/>
          <w:szCs w:val="24"/>
        </w:rPr>
        <w:fldChar w:fldCharType="end"/>
      </w:r>
      <w:r w:rsidR="00BC24E2" w:rsidRPr="00F62EBB">
        <w:rPr>
          <w:rFonts w:asciiTheme="minorHAnsi" w:eastAsia="Calibri" w:hAnsiTheme="minorHAnsi" w:cstheme="minorHAnsi"/>
          <w:szCs w:val="24"/>
        </w:rPr>
        <w:t xml:space="preserve">   </w:t>
      </w:r>
      <w:bookmarkEnd w:id="20"/>
    </w:p>
    <w:p w14:paraId="0D0DBD94" w14:textId="77777777" w:rsidR="00BC24E2" w:rsidRPr="00F62EBB" w:rsidRDefault="00BC24E2" w:rsidP="00BC24E2">
      <w:pPr>
        <w:pBdr>
          <w:top w:val="nil"/>
          <w:left w:val="nil"/>
          <w:bottom w:val="nil"/>
          <w:right w:val="nil"/>
          <w:between w:val="nil"/>
        </w:pBdr>
        <w:spacing w:line="271" w:lineRule="auto"/>
        <w:jc w:val="both"/>
        <w:rPr>
          <w:rFonts w:asciiTheme="minorHAnsi" w:eastAsia="Calibri" w:hAnsiTheme="minorHAnsi" w:cstheme="minorHAnsi"/>
          <w:szCs w:val="24"/>
        </w:rPr>
      </w:pPr>
    </w:p>
    <w:p w14:paraId="4346E123" w14:textId="636C1C5C" w:rsidR="00607FAC" w:rsidRDefault="009126FD" w:rsidP="003B72D2">
      <w:pPr>
        <w:pStyle w:val="ListParagraph"/>
        <w:ind w:left="0"/>
        <w:rPr>
          <w:rFonts w:asciiTheme="minorHAnsi" w:hAnsiTheme="minorHAnsi" w:cstheme="minorHAnsi"/>
          <w:sz w:val="24"/>
          <w:szCs w:val="24"/>
          <w:lang w:val="ka-GE"/>
        </w:rPr>
      </w:pPr>
      <w:bookmarkStart w:id="21" w:name="_Hlk46173445"/>
      <w:r>
        <w:rPr>
          <w:rFonts w:asciiTheme="minorHAnsi" w:hAnsiTheme="minorHAnsi" w:cstheme="minorHAnsi"/>
          <w:sz w:val="24"/>
          <w:szCs w:val="24"/>
          <w:lang w:val="ka-GE"/>
        </w:rPr>
        <w:t xml:space="preserve">განაცხადის წარდგენის ბოლო ვადაა </w:t>
      </w:r>
      <w:r w:rsidRPr="007F76BC">
        <w:rPr>
          <w:rFonts w:asciiTheme="minorHAnsi" w:hAnsiTheme="minorHAnsi" w:cstheme="minorHAnsi"/>
          <w:b/>
          <w:bCs/>
          <w:sz w:val="24"/>
          <w:szCs w:val="24"/>
          <w:lang w:val="ka-GE"/>
        </w:rPr>
        <w:t xml:space="preserve">2020 წლის </w:t>
      </w:r>
      <w:r w:rsidR="0034607D">
        <w:rPr>
          <w:rFonts w:asciiTheme="minorHAnsi" w:hAnsiTheme="minorHAnsi" w:cstheme="minorHAnsi"/>
          <w:b/>
          <w:bCs/>
          <w:sz w:val="24"/>
          <w:szCs w:val="24"/>
          <w:lang w:val="ka-GE"/>
        </w:rPr>
        <w:t>25 ოქტომბერი</w:t>
      </w:r>
      <w:r w:rsidRPr="007F76BC">
        <w:rPr>
          <w:rFonts w:asciiTheme="minorHAnsi" w:hAnsiTheme="minorHAnsi" w:cstheme="minorHAnsi"/>
          <w:b/>
          <w:bCs/>
          <w:sz w:val="24"/>
          <w:szCs w:val="24"/>
          <w:lang w:val="ka-GE"/>
        </w:rPr>
        <w:t>.</w:t>
      </w:r>
      <w:r w:rsidRPr="007F76BC">
        <w:rPr>
          <w:rFonts w:asciiTheme="minorHAnsi" w:hAnsiTheme="minorHAnsi" w:cstheme="minorHAnsi"/>
          <w:sz w:val="24"/>
          <w:szCs w:val="24"/>
          <w:lang w:val="ka-GE"/>
        </w:rPr>
        <w:t xml:space="preserve">  </w:t>
      </w:r>
      <w:bookmarkEnd w:id="21"/>
      <w:r w:rsidRPr="004B2330">
        <w:rPr>
          <w:rFonts w:asciiTheme="minorHAnsi" w:hAnsiTheme="minorHAnsi" w:cstheme="minorHAnsi"/>
          <w:sz w:val="24"/>
          <w:szCs w:val="24"/>
          <w:lang w:val="ka-GE"/>
        </w:rPr>
        <w:t>არასრული განაცხადის  წარმოდგენის ან დაგვიანებით გამოგზავნის  შემთხვევაში არ</w:t>
      </w:r>
      <w:r w:rsidR="004B2330" w:rsidRPr="004B2330">
        <w:rPr>
          <w:rFonts w:asciiTheme="minorHAnsi" w:hAnsiTheme="minorHAnsi" w:cstheme="minorHAnsi"/>
          <w:sz w:val="24"/>
          <w:szCs w:val="24"/>
          <w:lang w:val="ka-GE"/>
        </w:rPr>
        <w:t xml:space="preserve"> განიხილება</w:t>
      </w:r>
      <w:r w:rsidRPr="004B2330">
        <w:rPr>
          <w:rFonts w:asciiTheme="minorHAnsi" w:hAnsiTheme="minorHAnsi" w:cstheme="minorHAnsi"/>
          <w:sz w:val="24"/>
          <w:szCs w:val="24"/>
          <w:lang w:val="ka-GE"/>
        </w:rPr>
        <w:t xml:space="preserve"> საპროექტო წინადადებ</w:t>
      </w:r>
      <w:r w:rsidR="004B2330" w:rsidRPr="004B2330">
        <w:rPr>
          <w:rFonts w:asciiTheme="minorHAnsi" w:hAnsiTheme="minorHAnsi" w:cstheme="minorHAnsi"/>
          <w:sz w:val="24"/>
          <w:szCs w:val="24"/>
          <w:lang w:val="ka-GE"/>
        </w:rPr>
        <w:t>ა.</w:t>
      </w:r>
    </w:p>
    <w:p w14:paraId="17784842" w14:textId="77777777" w:rsidR="004B2330" w:rsidRPr="009126FD" w:rsidRDefault="004B2330" w:rsidP="003B72D2">
      <w:pPr>
        <w:pStyle w:val="ListParagraph"/>
        <w:ind w:left="0"/>
        <w:rPr>
          <w:rFonts w:asciiTheme="minorHAnsi" w:hAnsiTheme="minorHAnsi" w:cstheme="minorHAnsi"/>
          <w:sz w:val="24"/>
          <w:szCs w:val="24"/>
          <w:lang w:val="ka-GE"/>
        </w:rPr>
      </w:pPr>
    </w:p>
    <w:p w14:paraId="1137E238" w14:textId="020ECDFB" w:rsidR="00607FAC" w:rsidRPr="009F067E" w:rsidRDefault="009126FD" w:rsidP="00607FAC">
      <w:pPr>
        <w:pStyle w:val="ListParagraph"/>
        <w:ind w:left="0"/>
        <w:jc w:val="both"/>
        <w:rPr>
          <w:rFonts w:cs="Calibri"/>
          <w:b/>
          <w:bCs/>
          <w:color w:val="C45911" w:themeColor="accent2" w:themeShade="BF"/>
          <w:sz w:val="24"/>
          <w:szCs w:val="24"/>
          <w:lang w:val="ka-GE" w:eastAsia="en-GB"/>
        </w:rPr>
      </w:pPr>
      <w:r>
        <w:rPr>
          <w:rFonts w:cs="Calibri"/>
          <w:b/>
          <w:bCs/>
          <w:color w:val="C45911" w:themeColor="accent2" w:themeShade="BF"/>
          <w:sz w:val="24"/>
          <w:szCs w:val="24"/>
          <w:lang w:val="ka-GE" w:eastAsia="en-GB"/>
        </w:rPr>
        <w:t>დამატებითი ინფორმაცია</w:t>
      </w:r>
    </w:p>
    <w:p w14:paraId="27EE4467" w14:textId="77777777" w:rsidR="00607FAC" w:rsidRPr="004B2330" w:rsidRDefault="00607FAC" w:rsidP="00607FAC">
      <w:pPr>
        <w:pStyle w:val="ListParagraph"/>
        <w:ind w:left="0"/>
        <w:jc w:val="both"/>
        <w:rPr>
          <w:rFonts w:cs="Calibri"/>
          <w:sz w:val="24"/>
          <w:szCs w:val="24"/>
          <w:lang w:val="ka-GE"/>
        </w:rPr>
      </w:pPr>
    </w:p>
    <w:p w14:paraId="75D31B7D" w14:textId="7E3F9859" w:rsidR="003F35FD" w:rsidRDefault="009126FD" w:rsidP="0091333F">
      <w:pPr>
        <w:pStyle w:val="ListParagraph"/>
        <w:ind w:left="0"/>
        <w:jc w:val="both"/>
        <w:rPr>
          <w:rFonts w:asciiTheme="minorHAnsi" w:hAnsiTheme="minorHAnsi" w:cstheme="minorHAnsi"/>
          <w:sz w:val="24"/>
          <w:szCs w:val="24"/>
          <w:lang w:val="ka-GE"/>
        </w:rPr>
      </w:pPr>
      <w:r w:rsidRPr="004B2330">
        <w:rPr>
          <w:rFonts w:asciiTheme="minorHAnsi" w:hAnsiTheme="minorHAnsi" w:cstheme="minorHAnsi"/>
          <w:sz w:val="24"/>
          <w:szCs w:val="24"/>
          <w:lang w:val="ka-GE"/>
        </w:rPr>
        <w:t>საგრანტო კონკურსში მონაწილეობის მიმღებ</w:t>
      </w:r>
      <w:r w:rsidR="00E772CA">
        <w:rPr>
          <w:rFonts w:asciiTheme="minorHAnsi" w:hAnsiTheme="minorHAnsi" w:cstheme="minorHAnsi"/>
          <w:sz w:val="24"/>
          <w:szCs w:val="24"/>
          <w:lang w:val="ka-GE"/>
        </w:rPr>
        <w:t>ის მსურველ, დ</w:t>
      </w:r>
      <w:r w:rsidRPr="004B2330">
        <w:rPr>
          <w:rFonts w:asciiTheme="minorHAnsi" w:hAnsiTheme="minorHAnsi" w:cstheme="minorHAnsi"/>
          <w:sz w:val="24"/>
          <w:szCs w:val="24"/>
          <w:lang w:val="ka-GE"/>
        </w:rPr>
        <w:t>აინტერესებულ ორგანი</w:t>
      </w:r>
      <w:r w:rsidR="004B2330" w:rsidRPr="004B2330">
        <w:rPr>
          <w:rFonts w:asciiTheme="minorHAnsi" w:hAnsiTheme="minorHAnsi" w:cstheme="minorHAnsi"/>
          <w:sz w:val="24"/>
          <w:szCs w:val="24"/>
          <w:lang w:val="ka-GE"/>
        </w:rPr>
        <w:t>ზ</w:t>
      </w:r>
      <w:r w:rsidRPr="004B2330">
        <w:rPr>
          <w:rFonts w:asciiTheme="minorHAnsi" w:hAnsiTheme="minorHAnsi" w:cstheme="minorHAnsi"/>
          <w:sz w:val="24"/>
          <w:szCs w:val="24"/>
          <w:lang w:val="ka-GE"/>
        </w:rPr>
        <w:t xml:space="preserve">აციებს საშუალება აქვთ </w:t>
      </w:r>
      <w:r w:rsidR="003F35FD" w:rsidRPr="004B2330">
        <w:rPr>
          <w:rFonts w:asciiTheme="minorHAnsi" w:hAnsiTheme="minorHAnsi" w:cstheme="minorHAnsi"/>
          <w:sz w:val="24"/>
          <w:szCs w:val="24"/>
          <w:lang w:val="ka-GE"/>
        </w:rPr>
        <w:t xml:space="preserve">2020 </w:t>
      </w:r>
      <w:r w:rsidR="003F35FD" w:rsidRPr="003F35FD">
        <w:rPr>
          <w:rFonts w:asciiTheme="minorHAnsi" w:hAnsiTheme="minorHAnsi" w:cstheme="minorHAnsi"/>
          <w:sz w:val="24"/>
          <w:szCs w:val="24"/>
          <w:lang w:val="ka-GE"/>
        </w:rPr>
        <w:t>წლის</w:t>
      </w:r>
      <w:r w:rsidR="003F35FD" w:rsidRPr="003F35FD">
        <w:rPr>
          <w:rFonts w:cs="Calibri"/>
          <w:sz w:val="24"/>
          <w:szCs w:val="24"/>
          <w:lang w:val="ka-GE"/>
        </w:rPr>
        <w:t xml:space="preserve"> </w:t>
      </w:r>
      <w:r w:rsidR="0034607D">
        <w:rPr>
          <w:rFonts w:cs="Calibri"/>
          <w:b/>
          <w:bCs/>
          <w:sz w:val="24"/>
          <w:szCs w:val="24"/>
          <w:lang w:val="ka-GE"/>
        </w:rPr>
        <w:t>15</w:t>
      </w:r>
      <w:r w:rsidR="003F35FD" w:rsidRPr="003F35FD">
        <w:rPr>
          <w:rFonts w:cs="Calibri"/>
          <w:b/>
          <w:bCs/>
          <w:sz w:val="24"/>
          <w:szCs w:val="24"/>
          <w:lang w:val="ka-GE"/>
        </w:rPr>
        <w:t xml:space="preserve"> </w:t>
      </w:r>
      <w:r w:rsidR="0034607D">
        <w:rPr>
          <w:rFonts w:cs="Calibri"/>
          <w:b/>
          <w:bCs/>
          <w:sz w:val="24"/>
          <w:szCs w:val="24"/>
          <w:lang w:val="ka-GE"/>
        </w:rPr>
        <w:t>ოქტომბერს</w:t>
      </w:r>
      <w:r w:rsidR="003F35FD" w:rsidRPr="003F35FD">
        <w:rPr>
          <w:rFonts w:cs="Calibri"/>
          <w:b/>
          <w:bCs/>
          <w:sz w:val="24"/>
          <w:szCs w:val="24"/>
          <w:lang w:val="ka-GE"/>
        </w:rPr>
        <w:t>, 15:00 საათზე</w:t>
      </w:r>
      <w:r w:rsidR="003F35FD">
        <w:rPr>
          <w:rFonts w:cs="Calibri"/>
          <w:b/>
          <w:bCs/>
          <w:sz w:val="24"/>
          <w:szCs w:val="24"/>
          <w:lang w:val="ka-GE"/>
        </w:rPr>
        <w:t xml:space="preserve"> </w:t>
      </w:r>
      <w:r w:rsidRPr="004B2330">
        <w:rPr>
          <w:rFonts w:asciiTheme="minorHAnsi" w:hAnsiTheme="minorHAnsi" w:cstheme="minorHAnsi"/>
          <w:sz w:val="24"/>
          <w:szCs w:val="24"/>
          <w:lang w:val="ka-GE"/>
        </w:rPr>
        <w:t>დაესწრონ ონლაინ საინფორმაციო შეხვედრას</w:t>
      </w:r>
      <w:r w:rsidR="00E772CA">
        <w:rPr>
          <w:rFonts w:asciiTheme="minorHAnsi" w:hAnsiTheme="minorHAnsi" w:cstheme="minorHAnsi"/>
          <w:sz w:val="24"/>
          <w:szCs w:val="24"/>
          <w:lang w:val="ka-GE"/>
        </w:rPr>
        <w:t>ა</w:t>
      </w:r>
      <w:r w:rsidRPr="004B2330">
        <w:rPr>
          <w:rFonts w:asciiTheme="minorHAnsi" w:hAnsiTheme="minorHAnsi" w:cstheme="minorHAnsi"/>
          <w:sz w:val="24"/>
          <w:szCs w:val="24"/>
          <w:lang w:val="ka-GE"/>
        </w:rPr>
        <w:t xml:space="preserve"> და კითხვა პასუხის სესიას </w:t>
      </w:r>
      <w:proofErr w:type="spellStart"/>
      <w:r w:rsidR="0034607D">
        <w:rPr>
          <w:rFonts w:cs="Calibri"/>
          <w:sz w:val="24"/>
          <w:szCs w:val="24"/>
          <w:lang w:val="en-US"/>
        </w:rPr>
        <w:t>jitsti</w:t>
      </w:r>
      <w:proofErr w:type="spellEnd"/>
      <w:r w:rsidR="0034607D">
        <w:rPr>
          <w:rFonts w:cs="Calibri"/>
          <w:sz w:val="24"/>
          <w:szCs w:val="24"/>
          <w:lang w:val="en-US"/>
        </w:rPr>
        <w:t xml:space="preserve"> meet</w:t>
      </w:r>
      <w:r w:rsidR="003F35FD" w:rsidRPr="003F35FD">
        <w:rPr>
          <w:rFonts w:asciiTheme="minorHAnsi" w:hAnsiTheme="minorHAnsi" w:cstheme="minorHAnsi"/>
          <w:sz w:val="24"/>
          <w:szCs w:val="24"/>
          <w:lang w:val="ka-GE"/>
        </w:rPr>
        <w:t xml:space="preserve"> </w:t>
      </w:r>
      <w:r w:rsidRPr="004B2330">
        <w:rPr>
          <w:rFonts w:asciiTheme="minorHAnsi" w:hAnsiTheme="minorHAnsi" w:cstheme="minorHAnsi"/>
          <w:sz w:val="24"/>
          <w:szCs w:val="24"/>
          <w:lang w:val="ka-GE"/>
        </w:rPr>
        <w:t xml:space="preserve"> პლათფორმის საშუალებით</w:t>
      </w:r>
      <w:r w:rsidR="003F35FD">
        <w:rPr>
          <w:rFonts w:asciiTheme="minorHAnsi" w:hAnsiTheme="minorHAnsi" w:cstheme="minorHAnsi"/>
          <w:sz w:val="24"/>
          <w:szCs w:val="24"/>
          <w:lang w:val="ka-GE"/>
        </w:rPr>
        <w:t xml:space="preserve">  </w:t>
      </w:r>
    </w:p>
    <w:p w14:paraId="53250C1C" w14:textId="77777777" w:rsidR="003F35FD" w:rsidRDefault="003F35FD" w:rsidP="003F35FD">
      <w:pPr>
        <w:pStyle w:val="ListParagraph"/>
        <w:ind w:left="0"/>
        <w:rPr>
          <w:rFonts w:asciiTheme="minorHAnsi" w:hAnsiTheme="minorHAnsi" w:cstheme="minorHAnsi"/>
          <w:sz w:val="24"/>
          <w:szCs w:val="24"/>
          <w:lang w:val="ka-GE"/>
        </w:rPr>
      </w:pPr>
    </w:p>
    <w:p w14:paraId="1CC2BE0D" w14:textId="77777777" w:rsidR="0034607D" w:rsidRPr="007807A1" w:rsidRDefault="001F2F69" w:rsidP="0034607D">
      <w:pPr>
        <w:pStyle w:val="ListParagraph"/>
        <w:ind w:left="0"/>
        <w:jc w:val="both"/>
        <w:rPr>
          <w:rFonts w:ascii="Segoe UI" w:hAnsi="Segoe UI" w:cs="Segoe UI"/>
          <w:sz w:val="21"/>
          <w:szCs w:val="21"/>
          <w:lang w:val="ka-GE" w:eastAsia="en-GB"/>
        </w:rPr>
      </w:pPr>
      <w:hyperlink r:id="rId11" w:history="1">
        <w:r w:rsidR="0034607D" w:rsidRPr="007807A1">
          <w:rPr>
            <w:rStyle w:val="Hyperlink"/>
            <w:rFonts w:ascii="Segoe UI" w:hAnsi="Segoe UI" w:cs="Segoe UI"/>
            <w:sz w:val="21"/>
            <w:szCs w:val="21"/>
            <w:lang w:val="ka-GE" w:eastAsia="en-GB"/>
          </w:rPr>
          <w:t>https://meet.jit.si/SecondRoundGrantcompetition</w:t>
        </w:r>
      </w:hyperlink>
    </w:p>
    <w:p w14:paraId="4AD6D302" w14:textId="77777777" w:rsidR="007F76BC" w:rsidRPr="009126FD" w:rsidRDefault="007F76BC" w:rsidP="00607FAC">
      <w:pPr>
        <w:pStyle w:val="ListParagraph"/>
        <w:ind w:left="0"/>
        <w:jc w:val="both"/>
        <w:rPr>
          <w:rFonts w:cs="Calibri"/>
          <w:sz w:val="24"/>
          <w:szCs w:val="24"/>
          <w:lang w:val="ka-GE"/>
        </w:rPr>
      </w:pPr>
    </w:p>
    <w:p w14:paraId="7BA24CDF" w14:textId="77777777" w:rsidR="00607FAC" w:rsidRPr="00E772CA" w:rsidRDefault="00607FAC" w:rsidP="00607FAC">
      <w:pPr>
        <w:jc w:val="both"/>
        <w:rPr>
          <w:rFonts w:ascii="Calibri" w:eastAsia="Arial" w:hAnsi="Calibri" w:cs="Calibri"/>
          <w:sz w:val="22"/>
          <w:szCs w:val="22"/>
          <w:lang w:val="ka-GE"/>
        </w:rPr>
      </w:pPr>
    </w:p>
    <w:p w14:paraId="1C6C0259" w14:textId="76C78DD1" w:rsidR="00607FAC" w:rsidRDefault="00136213" w:rsidP="00607FAC">
      <w:pPr>
        <w:spacing w:after="200" w:line="276" w:lineRule="auto"/>
        <w:jc w:val="both"/>
        <w:rPr>
          <w:rFonts w:asciiTheme="minorHAnsi" w:hAnsiTheme="minorHAnsi"/>
          <w:lang w:val="ka-GE"/>
        </w:rPr>
      </w:pPr>
      <w:r>
        <w:rPr>
          <w:rFonts w:ascii="Calibri" w:eastAsia="Arial" w:hAnsi="Calibri" w:cs="Calibri"/>
          <w:b/>
          <w:sz w:val="22"/>
          <w:szCs w:val="22"/>
          <w:lang w:val="ka-GE"/>
        </w:rPr>
        <w:t>განაცხადთან დაკავშირებული შეკითხვები</w:t>
      </w:r>
      <w:r w:rsidRPr="004B2330">
        <w:rPr>
          <w:rFonts w:asciiTheme="minorHAnsi" w:hAnsiTheme="minorHAnsi" w:cstheme="minorHAnsi"/>
          <w:szCs w:val="24"/>
          <w:lang w:val="ka-GE" w:eastAsia="en-US"/>
        </w:rPr>
        <w:t xml:space="preserve"> შეგიძლიათ  გამოაგზავნოთ </w:t>
      </w:r>
      <w:r w:rsidR="002D3CA4" w:rsidRPr="004B2330">
        <w:rPr>
          <w:rFonts w:asciiTheme="minorHAnsi" w:hAnsiTheme="minorHAnsi" w:cstheme="minorHAnsi"/>
          <w:szCs w:val="24"/>
          <w:lang w:val="ka-GE" w:eastAsia="en-US"/>
        </w:rPr>
        <w:t xml:space="preserve"> </w:t>
      </w:r>
      <w:r w:rsidR="00E772CA" w:rsidRPr="004B2330">
        <w:rPr>
          <w:rFonts w:asciiTheme="minorHAnsi" w:hAnsiTheme="minorHAnsi" w:cstheme="minorHAnsi"/>
          <w:szCs w:val="24"/>
          <w:lang w:val="ka-GE" w:eastAsia="en-US"/>
        </w:rPr>
        <w:t xml:space="preserve">2020 </w:t>
      </w:r>
      <w:r w:rsidR="00E772CA" w:rsidRPr="003F35FD">
        <w:rPr>
          <w:rFonts w:asciiTheme="minorHAnsi" w:hAnsiTheme="minorHAnsi" w:cstheme="minorHAnsi"/>
          <w:szCs w:val="24"/>
          <w:lang w:val="ka-GE" w:eastAsia="en-US"/>
        </w:rPr>
        <w:t xml:space="preserve">წლის </w:t>
      </w:r>
      <w:r w:rsidR="00E772CA" w:rsidRPr="003F35FD">
        <w:rPr>
          <w:rFonts w:ascii="Calibri" w:hAnsi="Calibri" w:cs="Calibri"/>
          <w:b/>
          <w:bCs/>
          <w:lang w:val="ka-GE"/>
        </w:rPr>
        <w:t>2</w:t>
      </w:r>
      <w:r w:rsidR="0034607D">
        <w:rPr>
          <w:rFonts w:ascii="Calibri" w:hAnsi="Calibri" w:cs="Calibri"/>
          <w:b/>
          <w:bCs/>
          <w:lang w:val="ka-GE"/>
        </w:rPr>
        <w:t>0</w:t>
      </w:r>
      <w:r w:rsidR="00E772CA" w:rsidRPr="003F35FD">
        <w:rPr>
          <w:rFonts w:ascii="Calibri" w:hAnsi="Calibri" w:cs="Calibri"/>
          <w:b/>
          <w:bCs/>
          <w:lang w:val="ka-GE"/>
        </w:rPr>
        <w:t xml:space="preserve"> </w:t>
      </w:r>
      <w:r w:rsidR="0034607D">
        <w:rPr>
          <w:rFonts w:ascii="Calibri" w:hAnsi="Calibri" w:cs="Calibri"/>
          <w:b/>
          <w:bCs/>
          <w:lang w:val="ka-GE"/>
        </w:rPr>
        <w:t>ოქტომბრამდე</w:t>
      </w:r>
      <w:r w:rsidR="00E772CA">
        <w:rPr>
          <w:rFonts w:asciiTheme="minorHAnsi" w:hAnsiTheme="minorHAnsi" w:cstheme="minorHAnsi"/>
          <w:szCs w:val="24"/>
          <w:lang w:val="ka-GE" w:eastAsia="en-US"/>
        </w:rPr>
        <w:t>,</w:t>
      </w:r>
      <w:r w:rsidR="00E772CA" w:rsidRPr="004B2330">
        <w:rPr>
          <w:rFonts w:asciiTheme="minorHAnsi" w:hAnsiTheme="minorHAnsi" w:cstheme="minorHAnsi"/>
          <w:szCs w:val="24"/>
          <w:lang w:val="ka-GE" w:eastAsia="en-US"/>
        </w:rPr>
        <w:t xml:space="preserve"> </w:t>
      </w:r>
      <w:r w:rsidR="002D3CA4" w:rsidRPr="004B2330">
        <w:rPr>
          <w:rFonts w:asciiTheme="minorHAnsi" w:hAnsiTheme="minorHAnsi" w:cstheme="minorHAnsi"/>
          <w:szCs w:val="24"/>
          <w:lang w:val="ka-GE" w:eastAsia="en-US"/>
        </w:rPr>
        <w:t xml:space="preserve">ელ. მისამართზე: </w:t>
      </w:r>
      <w:hyperlink r:id="rId12" w:history="1">
        <w:r w:rsidR="002D3CA4" w:rsidRPr="00E772CA">
          <w:rPr>
            <w:rStyle w:val="Hyperlink"/>
            <w:rFonts w:ascii="Calibri" w:hAnsi="Calibri" w:cs="Calibri"/>
            <w:lang w:val="ka-GE"/>
          </w:rPr>
          <w:t>geo.covid@peopleinneed.cz</w:t>
        </w:r>
      </w:hyperlink>
      <w:r w:rsidR="002D3CA4">
        <w:rPr>
          <w:rStyle w:val="Hyperlink"/>
          <w:rFonts w:ascii="Calibri" w:hAnsi="Calibri" w:cs="Calibri"/>
          <w:u w:val="none"/>
          <w:lang w:val="ka-GE"/>
        </w:rPr>
        <w:t xml:space="preserve"> </w:t>
      </w:r>
      <w:r w:rsidR="00E772CA" w:rsidRPr="00647A89">
        <w:rPr>
          <w:rFonts w:asciiTheme="minorHAnsi" w:hAnsiTheme="minorHAnsi" w:cstheme="minorHAnsi"/>
          <w:lang w:val="ka-GE"/>
        </w:rPr>
        <w:t>თქვენს</w:t>
      </w:r>
      <w:r w:rsidR="00E772CA">
        <w:rPr>
          <w:rStyle w:val="Hyperlink"/>
          <w:rFonts w:ascii="Calibri" w:hAnsi="Calibri" w:cs="Calibri"/>
          <w:u w:val="none"/>
          <w:lang w:val="ka-GE"/>
        </w:rPr>
        <w:t xml:space="preserve"> </w:t>
      </w:r>
      <w:r w:rsidR="002D3CA4" w:rsidRPr="00E772CA">
        <w:rPr>
          <w:rFonts w:asciiTheme="minorHAnsi" w:hAnsiTheme="minorHAnsi" w:cstheme="minorHAnsi"/>
          <w:lang w:val="ka-GE"/>
        </w:rPr>
        <w:t>შეკითხვ</w:t>
      </w:r>
      <w:r w:rsidR="00E772CA">
        <w:rPr>
          <w:rFonts w:asciiTheme="minorHAnsi" w:hAnsiTheme="minorHAnsi" w:cstheme="minorHAnsi"/>
          <w:lang w:val="ka-GE"/>
        </w:rPr>
        <w:t>აზე</w:t>
      </w:r>
      <w:r w:rsidR="002D3CA4" w:rsidRPr="00E772CA">
        <w:rPr>
          <w:rFonts w:asciiTheme="minorHAnsi" w:hAnsiTheme="minorHAnsi" w:cstheme="minorHAnsi"/>
          <w:lang w:val="ka-GE"/>
        </w:rPr>
        <w:t xml:space="preserve"> პასუხს</w:t>
      </w:r>
      <w:r w:rsidR="002D3CA4" w:rsidRPr="00E772CA">
        <w:rPr>
          <w:lang w:val="ka-GE"/>
        </w:rPr>
        <w:t xml:space="preserve"> </w:t>
      </w:r>
      <w:r w:rsidR="002D3CA4" w:rsidRPr="00E772CA">
        <w:rPr>
          <w:rFonts w:asciiTheme="minorHAnsi" w:hAnsiTheme="minorHAnsi" w:cstheme="minorHAnsi"/>
          <w:lang w:val="ka-GE"/>
        </w:rPr>
        <w:t>მიიღებთ არაუგვიანეს</w:t>
      </w:r>
      <w:r w:rsidR="002D3CA4" w:rsidRPr="0029250D">
        <w:rPr>
          <w:rFonts w:asciiTheme="minorHAnsi" w:hAnsiTheme="minorHAnsi" w:cstheme="minorHAnsi"/>
          <w:b/>
          <w:bCs/>
          <w:lang w:val="ka-GE"/>
        </w:rPr>
        <w:t xml:space="preserve"> </w:t>
      </w:r>
      <w:r w:rsidR="00262D03" w:rsidRPr="0029250D">
        <w:rPr>
          <w:rFonts w:asciiTheme="minorHAnsi" w:hAnsiTheme="minorHAnsi" w:cstheme="minorHAnsi"/>
          <w:b/>
          <w:bCs/>
          <w:lang w:val="ka-GE"/>
        </w:rPr>
        <w:t>2</w:t>
      </w:r>
      <w:r w:rsidR="002D3CA4" w:rsidRPr="00E772CA">
        <w:rPr>
          <w:rFonts w:asciiTheme="minorHAnsi" w:hAnsiTheme="minorHAnsi" w:cstheme="minorHAnsi"/>
          <w:lang w:val="ka-GE"/>
        </w:rPr>
        <w:t xml:space="preserve"> სამუშაო დღის განმავლობაში</w:t>
      </w:r>
      <w:r w:rsidR="002D3CA4" w:rsidRPr="00E772CA">
        <w:rPr>
          <w:lang w:val="ka-GE"/>
        </w:rPr>
        <w:t xml:space="preserve"> </w:t>
      </w:r>
    </w:p>
    <w:p w14:paraId="056C64F9" w14:textId="77777777" w:rsidR="00E772CA" w:rsidRPr="00E772CA" w:rsidRDefault="00E772CA" w:rsidP="00607FAC">
      <w:pPr>
        <w:spacing w:after="200" w:line="276" w:lineRule="auto"/>
        <w:jc w:val="both"/>
        <w:rPr>
          <w:rFonts w:asciiTheme="minorHAnsi" w:hAnsiTheme="minorHAnsi"/>
          <w:lang w:val="ka-GE"/>
        </w:rPr>
      </w:pPr>
    </w:p>
    <w:p w14:paraId="26A39837" w14:textId="77777777" w:rsidR="00E772CA" w:rsidRPr="00E772CA" w:rsidRDefault="00E772CA" w:rsidP="00607FAC">
      <w:pPr>
        <w:spacing w:after="200" w:line="276" w:lineRule="auto"/>
        <w:jc w:val="both"/>
        <w:rPr>
          <w:rFonts w:ascii="Calibri" w:hAnsi="Calibri" w:cs="Calibri"/>
          <w:lang w:val="ka-GE"/>
        </w:rPr>
      </w:pPr>
    </w:p>
    <w:p w14:paraId="76A2C335" w14:textId="36B8D3DB" w:rsidR="00607FAC" w:rsidRDefault="0074400B" w:rsidP="003B72D2">
      <w:pPr>
        <w:pStyle w:val="Heading1"/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</w:pPr>
      <w:bookmarkStart w:id="22" w:name="_heading=h.cpiqmu2lcspm" w:colFirst="0" w:colLast="0"/>
      <w:bookmarkStart w:id="23" w:name="_Toc46165604"/>
      <w:bookmarkEnd w:id="22"/>
      <w:r w:rsidRPr="009F067E"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>განაცხადთა შერჩევის პროცესი</w:t>
      </w:r>
      <w:bookmarkEnd w:id="23"/>
      <w:r w:rsidR="00607FAC" w:rsidRPr="009F067E">
        <w:rPr>
          <w:rFonts w:ascii="Calibri" w:eastAsia="Sylfaen" w:hAnsi="Calibri" w:cs="Calibri"/>
          <w:b/>
          <w:bCs/>
          <w:color w:val="C45911" w:themeColor="accent2" w:themeShade="BF"/>
          <w:sz w:val="28"/>
          <w:szCs w:val="22"/>
          <w:lang w:val="ka-GE"/>
        </w:rPr>
        <w:t xml:space="preserve"> </w:t>
      </w:r>
    </w:p>
    <w:p w14:paraId="6BA43805" w14:textId="77777777" w:rsidR="007E77F5" w:rsidRPr="007E77F5" w:rsidRDefault="007E77F5" w:rsidP="007E77F5">
      <w:pPr>
        <w:rPr>
          <w:rFonts w:asciiTheme="minorHAnsi" w:hAnsiTheme="minorHAnsi"/>
          <w:lang w:val="ka-GE"/>
        </w:rPr>
      </w:pPr>
    </w:p>
    <w:p w14:paraId="4E629F39" w14:textId="77777777" w:rsidR="00044BBD" w:rsidRDefault="00044BBD" w:rsidP="00607FAC">
      <w:pPr>
        <w:rPr>
          <w:rFonts w:ascii="Calibri" w:eastAsia="Arial" w:hAnsi="Calibri" w:cs="Calibri"/>
          <w:sz w:val="22"/>
          <w:szCs w:val="22"/>
        </w:rPr>
      </w:pPr>
      <w:bookmarkStart w:id="24" w:name="_heading=h.xc9mpyyp1g00" w:colFirst="0" w:colLast="0"/>
      <w:bookmarkEnd w:id="24"/>
    </w:p>
    <w:p w14:paraId="4AC81400" w14:textId="77777777" w:rsidR="00E772CA" w:rsidRPr="007E77F5" w:rsidRDefault="0074400B" w:rsidP="004B2330">
      <w:pPr>
        <w:jc w:val="both"/>
        <w:rPr>
          <w:rFonts w:asciiTheme="minorHAnsi" w:hAnsiTheme="minorHAnsi" w:cstheme="minorHAnsi"/>
          <w:lang w:val="ka-GE"/>
        </w:rPr>
      </w:pPr>
      <w:r w:rsidRPr="007E77F5">
        <w:rPr>
          <w:rFonts w:asciiTheme="minorHAnsi" w:hAnsiTheme="minorHAnsi" w:cstheme="minorHAnsi"/>
          <w:lang w:val="ka-GE"/>
        </w:rPr>
        <w:t>განაცხად</w:t>
      </w:r>
      <w:r w:rsidR="00AA3984" w:rsidRPr="007E77F5">
        <w:rPr>
          <w:rFonts w:asciiTheme="minorHAnsi" w:hAnsiTheme="minorHAnsi" w:cstheme="minorHAnsi"/>
          <w:lang w:val="ka-GE"/>
        </w:rPr>
        <w:t>ების</w:t>
      </w:r>
      <w:r w:rsidRPr="007E77F5">
        <w:rPr>
          <w:rFonts w:asciiTheme="minorHAnsi" w:hAnsiTheme="minorHAnsi" w:cstheme="minorHAnsi"/>
          <w:lang w:val="ka-GE"/>
        </w:rPr>
        <w:t xml:space="preserve"> შეფასებ</w:t>
      </w:r>
      <w:r w:rsidR="00AA3984" w:rsidRPr="007E77F5">
        <w:rPr>
          <w:rFonts w:asciiTheme="minorHAnsi" w:hAnsiTheme="minorHAnsi" w:cstheme="minorHAnsi"/>
          <w:lang w:val="ka-GE"/>
        </w:rPr>
        <w:t>ის</w:t>
      </w:r>
      <w:r w:rsidRPr="007E77F5">
        <w:rPr>
          <w:rFonts w:asciiTheme="minorHAnsi" w:hAnsiTheme="minorHAnsi" w:cstheme="minorHAnsi"/>
          <w:lang w:val="ka-GE"/>
        </w:rPr>
        <w:t xml:space="preserve"> პროცესი მოიცავს ორ </w:t>
      </w:r>
      <w:r w:rsidR="00AA3984" w:rsidRPr="007E77F5">
        <w:rPr>
          <w:rFonts w:asciiTheme="minorHAnsi" w:hAnsiTheme="minorHAnsi" w:cstheme="minorHAnsi"/>
          <w:lang w:val="ka-GE"/>
        </w:rPr>
        <w:t>ფაზას.</w:t>
      </w:r>
    </w:p>
    <w:p w14:paraId="6694DFC3" w14:textId="77777777" w:rsidR="00E772CA" w:rsidRPr="007E77F5" w:rsidRDefault="00AA3984" w:rsidP="004B2330">
      <w:pPr>
        <w:jc w:val="both"/>
        <w:rPr>
          <w:rFonts w:asciiTheme="minorHAnsi" w:hAnsiTheme="minorHAnsi" w:cstheme="minorHAnsi"/>
          <w:lang w:val="ka-GE"/>
        </w:rPr>
      </w:pPr>
      <w:r w:rsidRPr="007E77F5">
        <w:rPr>
          <w:rFonts w:asciiTheme="minorHAnsi" w:hAnsiTheme="minorHAnsi" w:cstheme="minorHAnsi"/>
          <w:lang w:val="ka-GE"/>
        </w:rPr>
        <w:t xml:space="preserve"> I</w:t>
      </w:r>
      <w:r w:rsidR="004B2330" w:rsidRPr="007E77F5">
        <w:rPr>
          <w:rFonts w:asciiTheme="minorHAnsi" w:hAnsiTheme="minorHAnsi" w:cstheme="minorHAnsi"/>
          <w:lang w:val="ka-GE"/>
        </w:rPr>
        <w:t xml:space="preserve"> </w:t>
      </w:r>
      <w:r w:rsidRPr="007E77F5">
        <w:rPr>
          <w:rFonts w:asciiTheme="minorHAnsi" w:hAnsiTheme="minorHAnsi" w:cstheme="minorHAnsi"/>
          <w:lang w:val="ka-GE"/>
        </w:rPr>
        <w:t xml:space="preserve">- </w:t>
      </w:r>
      <w:r w:rsidR="0074400B" w:rsidRPr="007E77F5">
        <w:rPr>
          <w:rFonts w:asciiTheme="minorHAnsi" w:hAnsiTheme="minorHAnsi" w:cstheme="minorHAnsi"/>
          <w:lang w:val="ka-GE"/>
        </w:rPr>
        <w:t>მოხდება წარმოდგენილი განაცხადების შეფასება ქვემოთ მოცემული კრიტერიუმების შესაბამისად, განაცხადები რომელთა შეფასების ჯამური ქულა იქნება 70-ზე მეტი</w:t>
      </w:r>
      <w:r w:rsidRPr="007E77F5">
        <w:rPr>
          <w:rFonts w:asciiTheme="minorHAnsi" w:hAnsiTheme="minorHAnsi" w:cstheme="minorHAnsi"/>
          <w:lang w:val="ka-GE"/>
        </w:rPr>
        <w:t>,</w:t>
      </w:r>
      <w:r w:rsidR="0074400B" w:rsidRPr="007E77F5">
        <w:rPr>
          <w:rFonts w:asciiTheme="minorHAnsi" w:hAnsiTheme="minorHAnsi" w:cstheme="minorHAnsi"/>
          <w:lang w:val="ka-GE"/>
        </w:rPr>
        <w:t xml:space="preserve"> ჩაითვლება წარმატებულად და გადაეცემა საგრანტო განაცხადების შესარჩევ კომიტეტს, კომიტეტი</w:t>
      </w:r>
      <w:r w:rsidR="004B2330" w:rsidRPr="007E77F5">
        <w:rPr>
          <w:rFonts w:asciiTheme="minorHAnsi" w:hAnsiTheme="minorHAnsi" w:cstheme="minorHAnsi"/>
          <w:lang w:val="ka-GE"/>
        </w:rPr>
        <w:t>ს</w:t>
      </w:r>
      <w:r w:rsidRPr="007E77F5">
        <w:rPr>
          <w:rFonts w:asciiTheme="minorHAnsi" w:hAnsiTheme="minorHAnsi" w:cstheme="minorHAnsi"/>
          <w:lang w:val="ka-GE"/>
        </w:rPr>
        <w:t xml:space="preserve"> შემადგენლობაში იქნებ</w:t>
      </w:r>
      <w:r w:rsidR="004B2330" w:rsidRPr="007E77F5">
        <w:rPr>
          <w:rFonts w:asciiTheme="minorHAnsi" w:hAnsiTheme="minorHAnsi" w:cstheme="minorHAnsi"/>
          <w:lang w:val="ka-GE"/>
        </w:rPr>
        <w:t>იან</w:t>
      </w:r>
      <w:r w:rsidRPr="007E77F5">
        <w:rPr>
          <w:rFonts w:asciiTheme="minorHAnsi" w:hAnsiTheme="minorHAnsi" w:cstheme="minorHAnsi"/>
          <w:lang w:val="ka-GE"/>
        </w:rPr>
        <w:t xml:space="preserve"> როგორც </w:t>
      </w:r>
      <w:r w:rsidR="0074400B" w:rsidRPr="007E77F5">
        <w:rPr>
          <w:rFonts w:asciiTheme="minorHAnsi" w:hAnsiTheme="minorHAnsi" w:cstheme="minorHAnsi"/>
          <w:lang w:val="ka-GE"/>
        </w:rPr>
        <w:t xml:space="preserve">ორგანიზაციის </w:t>
      </w:r>
      <w:r w:rsidR="00682367" w:rsidRPr="007E77F5">
        <w:rPr>
          <w:rFonts w:asciiTheme="minorHAnsi" w:hAnsiTheme="minorHAnsi" w:cstheme="minorHAnsi"/>
          <w:lang w:val="ka-GE"/>
        </w:rPr>
        <w:t>თანამშრომლები</w:t>
      </w:r>
      <w:r w:rsidR="00503F07">
        <w:rPr>
          <w:rFonts w:asciiTheme="minorHAnsi" w:hAnsiTheme="minorHAnsi" w:cstheme="minorHAnsi"/>
          <w:lang w:val="ka-GE"/>
        </w:rPr>
        <w:t>,</w:t>
      </w:r>
      <w:r w:rsidR="0074400B" w:rsidRPr="007E77F5">
        <w:rPr>
          <w:rFonts w:asciiTheme="minorHAnsi" w:hAnsiTheme="minorHAnsi" w:cstheme="minorHAnsi"/>
          <w:lang w:val="ka-GE"/>
        </w:rPr>
        <w:t xml:space="preserve"> </w:t>
      </w:r>
      <w:r w:rsidRPr="007E77F5">
        <w:rPr>
          <w:rFonts w:asciiTheme="minorHAnsi" w:hAnsiTheme="minorHAnsi" w:cstheme="minorHAnsi"/>
          <w:lang w:val="ka-GE"/>
        </w:rPr>
        <w:t>ასევე პროექტ</w:t>
      </w:r>
      <w:r w:rsidR="007F76BC" w:rsidRPr="00503F07">
        <w:rPr>
          <w:rFonts w:asciiTheme="minorHAnsi" w:hAnsiTheme="minorHAnsi" w:cstheme="minorHAnsi"/>
          <w:lang w:val="ka-GE"/>
        </w:rPr>
        <w:t>შ</w:t>
      </w:r>
      <w:r w:rsidRPr="007E77F5">
        <w:rPr>
          <w:rFonts w:asciiTheme="minorHAnsi" w:hAnsiTheme="minorHAnsi" w:cstheme="minorHAnsi"/>
          <w:lang w:val="ka-GE"/>
        </w:rPr>
        <w:t>ი ჩართული</w:t>
      </w:r>
      <w:r w:rsidR="00E772CA">
        <w:rPr>
          <w:rFonts w:asciiTheme="minorHAnsi" w:hAnsiTheme="minorHAnsi" w:cstheme="minorHAnsi"/>
          <w:lang w:val="ka-GE"/>
        </w:rPr>
        <w:t>,</w:t>
      </w:r>
      <w:r w:rsidRPr="007E77F5">
        <w:rPr>
          <w:rFonts w:asciiTheme="minorHAnsi" w:hAnsiTheme="minorHAnsi" w:cstheme="minorHAnsi"/>
          <w:lang w:val="ka-GE"/>
        </w:rPr>
        <w:t xml:space="preserve"> </w:t>
      </w:r>
      <w:r w:rsidR="00682367" w:rsidRPr="007E77F5">
        <w:rPr>
          <w:rFonts w:asciiTheme="minorHAnsi" w:hAnsiTheme="minorHAnsi" w:cstheme="minorHAnsi"/>
          <w:lang w:val="ka-GE"/>
        </w:rPr>
        <w:t>დაინტერესებული მხარეები</w:t>
      </w:r>
      <w:r w:rsidR="00567D78" w:rsidRPr="007E77F5">
        <w:rPr>
          <w:rFonts w:asciiTheme="minorHAnsi" w:hAnsiTheme="minorHAnsi" w:cstheme="minorHAnsi"/>
          <w:lang w:val="ka-GE"/>
        </w:rPr>
        <w:t>ს</w:t>
      </w:r>
      <w:r w:rsidR="007F76BC" w:rsidRPr="00503F07">
        <w:rPr>
          <w:rFonts w:asciiTheme="minorHAnsi" w:hAnsiTheme="minorHAnsi" w:cstheme="minorHAnsi"/>
          <w:lang w:val="ka-GE"/>
        </w:rPr>
        <w:t xml:space="preserve"> </w:t>
      </w:r>
      <w:r w:rsidR="00567D78" w:rsidRPr="007E77F5">
        <w:rPr>
          <w:rFonts w:asciiTheme="minorHAnsi" w:hAnsiTheme="minorHAnsi" w:cstheme="minorHAnsi"/>
          <w:lang w:val="ka-GE"/>
        </w:rPr>
        <w:t xml:space="preserve">წარმომადგენლები. </w:t>
      </w:r>
    </w:p>
    <w:p w14:paraId="5692060C" w14:textId="2F1227FD" w:rsidR="00044BBD" w:rsidRPr="007E77F5" w:rsidRDefault="007F76BC" w:rsidP="004B2330">
      <w:pPr>
        <w:jc w:val="both"/>
        <w:rPr>
          <w:rFonts w:asciiTheme="minorHAnsi" w:hAnsiTheme="minorHAnsi" w:cstheme="minorHAnsi"/>
          <w:lang w:val="ka-GE"/>
        </w:rPr>
      </w:pPr>
      <w:r w:rsidRPr="007E77F5">
        <w:rPr>
          <w:rFonts w:asciiTheme="minorHAnsi" w:hAnsiTheme="minorHAnsi" w:cstheme="minorHAnsi"/>
          <w:lang w:val="ka-GE"/>
        </w:rPr>
        <w:t>II -</w:t>
      </w:r>
      <w:r w:rsidR="00567D78" w:rsidRPr="007E77F5">
        <w:rPr>
          <w:rFonts w:asciiTheme="minorHAnsi" w:hAnsiTheme="minorHAnsi" w:cstheme="minorHAnsi"/>
          <w:lang w:val="ka-GE"/>
        </w:rPr>
        <w:t xml:space="preserve"> ფაზაში გა</w:t>
      </w:r>
      <w:r w:rsidR="004B2330" w:rsidRPr="00503F07">
        <w:rPr>
          <w:rFonts w:asciiTheme="minorHAnsi" w:hAnsiTheme="minorHAnsi" w:cstheme="minorHAnsi"/>
          <w:lang w:val="ka-GE"/>
        </w:rPr>
        <w:t>და</w:t>
      </w:r>
      <w:r w:rsidR="00567D78" w:rsidRPr="007E77F5">
        <w:rPr>
          <w:rFonts w:asciiTheme="minorHAnsi" w:hAnsiTheme="minorHAnsi" w:cstheme="minorHAnsi"/>
          <w:lang w:val="ka-GE"/>
        </w:rPr>
        <w:t>სულ ორგანიზაციებს ექნებათ შესარჩევი კომიტეტისათვის საკუთარი საპროექტო იდეის წარდგენის საშუალება.</w:t>
      </w:r>
    </w:p>
    <w:p w14:paraId="4507C391" w14:textId="77777777" w:rsidR="00E772CA" w:rsidRPr="00503F07" w:rsidRDefault="00E772CA" w:rsidP="004B2330">
      <w:pPr>
        <w:jc w:val="both"/>
        <w:rPr>
          <w:rFonts w:asciiTheme="minorHAnsi" w:hAnsiTheme="minorHAnsi" w:cstheme="minorHAnsi"/>
        </w:rPr>
      </w:pPr>
    </w:p>
    <w:p w14:paraId="59BBF5E0" w14:textId="357D6C25" w:rsidR="009513B5" w:rsidRDefault="009513B5" w:rsidP="009513B5">
      <w:pPr>
        <w:rPr>
          <w:rFonts w:ascii="Calibri" w:eastAsia="Arial" w:hAnsi="Calibri" w:cs="Calibri"/>
          <w:sz w:val="22"/>
          <w:szCs w:val="22"/>
        </w:rPr>
      </w:pPr>
    </w:p>
    <w:tbl>
      <w:tblPr>
        <w:tblW w:w="9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6999"/>
        <w:gridCol w:w="1935"/>
      </w:tblGrid>
      <w:tr w:rsidR="009513B5" w:rsidRPr="00865EE1" w14:paraId="501438AC" w14:textId="77777777" w:rsidTr="00DD582C">
        <w:trPr>
          <w:jc w:val="center"/>
        </w:trPr>
        <w:tc>
          <w:tcPr>
            <w:tcW w:w="625" w:type="dxa"/>
            <w:shd w:val="clear" w:color="auto" w:fill="F7CAAC" w:themeFill="accent2" w:themeFillTint="66"/>
          </w:tcPr>
          <w:p w14:paraId="2FA84192" w14:textId="77777777" w:rsidR="009513B5" w:rsidRPr="00865EE1" w:rsidRDefault="009513B5" w:rsidP="0074400B">
            <w:pPr>
              <w:jc w:val="both"/>
              <w:rPr>
                <w:rFonts w:ascii="Calibri" w:eastAsia="Arial" w:hAnsi="Calibri" w:cs="Calibri"/>
                <w:b/>
                <w:sz w:val="22"/>
                <w:szCs w:val="22"/>
              </w:rPr>
            </w:pPr>
          </w:p>
        </w:tc>
        <w:tc>
          <w:tcPr>
            <w:tcW w:w="6999" w:type="dxa"/>
            <w:shd w:val="clear" w:color="auto" w:fill="F7CAAC" w:themeFill="accent2" w:themeFillTint="66"/>
          </w:tcPr>
          <w:p w14:paraId="64E8545B" w14:textId="6D00FD87" w:rsidR="009513B5" w:rsidRPr="00682AB9" w:rsidRDefault="00682AB9" w:rsidP="00DD582C">
            <w:pPr>
              <w:spacing w:before="240" w:after="200"/>
              <w:jc w:val="both"/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  <w:t xml:space="preserve">განაცხადთა შერჩევის კრიტერიუმები </w:t>
            </w:r>
          </w:p>
        </w:tc>
        <w:tc>
          <w:tcPr>
            <w:tcW w:w="1935" w:type="dxa"/>
            <w:shd w:val="clear" w:color="auto" w:fill="F7CAAC" w:themeFill="accent2" w:themeFillTint="66"/>
          </w:tcPr>
          <w:p w14:paraId="3FF90A7D" w14:textId="7484FA87" w:rsidR="009513B5" w:rsidRPr="00E503D1" w:rsidRDefault="00E503D1" w:rsidP="00DD582C">
            <w:pPr>
              <w:spacing w:before="240" w:after="200"/>
              <w:jc w:val="both"/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  <w:t>უმაღლესი ქულა</w:t>
            </w:r>
          </w:p>
        </w:tc>
      </w:tr>
      <w:tr w:rsidR="009513B5" w:rsidRPr="00865EE1" w14:paraId="290025F6" w14:textId="77777777" w:rsidTr="00DD582C">
        <w:trPr>
          <w:jc w:val="center"/>
        </w:trPr>
        <w:tc>
          <w:tcPr>
            <w:tcW w:w="625" w:type="dxa"/>
          </w:tcPr>
          <w:p w14:paraId="32CF0177" w14:textId="77777777" w:rsidR="009513B5" w:rsidRPr="00865EE1" w:rsidRDefault="009513B5" w:rsidP="0074400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bookmarkStart w:id="25" w:name="_Hlk45812188"/>
            <w:r w:rsidRPr="00865EE1">
              <w:rPr>
                <w:rFonts w:ascii="Calibri" w:eastAsia="Arial" w:hAnsi="Calibri" w:cs="Calibri"/>
                <w:sz w:val="22"/>
                <w:szCs w:val="22"/>
              </w:rPr>
              <w:t>1</w:t>
            </w:r>
          </w:p>
        </w:tc>
        <w:tc>
          <w:tcPr>
            <w:tcW w:w="6999" w:type="dxa"/>
          </w:tcPr>
          <w:p w14:paraId="4A780A0C" w14:textId="1BA421FE" w:rsidR="009513B5" w:rsidRPr="00E503D1" w:rsidRDefault="00E503D1" w:rsidP="0074400B">
            <w:pPr>
              <w:rPr>
                <w:rFonts w:ascii="Calibri" w:eastAsia="Arial" w:hAnsi="Calibri" w:cs="Calibri"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>წარმოდგენილი განაცხადის შესაბამისობა</w:t>
            </w:r>
            <w:r w:rsidR="007807A1">
              <w:rPr>
                <w:rFonts w:ascii="Calibri" w:eastAsia="Arial" w:hAnsi="Calibri" w:cs="Calibri"/>
                <w:sz w:val="22"/>
                <w:szCs w:val="22"/>
                <w:lang w:val="ka-GE"/>
              </w:rPr>
              <w:t xml:space="preserve"> </w:t>
            </w:r>
            <w:r w:rsidR="007807A1" w:rsidRPr="001160F7">
              <w:rPr>
                <w:rFonts w:ascii="Calibri" w:eastAsia="Arial" w:hAnsi="Calibri" w:cs="Calibri"/>
                <w:sz w:val="22"/>
                <w:szCs w:val="22"/>
              </w:rPr>
              <w:t xml:space="preserve">COVID-19 </w:t>
            </w:r>
            <w:r w:rsidR="007807A1">
              <w:rPr>
                <w:rFonts w:ascii="Calibri" w:eastAsia="Arial" w:hAnsi="Calibri" w:cs="Calibri"/>
                <w:sz w:val="22"/>
                <w:szCs w:val="22"/>
                <w:lang w:val="ka-GE"/>
              </w:rPr>
              <w:t>გამოწვეული საჭიროებებისადმი</w:t>
            </w:r>
          </w:p>
        </w:tc>
        <w:tc>
          <w:tcPr>
            <w:tcW w:w="1935" w:type="dxa"/>
          </w:tcPr>
          <w:p w14:paraId="7A2643B3" w14:textId="0833B0F8" w:rsidR="009513B5" w:rsidRPr="00865EE1" w:rsidRDefault="007807A1" w:rsidP="0074400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  <w:t>2</w:t>
            </w:r>
            <w:r w:rsidR="009513B5" w:rsidRPr="00865EE1">
              <w:rPr>
                <w:rFonts w:ascii="Calibri" w:eastAsia="Arial" w:hAnsi="Calibri" w:cs="Calibri"/>
                <w:b/>
                <w:sz w:val="22"/>
                <w:szCs w:val="22"/>
              </w:rPr>
              <w:t>5</w:t>
            </w:r>
          </w:p>
        </w:tc>
      </w:tr>
      <w:bookmarkEnd w:id="25"/>
      <w:tr w:rsidR="009513B5" w:rsidRPr="00865EE1" w14:paraId="241D323E" w14:textId="77777777" w:rsidTr="00DD582C">
        <w:trPr>
          <w:trHeight w:val="340"/>
          <w:jc w:val="center"/>
        </w:trPr>
        <w:tc>
          <w:tcPr>
            <w:tcW w:w="625" w:type="dxa"/>
          </w:tcPr>
          <w:p w14:paraId="05BD12A1" w14:textId="77777777" w:rsidR="009513B5" w:rsidRPr="00865EE1" w:rsidRDefault="009513B5" w:rsidP="0074400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sz w:val="22"/>
                <w:szCs w:val="22"/>
              </w:rPr>
              <w:t>2</w:t>
            </w:r>
          </w:p>
        </w:tc>
        <w:tc>
          <w:tcPr>
            <w:tcW w:w="6999" w:type="dxa"/>
          </w:tcPr>
          <w:p w14:paraId="4180702C" w14:textId="3434B47D" w:rsidR="009513B5" w:rsidRPr="00E503D1" w:rsidRDefault="00E503D1" w:rsidP="0074400B">
            <w:pPr>
              <w:rPr>
                <w:rFonts w:ascii="Calibri" w:eastAsia="Arial" w:hAnsi="Calibri" w:cs="Calibri"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 xml:space="preserve">სამიზნე ჯგუფის/ების საჭიროებათა </w:t>
            </w:r>
            <w:r w:rsidR="00503F07">
              <w:rPr>
                <w:rFonts w:ascii="Calibri" w:eastAsia="Arial" w:hAnsi="Calibri" w:cs="Calibri"/>
                <w:sz w:val="22"/>
                <w:szCs w:val="22"/>
                <w:lang w:val="ka-GE"/>
              </w:rPr>
              <w:t>სიღრმისეული</w:t>
            </w: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 xml:space="preserve"> ანალიზი </w:t>
            </w:r>
          </w:p>
        </w:tc>
        <w:tc>
          <w:tcPr>
            <w:tcW w:w="1935" w:type="dxa"/>
          </w:tcPr>
          <w:p w14:paraId="775C1EF9" w14:textId="4AEC9EB9" w:rsidR="009513B5" w:rsidRPr="007807A1" w:rsidRDefault="009513B5" w:rsidP="0074400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</w:pPr>
            <w:r w:rsidRPr="00865EE1">
              <w:rPr>
                <w:rFonts w:ascii="Calibri" w:eastAsia="Arial" w:hAnsi="Calibri" w:cs="Calibri"/>
                <w:b/>
                <w:sz w:val="22"/>
                <w:szCs w:val="22"/>
              </w:rPr>
              <w:t>2</w:t>
            </w:r>
            <w:r w:rsidR="007807A1"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  <w:t>0</w:t>
            </w:r>
          </w:p>
        </w:tc>
      </w:tr>
      <w:tr w:rsidR="009513B5" w:rsidRPr="00865EE1" w14:paraId="57BA4AF9" w14:textId="77777777" w:rsidTr="00DD582C">
        <w:trPr>
          <w:trHeight w:val="340"/>
          <w:jc w:val="center"/>
        </w:trPr>
        <w:tc>
          <w:tcPr>
            <w:tcW w:w="625" w:type="dxa"/>
          </w:tcPr>
          <w:p w14:paraId="0F1D2AB3" w14:textId="77777777" w:rsidR="009513B5" w:rsidRPr="00865EE1" w:rsidRDefault="009513B5" w:rsidP="0074400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sz w:val="22"/>
                <w:szCs w:val="22"/>
              </w:rPr>
              <w:t>3</w:t>
            </w:r>
          </w:p>
        </w:tc>
        <w:tc>
          <w:tcPr>
            <w:tcW w:w="6999" w:type="dxa"/>
          </w:tcPr>
          <w:p w14:paraId="6CFBD504" w14:textId="34AC4AE8" w:rsidR="009513B5" w:rsidRPr="00567D78" w:rsidRDefault="00567D78" w:rsidP="0074400B">
            <w:pPr>
              <w:rPr>
                <w:rFonts w:ascii="Calibri" w:eastAsia="Arial" w:hAnsi="Calibri" w:cs="Calibri"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>პროექტით გათვალისწინებული საქმიანობები</w:t>
            </w:r>
            <w:r w:rsidR="00503F07">
              <w:rPr>
                <w:rFonts w:ascii="Calibri" w:eastAsia="Arial" w:hAnsi="Calibri" w:cs="Calibri"/>
                <w:sz w:val="22"/>
                <w:szCs w:val="22"/>
                <w:lang w:val="ka-GE"/>
              </w:rPr>
              <w:t>ს</w:t>
            </w: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 xml:space="preserve"> </w:t>
            </w:r>
            <w:r w:rsidR="00503F07">
              <w:rPr>
                <w:rFonts w:ascii="Calibri" w:eastAsia="Arial" w:hAnsi="Calibri" w:cs="Calibri"/>
                <w:sz w:val="22"/>
                <w:szCs w:val="22"/>
                <w:lang w:val="ka-GE"/>
              </w:rPr>
              <w:t xml:space="preserve"> შესაბამისობა </w:t>
            </w: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>წინასწარ გამოვლენილ საჭიროებებ</w:t>
            </w:r>
            <w:r w:rsidR="00503F07">
              <w:rPr>
                <w:rFonts w:ascii="Calibri" w:eastAsia="Arial" w:hAnsi="Calibri" w:cs="Calibri"/>
                <w:sz w:val="22"/>
                <w:szCs w:val="22"/>
                <w:lang w:val="ka-GE"/>
              </w:rPr>
              <w:t>თან</w:t>
            </w:r>
          </w:p>
        </w:tc>
        <w:tc>
          <w:tcPr>
            <w:tcW w:w="1935" w:type="dxa"/>
          </w:tcPr>
          <w:p w14:paraId="1427D8F1" w14:textId="52AFAE90" w:rsidR="009513B5" w:rsidRPr="00865EE1" w:rsidRDefault="009513B5" w:rsidP="0074400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b/>
                <w:sz w:val="22"/>
                <w:szCs w:val="22"/>
              </w:rPr>
              <w:t>2</w:t>
            </w:r>
            <w:r w:rsidR="007807A1"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  <w:t>0</w:t>
            </w:r>
            <w:r w:rsidRPr="00865EE1">
              <w:rPr>
                <w:rFonts w:ascii="Calibri" w:eastAsia="Arial" w:hAnsi="Calibri" w:cs="Calibri"/>
                <w:b/>
                <w:sz w:val="22"/>
                <w:szCs w:val="22"/>
              </w:rPr>
              <w:t xml:space="preserve"> </w:t>
            </w:r>
          </w:p>
        </w:tc>
      </w:tr>
      <w:tr w:rsidR="009513B5" w:rsidRPr="00865EE1" w14:paraId="2B819E02" w14:textId="77777777" w:rsidTr="00DD582C">
        <w:trPr>
          <w:jc w:val="center"/>
        </w:trPr>
        <w:tc>
          <w:tcPr>
            <w:tcW w:w="625" w:type="dxa"/>
          </w:tcPr>
          <w:p w14:paraId="20DB1FDB" w14:textId="77777777" w:rsidR="009513B5" w:rsidRPr="00865EE1" w:rsidRDefault="009513B5" w:rsidP="0074400B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sz w:val="22"/>
                <w:szCs w:val="22"/>
              </w:rPr>
              <w:t>4</w:t>
            </w:r>
          </w:p>
        </w:tc>
        <w:tc>
          <w:tcPr>
            <w:tcW w:w="6999" w:type="dxa"/>
          </w:tcPr>
          <w:p w14:paraId="1161CF88" w14:textId="50C281D8" w:rsidR="009513B5" w:rsidRPr="00567D78" w:rsidRDefault="00567D78" w:rsidP="009513B5">
            <w:pPr>
              <w:rPr>
                <w:rFonts w:ascii="Calibri" w:eastAsia="Arial" w:hAnsi="Calibri" w:cs="Calibri"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>ბიუჯეტის ხარჯთეფექტურობა და რეალისტურობა</w:t>
            </w:r>
          </w:p>
        </w:tc>
        <w:tc>
          <w:tcPr>
            <w:tcW w:w="1935" w:type="dxa"/>
          </w:tcPr>
          <w:p w14:paraId="70634602" w14:textId="728EA11B" w:rsidR="009513B5" w:rsidRPr="007807A1" w:rsidRDefault="009513B5" w:rsidP="0074400B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</w:pPr>
            <w:r w:rsidRPr="00865EE1">
              <w:rPr>
                <w:rFonts w:ascii="Calibri" w:eastAsia="Arial" w:hAnsi="Calibri" w:cs="Calibri"/>
                <w:b/>
                <w:sz w:val="22"/>
                <w:szCs w:val="22"/>
              </w:rPr>
              <w:t>1</w:t>
            </w:r>
            <w:r w:rsidR="007807A1"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  <w:t>0</w:t>
            </w:r>
          </w:p>
        </w:tc>
      </w:tr>
      <w:tr w:rsidR="00390133" w:rsidRPr="00865EE1" w14:paraId="00FB40C7" w14:textId="77777777" w:rsidTr="00DD582C">
        <w:trPr>
          <w:jc w:val="center"/>
        </w:trPr>
        <w:tc>
          <w:tcPr>
            <w:tcW w:w="625" w:type="dxa"/>
          </w:tcPr>
          <w:p w14:paraId="26978021" w14:textId="77777777" w:rsidR="00390133" w:rsidRPr="00865EE1" w:rsidRDefault="00390133" w:rsidP="00390133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sz w:val="22"/>
                <w:szCs w:val="22"/>
              </w:rPr>
              <w:t>5</w:t>
            </w:r>
          </w:p>
        </w:tc>
        <w:tc>
          <w:tcPr>
            <w:tcW w:w="6999" w:type="dxa"/>
          </w:tcPr>
          <w:p w14:paraId="1D1B3DD1" w14:textId="1E432A4A" w:rsidR="00390133" w:rsidRPr="00567D78" w:rsidRDefault="007807A1" w:rsidP="003901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Arial" w:hAnsi="Calibri" w:cs="Calibri"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 xml:space="preserve">რისკები/გამოწვევები  და მათი აღმოფხვრის ანალიზი </w:t>
            </w:r>
          </w:p>
        </w:tc>
        <w:tc>
          <w:tcPr>
            <w:tcW w:w="1935" w:type="dxa"/>
          </w:tcPr>
          <w:p w14:paraId="391F4DDF" w14:textId="77777777" w:rsidR="00390133" w:rsidRPr="00865EE1" w:rsidRDefault="00390133" w:rsidP="00390133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b/>
                <w:sz w:val="22"/>
                <w:szCs w:val="22"/>
              </w:rPr>
              <w:t>10</w:t>
            </w:r>
          </w:p>
        </w:tc>
      </w:tr>
      <w:tr w:rsidR="00390133" w:rsidRPr="00865EE1" w14:paraId="1FCD1F48" w14:textId="77777777" w:rsidTr="00DD582C">
        <w:trPr>
          <w:jc w:val="center"/>
        </w:trPr>
        <w:tc>
          <w:tcPr>
            <w:tcW w:w="625" w:type="dxa"/>
          </w:tcPr>
          <w:p w14:paraId="41F0C0D3" w14:textId="77777777" w:rsidR="00390133" w:rsidRPr="00865EE1" w:rsidRDefault="00390133" w:rsidP="00390133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sz w:val="22"/>
                <w:szCs w:val="22"/>
              </w:rPr>
              <w:t>6</w:t>
            </w:r>
          </w:p>
        </w:tc>
        <w:tc>
          <w:tcPr>
            <w:tcW w:w="6999" w:type="dxa"/>
          </w:tcPr>
          <w:p w14:paraId="4C2230C6" w14:textId="11BA259D" w:rsidR="00390133" w:rsidRPr="00567D78" w:rsidRDefault="007807A1" w:rsidP="00390133">
            <w:pPr>
              <w:rPr>
                <w:rFonts w:ascii="Calibri" w:eastAsia="Arial" w:hAnsi="Calibri" w:cs="Calibri"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>მსგავსი პროექტის განხორციელების  გამოცდილება და ექსპერტიზა (დადასტურებადი)</w:t>
            </w:r>
          </w:p>
        </w:tc>
        <w:tc>
          <w:tcPr>
            <w:tcW w:w="1935" w:type="dxa"/>
          </w:tcPr>
          <w:p w14:paraId="56B6043B" w14:textId="068897C8" w:rsidR="00390133" w:rsidRPr="007807A1" w:rsidRDefault="007807A1" w:rsidP="00390133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  <w:t>10</w:t>
            </w:r>
          </w:p>
        </w:tc>
      </w:tr>
      <w:tr w:rsidR="0001325F" w:rsidRPr="00865EE1" w14:paraId="2A4633DE" w14:textId="77777777" w:rsidTr="00DD582C">
        <w:trPr>
          <w:jc w:val="center"/>
        </w:trPr>
        <w:tc>
          <w:tcPr>
            <w:tcW w:w="625" w:type="dxa"/>
          </w:tcPr>
          <w:p w14:paraId="6C4EC3DC" w14:textId="7E167CF0" w:rsidR="0001325F" w:rsidRPr="00865EE1" w:rsidRDefault="0001325F" w:rsidP="0001325F">
            <w:pPr>
              <w:jc w:val="center"/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7</w:t>
            </w:r>
          </w:p>
        </w:tc>
        <w:tc>
          <w:tcPr>
            <w:tcW w:w="6999" w:type="dxa"/>
          </w:tcPr>
          <w:p w14:paraId="24BCCA55" w14:textId="7B48327D" w:rsidR="0001325F" w:rsidRPr="00567D78" w:rsidRDefault="007807A1" w:rsidP="0001325F">
            <w:pPr>
              <w:rPr>
                <w:rFonts w:ascii="Calibri" w:eastAsia="Arial" w:hAnsi="Calibri" w:cs="Calibri"/>
                <w:sz w:val="22"/>
                <w:szCs w:val="22"/>
                <w:lang w:val="ka-GE"/>
              </w:rPr>
            </w:pPr>
            <w:r>
              <w:rPr>
                <w:rFonts w:ascii="Calibri" w:eastAsia="Arial" w:hAnsi="Calibri" w:cs="Calibri"/>
                <w:sz w:val="22"/>
                <w:szCs w:val="22"/>
                <w:lang w:val="ka-GE"/>
              </w:rPr>
              <w:t>წარმოდგენილი აქტივობების ინოვაციურობა</w:t>
            </w:r>
          </w:p>
        </w:tc>
        <w:tc>
          <w:tcPr>
            <w:tcW w:w="1935" w:type="dxa"/>
          </w:tcPr>
          <w:p w14:paraId="79AAD8A5" w14:textId="138AA64C" w:rsidR="0001325F" w:rsidRPr="00865EE1" w:rsidRDefault="0001325F" w:rsidP="0001325F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sz w:val="22"/>
                <w:szCs w:val="22"/>
              </w:rPr>
              <w:t>5</w:t>
            </w:r>
          </w:p>
        </w:tc>
      </w:tr>
      <w:tr w:rsidR="0001325F" w:rsidRPr="00865EE1" w14:paraId="332695BF" w14:textId="77777777" w:rsidTr="00DD582C">
        <w:trPr>
          <w:trHeight w:val="360"/>
          <w:jc w:val="center"/>
        </w:trPr>
        <w:tc>
          <w:tcPr>
            <w:tcW w:w="7624" w:type="dxa"/>
            <w:gridSpan w:val="2"/>
          </w:tcPr>
          <w:p w14:paraId="1B35CA73" w14:textId="6C7BF614" w:rsidR="0001325F" w:rsidRPr="00567D78" w:rsidRDefault="0001325F" w:rsidP="0001325F">
            <w:pPr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</w:pPr>
            <w:r w:rsidRPr="00865EE1">
              <w:rPr>
                <w:rFonts w:ascii="Calibri" w:eastAsia="Arial" w:hAnsi="Calibri" w:cs="Calibri"/>
                <w:b/>
                <w:sz w:val="22"/>
                <w:szCs w:val="22"/>
              </w:rPr>
              <w:lastRenderedPageBreak/>
              <w:t xml:space="preserve">     </w:t>
            </w:r>
            <w:r w:rsidR="00567D78">
              <w:rPr>
                <w:rFonts w:ascii="Calibri" w:eastAsia="Arial" w:hAnsi="Calibri" w:cs="Calibri"/>
                <w:b/>
                <w:sz w:val="22"/>
                <w:szCs w:val="22"/>
                <w:lang w:val="ka-GE"/>
              </w:rPr>
              <w:t>ჯამი:</w:t>
            </w:r>
          </w:p>
        </w:tc>
        <w:tc>
          <w:tcPr>
            <w:tcW w:w="1935" w:type="dxa"/>
          </w:tcPr>
          <w:p w14:paraId="79A46794" w14:textId="77777777" w:rsidR="0001325F" w:rsidRPr="00865EE1" w:rsidRDefault="0001325F" w:rsidP="0001325F">
            <w:pPr>
              <w:jc w:val="center"/>
              <w:rPr>
                <w:rFonts w:ascii="Calibri" w:eastAsia="Arial" w:hAnsi="Calibri" w:cs="Calibri"/>
                <w:b/>
                <w:sz w:val="22"/>
                <w:szCs w:val="22"/>
              </w:rPr>
            </w:pPr>
            <w:r w:rsidRPr="00865EE1">
              <w:rPr>
                <w:rFonts w:ascii="Calibri" w:eastAsia="Arial" w:hAnsi="Calibri" w:cs="Calibri"/>
                <w:b/>
                <w:sz w:val="22"/>
                <w:szCs w:val="22"/>
              </w:rPr>
              <w:t xml:space="preserve">100 </w:t>
            </w:r>
          </w:p>
        </w:tc>
      </w:tr>
    </w:tbl>
    <w:p w14:paraId="27AAA268" w14:textId="77777777" w:rsidR="009513B5" w:rsidRDefault="009513B5" w:rsidP="009513B5">
      <w:pPr>
        <w:rPr>
          <w:rFonts w:ascii="Calibri" w:eastAsia="Arial" w:hAnsi="Calibri" w:cs="Calibri"/>
          <w:sz w:val="22"/>
          <w:szCs w:val="22"/>
        </w:rPr>
      </w:pPr>
    </w:p>
    <w:p w14:paraId="38AA490F" w14:textId="77777777" w:rsidR="00044BBD" w:rsidRDefault="00044BBD" w:rsidP="00607FAC">
      <w:pPr>
        <w:rPr>
          <w:rFonts w:ascii="Calibri" w:eastAsia="Arial" w:hAnsi="Calibri" w:cs="Calibri"/>
          <w:sz w:val="22"/>
          <w:szCs w:val="22"/>
        </w:rPr>
      </w:pPr>
    </w:p>
    <w:p w14:paraId="22EFC8CC" w14:textId="77777777" w:rsidR="00607FAC" w:rsidRPr="00865EE1" w:rsidRDefault="00607FAC" w:rsidP="00607FAC">
      <w:pPr>
        <w:pStyle w:val="ListParagraph"/>
        <w:rPr>
          <w:rFonts w:eastAsia="Arial" w:cs="Calibri"/>
          <w:lang w:eastAsia="en-GB"/>
        </w:rPr>
      </w:pPr>
    </w:p>
    <w:p w14:paraId="36D7E389" w14:textId="103870FE" w:rsidR="00607FAC" w:rsidRPr="00567D78" w:rsidRDefault="007807A1" w:rsidP="00607FAC">
      <w:pPr>
        <w:spacing w:after="200"/>
        <w:jc w:val="both"/>
        <w:rPr>
          <w:rFonts w:ascii="Calibri" w:eastAsia="Arial" w:hAnsi="Calibri" w:cs="Calibri"/>
          <w:sz w:val="22"/>
          <w:szCs w:val="22"/>
          <w:lang w:val="ka-GE"/>
        </w:rPr>
      </w:pPr>
      <w:r>
        <w:rPr>
          <w:rFonts w:ascii="Calibri" w:eastAsia="Arial" w:hAnsi="Calibri" w:cs="Calibri"/>
          <w:sz w:val="22"/>
          <w:szCs w:val="22"/>
          <w:lang w:val="ka-GE"/>
        </w:rPr>
        <w:t xml:space="preserve">განმცხადებლებს რომელთა განაცახადებიც გადალეხავენ შერჩევის </w:t>
      </w:r>
      <w:r>
        <w:rPr>
          <w:rFonts w:ascii="Calibri" w:eastAsia="Arial" w:hAnsi="Calibri" w:cs="Calibri"/>
          <w:sz w:val="22"/>
          <w:szCs w:val="22"/>
        </w:rPr>
        <w:t>I-</w:t>
      </w:r>
      <w:r>
        <w:rPr>
          <w:rFonts w:ascii="Calibri" w:eastAsia="Arial" w:hAnsi="Calibri" w:cs="Calibri"/>
          <w:sz w:val="22"/>
          <w:szCs w:val="22"/>
          <w:lang w:val="ka-GE"/>
        </w:rPr>
        <w:t xml:space="preserve">ფაზას შეტყობინებას მიიღებენ არა უგვიანეს 6 ნოემბრისა, ელ.ფოსტით, გასაუბრებები გაიმართება 9-13 ნოემბერს. </w:t>
      </w:r>
      <w:r w:rsidR="00567D78">
        <w:rPr>
          <w:rFonts w:ascii="Calibri" w:eastAsia="Arial" w:hAnsi="Calibri" w:cs="Calibri"/>
          <w:sz w:val="22"/>
          <w:szCs w:val="22"/>
          <w:lang w:val="ka-GE"/>
        </w:rPr>
        <w:t>საბოლოო გადაწყვეტილების შესახებ ინფორმაცია</w:t>
      </w:r>
      <w:r>
        <w:rPr>
          <w:rFonts w:ascii="Calibri" w:eastAsia="Arial" w:hAnsi="Calibri" w:cs="Calibri"/>
          <w:sz w:val="22"/>
          <w:szCs w:val="22"/>
          <w:lang w:val="ka-GE"/>
        </w:rPr>
        <w:t xml:space="preserve"> გამოცხადდება</w:t>
      </w:r>
      <w:r w:rsidR="00567D78">
        <w:rPr>
          <w:rFonts w:ascii="Calibri" w:eastAsia="Arial" w:hAnsi="Calibri" w:cs="Calibri"/>
          <w:sz w:val="22"/>
          <w:szCs w:val="22"/>
          <w:lang w:val="ka-GE"/>
        </w:rPr>
        <w:t>,  არა უგვიანეს 2020</w:t>
      </w:r>
      <w:r w:rsidR="008E7B50">
        <w:rPr>
          <w:rFonts w:ascii="Calibri" w:eastAsia="Arial" w:hAnsi="Calibri" w:cs="Calibri"/>
          <w:sz w:val="22"/>
          <w:szCs w:val="22"/>
          <w:lang w:val="ka-GE"/>
        </w:rPr>
        <w:t xml:space="preserve"> წლის </w:t>
      </w:r>
      <w:r w:rsidR="00567D78">
        <w:rPr>
          <w:rFonts w:ascii="Calibri" w:eastAsia="Arial" w:hAnsi="Calibri" w:cs="Calibri"/>
          <w:sz w:val="22"/>
          <w:szCs w:val="22"/>
          <w:lang w:val="ka-GE"/>
        </w:rPr>
        <w:t xml:space="preserve"> </w:t>
      </w:r>
      <w:r w:rsidR="007F76BC">
        <w:rPr>
          <w:rFonts w:ascii="Calibri" w:eastAsia="Arial" w:hAnsi="Calibri" w:cs="Calibri"/>
          <w:b/>
          <w:bCs/>
          <w:sz w:val="22"/>
          <w:szCs w:val="22"/>
          <w:lang w:val="ka-GE"/>
        </w:rPr>
        <w:t>1</w:t>
      </w:r>
      <w:r>
        <w:rPr>
          <w:rFonts w:ascii="Calibri" w:eastAsia="Arial" w:hAnsi="Calibri" w:cs="Calibri"/>
          <w:b/>
          <w:bCs/>
          <w:sz w:val="22"/>
          <w:szCs w:val="22"/>
          <w:lang w:val="ka-GE"/>
        </w:rPr>
        <w:t xml:space="preserve">6-20 ნოემბრისა </w:t>
      </w:r>
      <w:r w:rsidRPr="007807A1">
        <w:rPr>
          <w:rFonts w:ascii="Calibri" w:eastAsia="Arial" w:hAnsi="Calibri" w:cs="Calibri"/>
          <w:sz w:val="22"/>
          <w:szCs w:val="22"/>
          <w:lang w:val="ka-GE"/>
        </w:rPr>
        <w:t>ელ. ფოსტით</w:t>
      </w:r>
      <w:r w:rsidR="008E7B50" w:rsidRPr="007807A1">
        <w:rPr>
          <w:rFonts w:ascii="Calibri" w:eastAsia="Arial" w:hAnsi="Calibri" w:cs="Calibri"/>
          <w:sz w:val="22"/>
          <w:szCs w:val="22"/>
          <w:lang w:val="ka-GE"/>
        </w:rPr>
        <w:t>.</w:t>
      </w:r>
    </w:p>
    <w:p w14:paraId="5B413F97" w14:textId="6207F7A2" w:rsidR="008E7B50" w:rsidRPr="00D5195B" w:rsidRDefault="008E7B50" w:rsidP="008E7B50">
      <w:pPr>
        <w:spacing w:line="276" w:lineRule="auto"/>
        <w:jc w:val="both"/>
        <w:rPr>
          <w:rFonts w:eastAsia="Merriweather"/>
          <w:lang w:val="ka-GE"/>
        </w:rPr>
      </w:pPr>
      <w:bookmarkStart w:id="26" w:name="_heading=h.41mghml" w:colFirst="0" w:colLast="0"/>
      <w:bookmarkStart w:id="27" w:name="_Hlk46064141"/>
      <w:bookmarkEnd w:id="26"/>
      <w:r w:rsidRPr="008E7B50">
        <w:rPr>
          <w:rFonts w:ascii="Calibri" w:eastAsia="Arial" w:hAnsi="Calibri" w:cs="Calibri"/>
          <w:b/>
          <w:bCs/>
          <w:sz w:val="22"/>
          <w:szCs w:val="22"/>
          <w:lang w:val="ka-GE"/>
        </w:rPr>
        <w:t>განაცხადების შერჩევის პროცესთან</w:t>
      </w:r>
      <w:r w:rsidRPr="008E7B50">
        <w:rPr>
          <w:rFonts w:ascii="Calibri" w:eastAsia="Arial" w:hAnsi="Calibri" w:cs="Calibri"/>
          <w:sz w:val="22"/>
          <w:szCs w:val="22"/>
          <w:lang w:val="ka-GE"/>
        </w:rPr>
        <w:t xml:space="preserve">  დაკავშრებით,</w:t>
      </w:r>
      <w:r>
        <w:rPr>
          <w:rFonts w:ascii="Calibri" w:eastAsia="Arial" w:hAnsi="Calibri" w:cs="Calibri"/>
          <w:sz w:val="22"/>
          <w:szCs w:val="22"/>
          <w:lang w:val="ka-GE"/>
        </w:rPr>
        <w:t xml:space="preserve"> შეკითხვის</w:t>
      </w:r>
      <w:r w:rsidR="002C376C">
        <w:rPr>
          <w:rFonts w:ascii="Calibri" w:eastAsia="Arial" w:hAnsi="Calibri" w:cs="Calibri"/>
          <w:sz w:val="22"/>
          <w:szCs w:val="22"/>
          <w:lang w:val="en-US"/>
        </w:rPr>
        <w:t xml:space="preserve"> </w:t>
      </w:r>
      <w:r w:rsidR="002C376C">
        <w:rPr>
          <w:rFonts w:ascii="Calibri" w:eastAsia="Arial" w:hAnsi="Calibri" w:cs="Calibri"/>
          <w:sz w:val="22"/>
          <w:szCs w:val="22"/>
          <w:lang w:val="ka-GE"/>
        </w:rPr>
        <w:t>ან საჩივრის</w:t>
      </w:r>
      <w:r>
        <w:rPr>
          <w:rFonts w:ascii="Calibri" w:eastAsia="Arial" w:hAnsi="Calibri" w:cs="Calibri"/>
          <w:sz w:val="22"/>
          <w:szCs w:val="22"/>
          <w:lang w:val="ka-GE"/>
        </w:rPr>
        <w:t xml:space="preserve"> შემთხვევაში</w:t>
      </w:r>
      <w:r w:rsidRPr="008E7B50">
        <w:rPr>
          <w:rFonts w:ascii="Calibri" w:eastAsia="Arial" w:hAnsi="Calibri" w:cs="Calibri"/>
          <w:sz w:val="22"/>
          <w:szCs w:val="22"/>
          <w:lang w:val="ka-GE"/>
        </w:rPr>
        <w:t xml:space="preserve"> შეგიძლიათ მოგვმართოთ  „ფიფლ ინ ნიდ“-ის  საქართველოს ოფისში მისამართზე: ქ.თბილისი, გერონტი ქიქოძის ქუჩა #16, 01</w:t>
      </w:r>
      <w:r w:rsidR="007F76BC">
        <w:rPr>
          <w:rFonts w:ascii="Calibri" w:eastAsia="Arial" w:hAnsi="Calibri" w:cs="Calibri"/>
          <w:sz w:val="22"/>
          <w:szCs w:val="22"/>
          <w:lang w:val="en-US"/>
        </w:rPr>
        <w:t>0</w:t>
      </w:r>
      <w:r w:rsidRPr="008E7B50">
        <w:rPr>
          <w:rFonts w:ascii="Calibri" w:eastAsia="Arial" w:hAnsi="Calibri" w:cs="Calibri"/>
          <w:sz w:val="22"/>
          <w:szCs w:val="22"/>
          <w:lang w:val="ka-GE"/>
        </w:rPr>
        <w:t>5, ან მოგვწერეთ ელ. მისამართზე:</w:t>
      </w:r>
      <w:r>
        <w:rPr>
          <w:rFonts w:eastAsia="Merriweather"/>
          <w:lang w:val="ka-GE"/>
        </w:rPr>
        <w:t xml:space="preserve"> </w:t>
      </w:r>
      <w:hyperlink r:id="rId13">
        <w:r w:rsidRPr="006979C5">
          <w:rPr>
            <w:rStyle w:val="Hyperlink"/>
            <w:rFonts w:eastAsia="Merriweather"/>
            <w:color w:val="0070C0"/>
          </w:rPr>
          <w:t>feedback.georgia@peopleinneed.cz</w:t>
        </w:r>
      </w:hyperlink>
    </w:p>
    <w:bookmarkEnd w:id="27"/>
    <w:p w14:paraId="0C9DB4B9" w14:textId="010A0522" w:rsidR="00607FAC" w:rsidRPr="00865EE1" w:rsidRDefault="00607FAC" w:rsidP="00607FAC">
      <w:pPr>
        <w:spacing w:after="200"/>
        <w:jc w:val="both"/>
        <w:rPr>
          <w:rFonts w:ascii="Calibri" w:eastAsia="Arial" w:hAnsi="Calibri" w:cs="Calibri"/>
          <w:sz w:val="22"/>
          <w:szCs w:val="22"/>
        </w:rPr>
      </w:pPr>
    </w:p>
    <w:p w14:paraId="391D68E0" w14:textId="77777777" w:rsidR="00DC02AB" w:rsidRPr="00865EE1" w:rsidRDefault="00DC02AB">
      <w:pPr>
        <w:rPr>
          <w:rFonts w:ascii="Calibri" w:hAnsi="Calibri" w:cs="Calibri"/>
        </w:rPr>
      </w:pPr>
      <w:bookmarkStart w:id="28" w:name="_heading=h.2grqrue" w:colFirst="0" w:colLast="0"/>
      <w:bookmarkEnd w:id="28"/>
    </w:p>
    <w:sectPr w:rsidR="00DC02AB" w:rsidRPr="00865EE1" w:rsidSect="00607FA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9" w:h="16834"/>
      <w:pgMar w:top="720" w:right="1440" w:bottom="1440" w:left="1440" w:header="720" w:footer="720" w:gutter="0"/>
      <w:cols w:space="720" w:equalWidth="0">
        <w:col w:w="968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3833D" w14:textId="77777777" w:rsidR="001F2F69" w:rsidRDefault="001F2F69">
      <w:r>
        <w:separator/>
      </w:r>
    </w:p>
  </w:endnote>
  <w:endnote w:type="continuationSeparator" w:id="0">
    <w:p w14:paraId="2BB35A5C" w14:textId="77777777" w:rsidR="001F2F69" w:rsidRDefault="001F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nduitITCStd Light">
    <w:altName w:val="Calibri"/>
    <w:charset w:val="00"/>
    <w:family w:val="auto"/>
    <w:pitch w:val="default"/>
  </w:font>
  <w:font w:name="Merriweathe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0E930" w14:textId="77777777" w:rsidR="0074400B" w:rsidRDefault="0074400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  <w:szCs w:val="24"/>
      </w:rPr>
    </w:pPr>
  </w:p>
  <w:p w14:paraId="17EEB560" w14:textId="77777777" w:rsidR="0074400B" w:rsidRDefault="0074400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  <w:szCs w:val="24"/>
      </w:rPr>
    </w:pPr>
    <w:r>
      <w:rPr>
        <w:color w:val="000000"/>
        <w:szCs w:val="24"/>
      </w:rPr>
      <w:fldChar w:fldCharType="begin"/>
    </w:r>
    <w:r>
      <w:rPr>
        <w:color w:val="000000"/>
        <w:szCs w:val="24"/>
      </w:rPr>
      <w:instrText>PAGE</w:instrText>
    </w:r>
    <w:r>
      <w:rPr>
        <w:color w:val="000000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E8030" w14:textId="77777777" w:rsidR="0074400B" w:rsidRDefault="0074400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Page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>PAGE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20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of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>NUMPAGES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22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1F9AF" w14:textId="77777777" w:rsidR="0074400B" w:rsidRDefault="0074400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 xml:space="preserve">Page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>PAGE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of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>NUMPAGES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22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  <w:p w14:paraId="6B947B00" w14:textId="77777777" w:rsidR="0074400B" w:rsidRDefault="0074400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Cs w:val="24"/>
      </w:rPr>
    </w:pPr>
  </w:p>
  <w:p w14:paraId="3A3F9354" w14:textId="77777777" w:rsidR="0074400B" w:rsidRDefault="0074400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3A311" w14:textId="77777777" w:rsidR="001F2F69" w:rsidRDefault="001F2F69">
      <w:r>
        <w:separator/>
      </w:r>
    </w:p>
  </w:footnote>
  <w:footnote w:type="continuationSeparator" w:id="0">
    <w:p w14:paraId="0784B761" w14:textId="77777777" w:rsidR="001F2F69" w:rsidRDefault="001F2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13F3B" w14:textId="77777777" w:rsidR="0074400B" w:rsidRDefault="0074400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17"/>
      <w:gridCol w:w="4512"/>
    </w:tblGrid>
    <w:tr w:rsidR="0074400B" w:rsidRPr="0057795A" w14:paraId="11CF68E2" w14:textId="77777777" w:rsidTr="0074400B">
      <w:tc>
        <w:tcPr>
          <w:tcW w:w="4531" w:type="dxa"/>
          <w:vAlign w:val="center"/>
        </w:tcPr>
        <w:p w14:paraId="3DA6C38F" w14:textId="77777777" w:rsidR="0074400B" w:rsidRPr="0057795A" w:rsidRDefault="0074400B" w:rsidP="0057795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  <w:b/>
              <w:sz w:val="28"/>
              <w:szCs w:val="28"/>
              <w:lang w:eastAsia="en-US"/>
            </w:rPr>
          </w:pPr>
          <w:r w:rsidRPr="0057795A">
            <w:rPr>
              <w:rFonts w:ascii="Calibri" w:eastAsia="Calibri" w:hAnsi="Calibri" w:cs="Arial"/>
              <w:noProof/>
              <w:sz w:val="22"/>
              <w:szCs w:val="22"/>
              <w:lang w:eastAsia="en-US"/>
            </w:rPr>
            <w:drawing>
              <wp:inline distT="0" distB="0" distL="0" distR="0" wp14:anchorId="75F24237" wp14:editId="69E329B8">
                <wp:extent cx="1244433" cy="454492"/>
                <wp:effectExtent l="0" t="0" r="0" b="3175"/>
                <wp:docPr id="852021810" name="Picture 5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52021810" name="Picture 54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16" b="42659"/>
                        <a:stretch/>
                      </pic:blipFill>
                      <pic:spPr bwMode="auto">
                        <a:xfrm>
                          <a:off x="0" y="0"/>
                          <a:ext cx="1244600" cy="4545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41A92A7A" w14:textId="77777777" w:rsidR="0074400B" w:rsidRPr="0057795A" w:rsidRDefault="0074400B" w:rsidP="0057795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57795A">
            <w:rPr>
              <w:rFonts w:ascii="Calibri" w:eastAsia="Calibri" w:hAnsi="Calibri" w:cs="Arial"/>
              <w:b/>
              <w:noProof/>
              <w:sz w:val="28"/>
              <w:szCs w:val="28"/>
              <w:lang w:eastAsia="en-US"/>
            </w:rPr>
            <w:drawing>
              <wp:inline distT="0" distB="0" distL="0" distR="0" wp14:anchorId="4AC46DDB" wp14:editId="6CB7479E">
                <wp:extent cx="539750" cy="585287"/>
                <wp:effectExtent l="0" t="0" r="0" b="571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4454" cy="5903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74400B" w:rsidRPr="0057795A" w14:paraId="2F26936B" w14:textId="77777777" w:rsidTr="0074400B">
      <w:tc>
        <w:tcPr>
          <w:tcW w:w="4531" w:type="dxa"/>
          <w:vAlign w:val="center"/>
        </w:tcPr>
        <w:p w14:paraId="5CF7626B" w14:textId="77777777" w:rsidR="0074400B" w:rsidRPr="0057795A" w:rsidRDefault="0074400B" w:rsidP="0057795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Calibri"/>
              <w:noProof/>
              <w:sz w:val="20"/>
              <w:lang w:eastAsia="en-US"/>
            </w:rPr>
          </w:pPr>
          <w:r w:rsidRPr="0057795A">
            <w:rPr>
              <w:rFonts w:ascii="Calibri" w:eastAsia="Calibri" w:hAnsi="Calibri" w:cs="Calibri"/>
              <w:noProof/>
              <w:sz w:val="20"/>
              <w:lang w:eastAsia="en-US"/>
            </w:rPr>
            <w:t xml:space="preserve">This project is funded by </w:t>
          </w:r>
        </w:p>
        <w:p w14:paraId="1987852E" w14:textId="77777777" w:rsidR="0074400B" w:rsidRPr="0057795A" w:rsidRDefault="0074400B" w:rsidP="0057795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Calibri"/>
              <w:noProof/>
              <w:sz w:val="20"/>
              <w:lang w:eastAsia="en-US"/>
            </w:rPr>
          </w:pPr>
          <w:r w:rsidRPr="0057795A">
            <w:rPr>
              <w:rFonts w:ascii="Calibri" w:eastAsia="Calibri" w:hAnsi="Calibri" w:cs="Calibri"/>
              <w:noProof/>
              <w:sz w:val="20"/>
              <w:lang w:eastAsia="en-US"/>
            </w:rPr>
            <w:t>the European Union</w:t>
          </w:r>
        </w:p>
      </w:tc>
      <w:tc>
        <w:tcPr>
          <w:tcW w:w="4531" w:type="dxa"/>
          <w:vAlign w:val="center"/>
        </w:tcPr>
        <w:p w14:paraId="7F0CF52C" w14:textId="77777777" w:rsidR="0074400B" w:rsidRPr="0057795A" w:rsidRDefault="0074400B" w:rsidP="0057795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Calibri"/>
              <w:noProof/>
              <w:sz w:val="20"/>
              <w:lang w:eastAsia="en-US"/>
            </w:rPr>
          </w:pPr>
          <w:r w:rsidRPr="0057795A">
            <w:rPr>
              <w:rFonts w:ascii="Calibri" w:eastAsia="Calibri" w:hAnsi="Calibri" w:cs="Calibri"/>
              <w:noProof/>
              <w:sz w:val="20"/>
              <w:lang w:eastAsia="en-US"/>
            </w:rPr>
            <w:t xml:space="preserve">This project is implemented by </w:t>
          </w:r>
          <w:r w:rsidRPr="0057795A">
            <w:rPr>
              <w:rFonts w:ascii="Calibri" w:eastAsia="Calibri" w:hAnsi="Calibri" w:cs="Calibri"/>
              <w:noProof/>
              <w:sz w:val="20"/>
              <w:lang w:eastAsia="en-US"/>
            </w:rPr>
            <w:br/>
            <w:t>People in Need</w:t>
          </w:r>
        </w:p>
      </w:tc>
    </w:tr>
  </w:tbl>
  <w:p w14:paraId="375280E2" w14:textId="147C075B" w:rsidR="0074400B" w:rsidRPr="004C1687" w:rsidRDefault="0074400B" w:rsidP="00F33D51">
    <w:pPr>
      <w:pStyle w:val="Header"/>
      <w:rPr>
        <w:rFonts w:eastAsia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7FEC1" w14:textId="77777777" w:rsidR="0074400B" w:rsidRPr="00080BD2" w:rsidRDefault="0074400B" w:rsidP="00F33D51">
    <w:pPr>
      <w:pStyle w:val="Heading1"/>
      <w:numPr>
        <w:ilvl w:val="0"/>
        <w:numId w:val="0"/>
      </w:numPr>
      <w:rPr>
        <w:smallCaps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4883"/>
    <w:multiLevelType w:val="hybridMultilevel"/>
    <w:tmpl w:val="22068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159B1"/>
    <w:multiLevelType w:val="hybridMultilevel"/>
    <w:tmpl w:val="2508FC9C"/>
    <w:lvl w:ilvl="0" w:tplc="29201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C42F4"/>
    <w:multiLevelType w:val="hybridMultilevel"/>
    <w:tmpl w:val="F514B842"/>
    <w:lvl w:ilvl="0" w:tplc="29201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EFB8EB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4A10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6CBF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D069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AA2C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8A7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C83D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E84C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F3289"/>
    <w:multiLevelType w:val="hybridMultilevel"/>
    <w:tmpl w:val="F7D0B08A"/>
    <w:lvl w:ilvl="0" w:tplc="F314E81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b w:val="0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D109F6"/>
    <w:multiLevelType w:val="hybridMultilevel"/>
    <w:tmpl w:val="BA8642A2"/>
    <w:lvl w:ilvl="0" w:tplc="2920112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ED7D31" w:themeColor="accent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C93971"/>
    <w:multiLevelType w:val="hybridMultilevel"/>
    <w:tmpl w:val="4BDCCA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C4224"/>
    <w:multiLevelType w:val="hybridMultilevel"/>
    <w:tmpl w:val="252209DE"/>
    <w:lvl w:ilvl="0" w:tplc="29201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76DC8"/>
    <w:multiLevelType w:val="multilevel"/>
    <w:tmpl w:val="C69E10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8A17E3C"/>
    <w:multiLevelType w:val="hybridMultilevel"/>
    <w:tmpl w:val="186A002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0C588A"/>
    <w:multiLevelType w:val="multilevel"/>
    <w:tmpl w:val="D0C25066"/>
    <w:lvl w:ilvl="0">
      <w:start w:val="1"/>
      <w:numFmt w:val="decimal"/>
      <w:pStyle w:val="Heading1"/>
      <w:lvlText w:val="%1."/>
      <w:lvlJc w:val="left"/>
      <w:pPr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10" w15:restartNumberingAfterBreak="0">
    <w:nsid w:val="592C3801"/>
    <w:multiLevelType w:val="hybridMultilevel"/>
    <w:tmpl w:val="0D62EA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244202"/>
    <w:multiLevelType w:val="hybridMultilevel"/>
    <w:tmpl w:val="F328E180"/>
    <w:lvl w:ilvl="0" w:tplc="2920112A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  <w:color w:val="ED7D31" w:themeColor="accent2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67D521B8"/>
    <w:multiLevelType w:val="hybridMultilevel"/>
    <w:tmpl w:val="B3347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E017E1"/>
    <w:multiLevelType w:val="hybridMultilevel"/>
    <w:tmpl w:val="DE0C1E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0631FE"/>
    <w:multiLevelType w:val="hybridMultilevel"/>
    <w:tmpl w:val="1E1C6960"/>
    <w:lvl w:ilvl="0" w:tplc="29201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ED7D31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D7CC8"/>
    <w:multiLevelType w:val="multilevel"/>
    <w:tmpl w:val="9142FF3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9"/>
  </w:num>
  <w:num w:numId="2">
    <w:abstractNumId w:val="7"/>
  </w:num>
  <w:num w:numId="3">
    <w:abstractNumId w:val="12"/>
  </w:num>
  <w:num w:numId="4">
    <w:abstractNumId w:val="0"/>
  </w:num>
  <w:num w:numId="5">
    <w:abstractNumId w:val="10"/>
  </w:num>
  <w:num w:numId="6">
    <w:abstractNumId w:val="5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6"/>
  </w:num>
  <w:num w:numId="12">
    <w:abstractNumId w:val="14"/>
  </w:num>
  <w:num w:numId="13">
    <w:abstractNumId w:val="1"/>
  </w:num>
  <w:num w:numId="14">
    <w:abstractNumId w:val="15"/>
  </w:num>
  <w:num w:numId="15">
    <w:abstractNumId w:val="13"/>
  </w:num>
  <w:num w:numId="16">
    <w:abstractNumId w:val="9"/>
  </w:num>
  <w:num w:numId="17">
    <w:abstractNumId w:val="9"/>
  </w:num>
  <w:num w:numId="18">
    <w:abstractNumId w:val="9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0C"/>
    <w:rsid w:val="00010EDD"/>
    <w:rsid w:val="0001325F"/>
    <w:rsid w:val="00017C13"/>
    <w:rsid w:val="00022194"/>
    <w:rsid w:val="00044BBD"/>
    <w:rsid w:val="000455DB"/>
    <w:rsid w:val="00061C14"/>
    <w:rsid w:val="00063A68"/>
    <w:rsid w:val="00064AD3"/>
    <w:rsid w:val="0007586B"/>
    <w:rsid w:val="0009790E"/>
    <w:rsid w:val="000C1071"/>
    <w:rsid w:val="000C2F37"/>
    <w:rsid w:val="000D5DE3"/>
    <w:rsid w:val="000E0BB3"/>
    <w:rsid w:val="00106EAE"/>
    <w:rsid w:val="00136213"/>
    <w:rsid w:val="00172033"/>
    <w:rsid w:val="00187C9A"/>
    <w:rsid w:val="001C468C"/>
    <w:rsid w:val="001D6CA9"/>
    <w:rsid w:val="001F2F69"/>
    <w:rsid w:val="00215025"/>
    <w:rsid w:val="00240701"/>
    <w:rsid w:val="00261FBE"/>
    <w:rsid w:val="00262D03"/>
    <w:rsid w:val="00290D3B"/>
    <w:rsid w:val="00292500"/>
    <w:rsid w:val="0029250D"/>
    <w:rsid w:val="002A4EE3"/>
    <w:rsid w:val="002B4F1E"/>
    <w:rsid w:val="002B78CD"/>
    <w:rsid w:val="002C0D8D"/>
    <w:rsid w:val="002C376C"/>
    <w:rsid w:val="002D3CA4"/>
    <w:rsid w:val="002E2348"/>
    <w:rsid w:val="002E484F"/>
    <w:rsid w:val="002F6D19"/>
    <w:rsid w:val="00330308"/>
    <w:rsid w:val="0034607D"/>
    <w:rsid w:val="00390133"/>
    <w:rsid w:val="003B3213"/>
    <w:rsid w:val="003B72D2"/>
    <w:rsid w:val="003D3438"/>
    <w:rsid w:val="003E0318"/>
    <w:rsid w:val="003F35FD"/>
    <w:rsid w:val="00403906"/>
    <w:rsid w:val="0041537C"/>
    <w:rsid w:val="00430AC0"/>
    <w:rsid w:val="0045230E"/>
    <w:rsid w:val="0047164B"/>
    <w:rsid w:val="00487642"/>
    <w:rsid w:val="004A7D3C"/>
    <w:rsid w:val="004B0DF2"/>
    <w:rsid w:val="004B2330"/>
    <w:rsid w:val="004B2479"/>
    <w:rsid w:val="004C020C"/>
    <w:rsid w:val="004D5083"/>
    <w:rsid w:val="004F4B5B"/>
    <w:rsid w:val="00503F07"/>
    <w:rsid w:val="005138C7"/>
    <w:rsid w:val="005153B1"/>
    <w:rsid w:val="00534E68"/>
    <w:rsid w:val="00567D78"/>
    <w:rsid w:val="0057795A"/>
    <w:rsid w:val="005A3044"/>
    <w:rsid w:val="005D6856"/>
    <w:rsid w:val="005F7125"/>
    <w:rsid w:val="00607FAC"/>
    <w:rsid w:val="00610874"/>
    <w:rsid w:val="00647A89"/>
    <w:rsid w:val="006555C1"/>
    <w:rsid w:val="006751A3"/>
    <w:rsid w:val="006754E6"/>
    <w:rsid w:val="00682367"/>
    <w:rsid w:val="00682AB2"/>
    <w:rsid w:val="00682AB9"/>
    <w:rsid w:val="006A0846"/>
    <w:rsid w:val="006A60A3"/>
    <w:rsid w:val="006C4413"/>
    <w:rsid w:val="006D1964"/>
    <w:rsid w:val="006E16E7"/>
    <w:rsid w:val="006F2691"/>
    <w:rsid w:val="00703572"/>
    <w:rsid w:val="00711945"/>
    <w:rsid w:val="00735BC4"/>
    <w:rsid w:val="007418F0"/>
    <w:rsid w:val="00743120"/>
    <w:rsid w:val="0074400B"/>
    <w:rsid w:val="00765BDD"/>
    <w:rsid w:val="007807A1"/>
    <w:rsid w:val="007A049F"/>
    <w:rsid w:val="007D6653"/>
    <w:rsid w:val="007E2714"/>
    <w:rsid w:val="007E77F5"/>
    <w:rsid w:val="007E7EFB"/>
    <w:rsid w:val="007F4A78"/>
    <w:rsid w:val="007F6819"/>
    <w:rsid w:val="007F76BC"/>
    <w:rsid w:val="007F79BD"/>
    <w:rsid w:val="00817560"/>
    <w:rsid w:val="00817DC6"/>
    <w:rsid w:val="00825934"/>
    <w:rsid w:val="00831B40"/>
    <w:rsid w:val="00836E92"/>
    <w:rsid w:val="00842F4A"/>
    <w:rsid w:val="008619F0"/>
    <w:rsid w:val="00865EE1"/>
    <w:rsid w:val="00897AA7"/>
    <w:rsid w:val="008A1E96"/>
    <w:rsid w:val="008A3A06"/>
    <w:rsid w:val="008C1632"/>
    <w:rsid w:val="008E735C"/>
    <w:rsid w:val="008E7B50"/>
    <w:rsid w:val="008F580B"/>
    <w:rsid w:val="0090526F"/>
    <w:rsid w:val="009126FD"/>
    <w:rsid w:val="0091333F"/>
    <w:rsid w:val="00927661"/>
    <w:rsid w:val="009458C2"/>
    <w:rsid w:val="009513B5"/>
    <w:rsid w:val="00956934"/>
    <w:rsid w:val="00963B5F"/>
    <w:rsid w:val="00990410"/>
    <w:rsid w:val="009A11A8"/>
    <w:rsid w:val="009B30BE"/>
    <w:rsid w:val="009C0C4E"/>
    <w:rsid w:val="009D4986"/>
    <w:rsid w:val="009E2333"/>
    <w:rsid w:val="009F067E"/>
    <w:rsid w:val="00A06853"/>
    <w:rsid w:val="00A168C1"/>
    <w:rsid w:val="00A308EF"/>
    <w:rsid w:val="00A46A76"/>
    <w:rsid w:val="00A56DAF"/>
    <w:rsid w:val="00A670E9"/>
    <w:rsid w:val="00A72F10"/>
    <w:rsid w:val="00A85957"/>
    <w:rsid w:val="00AA1E34"/>
    <w:rsid w:val="00AA3984"/>
    <w:rsid w:val="00AB5BF4"/>
    <w:rsid w:val="00AC01E2"/>
    <w:rsid w:val="00AD2171"/>
    <w:rsid w:val="00AE7526"/>
    <w:rsid w:val="00AF41D8"/>
    <w:rsid w:val="00B03DD6"/>
    <w:rsid w:val="00B12922"/>
    <w:rsid w:val="00B13E2A"/>
    <w:rsid w:val="00B32868"/>
    <w:rsid w:val="00B412B1"/>
    <w:rsid w:val="00B55CE0"/>
    <w:rsid w:val="00B61490"/>
    <w:rsid w:val="00B772CE"/>
    <w:rsid w:val="00B87EC6"/>
    <w:rsid w:val="00B95D01"/>
    <w:rsid w:val="00BA5ABE"/>
    <w:rsid w:val="00BA5B69"/>
    <w:rsid w:val="00BC24E2"/>
    <w:rsid w:val="00BC6C5D"/>
    <w:rsid w:val="00C05EE3"/>
    <w:rsid w:val="00C1014E"/>
    <w:rsid w:val="00C10920"/>
    <w:rsid w:val="00C44ECD"/>
    <w:rsid w:val="00C4619B"/>
    <w:rsid w:val="00C5684D"/>
    <w:rsid w:val="00CA5FC9"/>
    <w:rsid w:val="00CB0BBA"/>
    <w:rsid w:val="00CB0DFD"/>
    <w:rsid w:val="00CC01FD"/>
    <w:rsid w:val="00CD1195"/>
    <w:rsid w:val="00CF1938"/>
    <w:rsid w:val="00D045B6"/>
    <w:rsid w:val="00D448E1"/>
    <w:rsid w:val="00D53CA2"/>
    <w:rsid w:val="00D64126"/>
    <w:rsid w:val="00D65BAC"/>
    <w:rsid w:val="00D65EC0"/>
    <w:rsid w:val="00D721E8"/>
    <w:rsid w:val="00DC02AB"/>
    <w:rsid w:val="00DD582C"/>
    <w:rsid w:val="00DD5BA4"/>
    <w:rsid w:val="00DD6805"/>
    <w:rsid w:val="00DE7AF9"/>
    <w:rsid w:val="00DF2C8A"/>
    <w:rsid w:val="00DF5209"/>
    <w:rsid w:val="00E16034"/>
    <w:rsid w:val="00E372E4"/>
    <w:rsid w:val="00E42DE1"/>
    <w:rsid w:val="00E503D1"/>
    <w:rsid w:val="00E73CD9"/>
    <w:rsid w:val="00E772CA"/>
    <w:rsid w:val="00E9743B"/>
    <w:rsid w:val="00EA35E4"/>
    <w:rsid w:val="00EB1026"/>
    <w:rsid w:val="00ED2265"/>
    <w:rsid w:val="00EE0D6A"/>
    <w:rsid w:val="00EF26C8"/>
    <w:rsid w:val="00EF3477"/>
    <w:rsid w:val="00F33D51"/>
    <w:rsid w:val="00F62EBB"/>
    <w:rsid w:val="00F71A04"/>
    <w:rsid w:val="00FA6A31"/>
    <w:rsid w:val="00FA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65C2F"/>
  <w15:chartTrackingRefBased/>
  <w15:docId w15:val="{7F503E90-5645-4B0C-8EF8-2EC4FC94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F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Heading1">
    <w:name w:val="heading 1"/>
    <w:aliases w:val="Outline1"/>
    <w:basedOn w:val="Normal"/>
    <w:next w:val="Normal"/>
    <w:link w:val="Heading1Char"/>
    <w:uiPriority w:val="9"/>
    <w:qFormat/>
    <w:rsid w:val="00607FAC"/>
    <w:pPr>
      <w:numPr>
        <w:numId w:val="1"/>
      </w:numPr>
      <w:outlineLvl w:val="0"/>
    </w:pPr>
    <w:rPr>
      <w:kern w:val="24"/>
    </w:rPr>
  </w:style>
  <w:style w:type="paragraph" w:styleId="Heading2">
    <w:name w:val="heading 2"/>
    <w:aliases w:val="Outline2"/>
    <w:basedOn w:val="Normal"/>
    <w:next w:val="Normal"/>
    <w:link w:val="Heading2Char"/>
    <w:uiPriority w:val="9"/>
    <w:unhideWhenUsed/>
    <w:qFormat/>
    <w:rsid w:val="00607FAC"/>
    <w:pPr>
      <w:numPr>
        <w:ilvl w:val="1"/>
        <w:numId w:val="1"/>
      </w:numPr>
      <w:outlineLvl w:val="1"/>
    </w:pPr>
    <w:rPr>
      <w:kern w:val="24"/>
    </w:rPr>
  </w:style>
  <w:style w:type="paragraph" w:styleId="Heading3">
    <w:name w:val="heading 3"/>
    <w:aliases w:val="Outline3"/>
    <w:basedOn w:val="Normal"/>
    <w:next w:val="Normal"/>
    <w:link w:val="Heading3Char"/>
    <w:uiPriority w:val="9"/>
    <w:semiHidden/>
    <w:unhideWhenUsed/>
    <w:qFormat/>
    <w:rsid w:val="00607FAC"/>
    <w:pPr>
      <w:numPr>
        <w:ilvl w:val="2"/>
        <w:numId w:val="1"/>
      </w:numPr>
      <w:outlineLvl w:val="2"/>
    </w:pPr>
    <w:rPr>
      <w:kern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utline1 Char"/>
    <w:basedOn w:val="DefaultParagraphFont"/>
    <w:link w:val="Heading1"/>
    <w:uiPriority w:val="9"/>
    <w:rsid w:val="00607FAC"/>
    <w:rPr>
      <w:rFonts w:ascii="Times New Roman" w:eastAsia="Times New Roman" w:hAnsi="Times New Roman" w:cs="Times New Roman"/>
      <w:kern w:val="24"/>
      <w:sz w:val="24"/>
      <w:szCs w:val="20"/>
      <w:lang w:eastAsia="en-GB"/>
    </w:rPr>
  </w:style>
  <w:style w:type="character" w:customStyle="1" w:styleId="Heading2Char">
    <w:name w:val="Heading 2 Char"/>
    <w:aliases w:val="Outline2 Char"/>
    <w:basedOn w:val="DefaultParagraphFont"/>
    <w:link w:val="Heading2"/>
    <w:uiPriority w:val="9"/>
    <w:rsid w:val="00607FAC"/>
    <w:rPr>
      <w:rFonts w:ascii="Times New Roman" w:eastAsia="Times New Roman" w:hAnsi="Times New Roman" w:cs="Times New Roman"/>
      <w:kern w:val="24"/>
      <w:sz w:val="24"/>
      <w:szCs w:val="20"/>
      <w:lang w:eastAsia="en-GB"/>
    </w:rPr>
  </w:style>
  <w:style w:type="character" w:customStyle="1" w:styleId="Heading3Char">
    <w:name w:val="Heading 3 Char"/>
    <w:aliases w:val="Outline3 Char"/>
    <w:basedOn w:val="DefaultParagraphFont"/>
    <w:link w:val="Heading3"/>
    <w:uiPriority w:val="9"/>
    <w:semiHidden/>
    <w:rsid w:val="00607FAC"/>
    <w:rPr>
      <w:rFonts w:ascii="Times New Roman" w:eastAsia="Times New Roman" w:hAnsi="Times New Roman" w:cs="Times New Roman"/>
      <w:kern w:val="24"/>
      <w:sz w:val="24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607FA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7FAC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Hyperlink">
    <w:name w:val="Hyperlink"/>
    <w:uiPriority w:val="99"/>
    <w:rsid w:val="00607FAC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rsid w:val="00607FA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7FAC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07FAC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607FAC"/>
    <w:rPr>
      <w:rFonts w:ascii="Calibri" w:eastAsia="Times New Roman" w:hAnsi="Calibri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F71A04"/>
    <w:pPr>
      <w:tabs>
        <w:tab w:val="left" w:pos="440"/>
        <w:tab w:val="right" w:leader="dot" w:pos="9679"/>
      </w:tabs>
      <w:spacing w:after="100"/>
    </w:pPr>
  </w:style>
  <w:style w:type="paragraph" w:styleId="NormalWeb">
    <w:name w:val="Normal (Web)"/>
    <w:basedOn w:val="Normal"/>
    <w:uiPriority w:val="99"/>
    <w:unhideWhenUsed/>
    <w:rsid w:val="00607FAC"/>
    <w:pPr>
      <w:spacing w:before="100" w:beforeAutospacing="1" w:after="100" w:afterAutospacing="1"/>
    </w:pPr>
    <w:rPr>
      <w:szCs w:val="24"/>
      <w:lang w:val="en-US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865EE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5EE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65EE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E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EE1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E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EE1"/>
    <w:rPr>
      <w:rFonts w:ascii="Segoe UI" w:eastAsia="Times New Roman" w:hAnsi="Segoe UI" w:cs="Segoe UI"/>
      <w:sz w:val="18"/>
      <w:szCs w:val="18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C5684D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C5684D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C5684D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F33D5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C24E2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57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7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3F35FD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460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eedback.georgia@peopleinneed.c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geo.covid@peopleinneed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et.jit.si/SecondRoundGrantcompetition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10F8B3B037164D937F56C0F1F0F64D" ma:contentTypeVersion="13" ma:contentTypeDescription="Vytvoří nový dokument" ma:contentTypeScope="" ma:versionID="9b958d4771a58f74fb69143d753e4805">
  <xsd:schema xmlns:xsd="http://www.w3.org/2001/XMLSchema" xmlns:xs="http://www.w3.org/2001/XMLSchema" xmlns:p="http://schemas.microsoft.com/office/2006/metadata/properties" xmlns:ns3="0113a1e4-67ad-4b07-a332-9996a23bbc9a" xmlns:ns4="8c25f3e0-7ce3-47b4-a052-c6aac82168af" targetNamespace="http://schemas.microsoft.com/office/2006/metadata/properties" ma:root="true" ma:fieldsID="a43940ee3c4ec68f937a7856fddcecca" ns3:_="" ns4:_="">
    <xsd:import namespace="0113a1e4-67ad-4b07-a332-9996a23bbc9a"/>
    <xsd:import namespace="8c25f3e0-7ce3-47b4-a052-c6aac82168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3a1e4-67ad-4b07-a332-9996a23bbc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5f3e0-7ce3-47b4-a052-c6aac8216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32139-BBCF-492F-B3A8-5EEE5B434B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C0BBB8-5120-4167-B163-F58542FEB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07E613-16D7-4D32-9D31-84C0A28F4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3a1e4-67ad-4b07-a332-9996a23bbc9a"/>
    <ds:schemaRef ds:uri="8c25f3e0-7ce3-47b4-a052-c6aac8216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78C81B-ACF5-4648-A958-3FD0D4EF4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1768</TotalTime>
  <Pages>9</Pages>
  <Words>1606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Bibilashvili Marta</dc:creator>
  <cp:keywords/>
  <dc:description/>
  <cp:lastModifiedBy>Marta Bibilashvili</cp:lastModifiedBy>
  <cp:revision>11</cp:revision>
  <cp:lastPrinted>2020-07-24T08:40:00Z</cp:lastPrinted>
  <dcterms:created xsi:type="dcterms:W3CDTF">2020-07-20T18:36:00Z</dcterms:created>
  <dcterms:modified xsi:type="dcterms:W3CDTF">2020-10-05T07:35:00Z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0x0101006610F8B3B037164D937F56C0F1F0F64D</vt:lpwstr>
  </property>
</Properties>
</file>